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70" w:rsidRDefault="006F7170">
      <w:r>
        <w:rPr>
          <w:noProof/>
          <w:lang w:eastAsia="ru-RU"/>
        </w:rPr>
        <w:drawing>
          <wp:inline distT="0" distB="0" distL="0" distR="0">
            <wp:extent cx="9251950" cy="6729171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70" w:rsidRDefault="006F7170" w:rsidP="006F7170">
      <w:pPr>
        <w:spacing w:after="0" w:line="240" w:lineRule="auto"/>
        <w:jc w:val="center"/>
      </w:pPr>
    </w:p>
    <w:p w:rsidR="006F7170" w:rsidRDefault="006F7170" w:rsidP="006F7170">
      <w:pPr>
        <w:pStyle w:val="213"/>
        <w:shd w:val="clear" w:color="auto" w:fill="auto"/>
        <w:ind w:firstLine="0"/>
        <w:rPr>
          <w:b/>
          <w:sz w:val="24"/>
          <w:szCs w:val="32"/>
        </w:rPr>
      </w:pPr>
      <w:r w:rsidRPr="002A2B3C">
        <w:rPr>
          <w:b/>
          <w:sz w:val="24"/>
          <w:szCs w:val="32"/>
        </w:rPr>
        <w:t xml:space="preserve">Рабочая программа </w:t>
      </w:r>
      <w:r>
        <w:rPr>
          <w:b/>
          <w:sz w:val="24"/>
          <w:szCs w:val="32"/>
        </w:rPr>
        <w:t xml:space="preserve">образовательной деятельности с </w:t>
      </w:r>
      <w:r w:rsidRPr="002A2B3C">
        <w:rPr>
          <w:b/>
          <w:sz w:val="24"/>
          <w:szCs w:val="32"/>
        </w:rPr>
        <w:t>детьми четвертого года жизни</w:t>
      </w:r>
      <w:r>
        <w:rPr>
          <w:b/>
          <w:sz w:val="24"/>
          <w:szCs w:val="32"/>
        </w:rPr>
        <w:t xml:space="preserve"> </w:t>
      </w:r>
    </w:p>
    <w:p w:rsidR="006F7170" w:rsidRDefault="006F7170" w:rsidP="006F7170">
      <w:pPr>
        <w:pStyle w:val="213"/>
        <w:shd w:val="clear" w:color="auto" w:fill="auto"/>
        <w:ind w:firstLine="708"/>
        <w:rPr>
          <w:b/>
          <w:sz w:val="24"/>
          <w:szCs w:val="32"/>
        </w:rPr>
      </w:pPr>
    </w:p>
    <w:p w:rsidR="006F7170" w:rsidRPr="002A2B3C" w:rsidRDefault="006F7170" w:rsidP="006F7170">
      <w:pPr>
        <w:pStyle w:val="213"/>
        <w:shd w:val="clear" w:color="auto" w:fill="auto"/>
        <w:ind w:firstLine="708"/>
        <w:rPr>
          <w:b/>
          <w:sz w:val="24"/>
          <w:szCs w:val="32"/>
        </w:rPr>
      </w:pPr>
      <w:r w:rsidRPr="002A2B3C">
        <w:rPr>
          <w:szCs w:val="28"/>
        </w:rPr>
        <w:t xml:space="preserve">МО </w:t>
      </w:r>
      <w:proofErr w:type="spellStart"/>
      <w:r w:rsidRPr="002A2B3C">
        <w:rPr>
          <w:szCs w:val="28"/>
        </w:rPr>
        <w:t>Красноуфи</w:t>
      </w:r>
      <w:r>
        <w:rPr>
          <w:szCs w:val="28"/>
        </w:rPr>
        <w:t>мский</w:t>
      </w:r>
      <w:proofErr w:type="spellEnd"/>
      <w:r>
        <w:rPr>
          <w:szCs w:val="28"/>
        </w:rPr>
        <w:t xml:space="preserve"> округ, </w:t>
      </w: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.С</w:t>
      </w:r>
      <w:proofErr w:type="gramEnd"/>
      <w:r>
        <w:rPr>
          <w:szCs w:val="28"/>
        </w:rPr>
        <w:t>арсы</w:t>
      </w:r>
      <w:proofErr w:type="spellEnd"/>
      <w:r>
        <w:rPr>
          <w:szCs w:val="28"/>
        </w:rPr>
        <w:t xml:space="preserve"> Вторые, 2019</w:t>
      </w:r>
      <w:r w:rsidRPr="002A2B3C">
        <w:rPr>
          <w:szCs w:val="28"/>
        </w:rPr>
        <w:t>г</w:t>
      </w:r>
      <w:r w:rsidRPr="002A2B3C">
        <w:rPr>
          <w:sz w:val="18"/>
        </w:rPr>
        <w:t>.</w:t>
      </w:r>
    </w:p>
    <w:p w:rsidR="006F7170" w:rsidRPr="00DC4531" w:rsidRDefault="006F7170" w:rsidP="006F7170">
      <w:pPr>
        <w:pStyle w:val="213"/>
        <w:shd w:val="clear" w:color="auto" w:fill="auto"/>
        <w:ind w:firstLine="0"/>
      </w:pPr>
    </w:p>
    <w:p w:rsidR="006F7170" w:rsidRPr="00DC4531" w:rsidRDefault="006F7170" w:rsidP="006F7170">
      <w:pPr>
        <w:pStyle w:val="213"/>
        <w:shd w:val="clear" w:color="auto" w:fill="auto"/>
        <w:ind w:firstLine="0"/>
      </w:pPr>
      <w:r w:rsidRPr="00DC4531">
        <w:t xml:space="preserve">Составитель: </w:t>
      </w:r>
      <w:proofErr w:type="spellStart"/>
      <w:r>
        <w:t>Кедаева</w:t>
      </w:r>
      <w:proofErr w:type="spellEnd"/>
      <w:r>
        <w:t xml:space="preserve"> Л.А. </w:t>
      </w:r>
      <w:r w:rsidRPr="00DC4531">
        <w:t xml:space="preserve">воспитатель МКДОУ Большетавринский детский сад - филиал </w:t>
      </w:r>
      <w:proofErr w:type="spellStart"/>
      <w:r w:rsidRPr="00DC4531">
        <w:t>Сарсинсий</w:t>
      </w:r>
      <w:proofErr w:type="spellEnd"/>
      <w:r w:rsidRPr="00DC4531">
        <w:t xml:space="preserve"> детский сад</w:t>
      </w:r>
      <w:r>
        <w:t>, 1КК.</w:t>
      </w:r>
    </w:p>
    <w:p w:rsidR="006F7170" w:rsidRPr="00DC4531" w:rsidRDefault="006F7170" w:rsidP="006F7170">
      <w:pPr>
        <w:pStyle w:val="213"/>
        <w:shd w:val="clear" w:color="auto" w:fill="auto"/>
        <w:ind w:firstLine="0"/>
      </w:pPr>
    </w:p>
    <w:p w:rsidR="006F7170" w:rsidRPr="00DC4531" w:rsidRDefault="006F7170" w:rsidP="006F7170">
      <w:pPr>
        <w:pStyle w:val="213"/>
        <w:shd w:val="clear" w:color="auto" w:fill="auto"/>
        <w:ind w:firstLine="0"/>
      </w:pPr>
      <w:r w:rsidRPr="00DC4531">
        <w:t xml:space="preserve">                        </w:t>
      </w:r>
      <w:r>
        <w:t xml:space="preserve">Иванова В.И. </w:t>
      </w:r>
      <w:r w:rsidRPr="00DC4531">
        <w:t>воспитатель МКДОУ Большетавринский детский сад - фил</w:t>
      </w:r>
      <w:r>
        <w:t xml:space="preserve">иал </w:t>
      </w:r>
      <w:proofErr w:type="spellStart"/>
      <w:r>
        <w:t>Сарсинсий</w:t>
      </w:r>
      <w:proofErr w:type="spellEnd"/>
      <w:r>
        <w:t xml:space="preserve"> детский сад, СЗД.</w:t>
      </w:r>
    </w:p>
    <w:p w:rsidR="006F7170" w:rsidRPr="00DC4531" w:rsidRDefault="006F7170" w:rsidP="006F7170">
      <w:pPr>
        <w:pStyle w:val="213"/>
        <w:shd w:val="clear" w:color="auto" w:fill="auto"/>
        <w:ind w:firstLine="0"/>
      </w:pPr>
    </w:p>
    <w:p w:rsidR="006F7170" w:rsidRPr="00DC4531" w:rsidRDefault="006F7170" w:rsidP="006F7170">
      <w:pPr>
        <w:pStyle w:val="213"/>
        <w:shd w:val="clear" w:color="auto" w:fill="auto"/>
        <w:ind w:firstLine="0"/>
      </w:pPr>
      <w:r w:rsidRPr="00DC4531">
        <w:t xml:space="preserve">                        </w:t>
      </w:r>
      <w:proofErr w:type="spellStart"/>
      <w:r w:rsidRPr="00DC4531">
        <w:t>Янбахтина</w:t>
      </w:r>
      <w:proofErr w:type="spellEnd"/>
      <w:r w:rsidRPr="00DC4531">
        <w:t xml:space="preserve"> А.И. музыкальный руководитель МКДОУ Большетавринский детский сад - филиал </w:t>
      </w:r>
      <w:proofErr w:type="spellStart"/>
      <w:r w:rsidRPr="00DC4531">
        <w:t>Сарсинсий</w:t>
      </w:r>
      <w:proofErr w:type="spellEnd"/>
      <w:r w:rsidRPr="00DC4531">
        <w:t xml:space="preserve"> детский сад, </w:t>
      </w:r>
      <w:r>
        <w:t>СЗД</w:t>
      </w:r>
    </w:p>
    <w:p w:rsidR="006F7170" w:rsidRPr="00DC4531" w:rsidRDefault="006F7170" w:rsidP="006F7170">
      <w:pPr>
        <w:pStyle w:val="213"/>
        <w:shd w:val="clear" w:color="auto" w:fill="auto"/>
        <w:ind w:firstLine="0"/>
      </w:pPr>
    </w:p>
    <w:p w:rsidR="006F7170" w:rsidRPr="00DC4531" w:rsidRDefault="006F7170" w:rsidP="006F7170">
      <w:pPr>
        <w:pStyle w:val="213"/>
        <w:shd w:val="clear" w:color="auto" w:fill="auto"/>
        <w:ind w:firstLine="0"/>
      </w:pPr>
      <w:r w:rsidRPr="00DC4531">
        <w:t xml:space="preserve">                        </w:t>
      </w:r>
      <w:proofErr w:type="spellStart"/>
      <w:r w:rsidRPr="00DC4531">
        <w:t>Янбахтина</w:t>
      </w:r>
      <w:proofErr w:type="spellEnd"/>
      <w:r w:rsidRPr="00DC4531">
        <w:t xml:space="preserve"> В.В. инструктор по физической культуре МКДОУ Большетавринский детский сад - ф</w:t>
      </w:r>
      <w:r>
        <w:t xml:space="preserve">илиал </w:t>
      </w:r>
      <w:proofErr w:type="spellStart"/>
      <w:r>
        <w:t>Сарсинсий</w:t>
      </w:r>
      <w:proofErr w:type="spellEnd"/>
      <w:r>
        <w:t xml:space="preserve"> детский сад, 1КК</w:t>
      </w:r>
    </w:p>
    <w:p w:rsidR="006F7170" w:rsidRPr="00DC4531" w:rsidRDefault="006F7170" w:rsidP="006F7170">
      <w:pPr>
        <w:pStyle w:val="213"/>
        <w:shd w:val="clear" w:color="auto" w:fill="auto"/>
        <w:ind w:firstLine="0"/>
      </w:pPr>
    </w:p>
    <w:p w:rsidR="006F7170" w:rsidRPr="00DC4531" w:rsidRDefault="006F7170" w:rsidP="006F7170">
      <w:pPr>
        <w:pStyle w:val="213"/>
        <w:shd w:val="clear" w:color="auto" w:fill="auto"/>
        <w:ind w:firstLine="0"/>
      </w:pPr>
      <w:r w:rsidRPr="00DC4531">
        <w:t xml:space="preserve">Редактор:       Изиланова С.В. заведующая МКДОУ Большетавринский детский сад - филиал </w:t>
      </w:r>
      <w:proofErr w:type="spellStart"/>
      <w:r w:rsidRPr="00DC4531">
        <w:t>Сарсинсий</w:t>
      </w:r>
      <w:proofErr w:type="spellEnd"/>
      <w:r w:rsidRPr="00DC4531">
        <w:t xml:space="preserve"> детский сад, </w:t>
      </w:r>
      <w:r>
        <w:t>СЗД</w:t>
      </w:r>
    </w:p>
    <w:p w:rsidR="006F7170" w:rsidRDefault="006F7170" w:rsidP="006F717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0"/>
        </w:rPr>
      </w:pPr>
    </w:p>
    <w:p w:rsidR="006F7170" w:rsidRPr="002A2B3C" w:rsidRDefault="006F7170" w:rsidP="006F7170">
      <w:pPr>
        <w:rPr>
          <w:rFonts w:ascii="Times New Roman" w:eastAsia="Calibri" w:hAnsi="Times New Roman" w:cs="Times New Roman"/>
          <w:b/>
          <w:sz w:val="24"/>
          <w:szCs w:val="20"/>
        </w:rPr>
      </w:pPr>
      <w:r>
        <w:rPr>
          <w:rFonts w:ascii="Times New Roman" w:eastAsia="Calibri" w:hAnsi="Times New Roman" w:cs="Times New Roman"/>
          <w:b/>
          <w:sz w:val="24"/>
          <w:szCs w:val="20"/>
        </w:rPr>
        <w:br w:type="page"/>
      </w:r>
    </w:p>
    <w:p w:rsidR="006F7170" w:rsidRPr="000906A5" w:rsidRDefault="006F7170" w:rsidP="006F7170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06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14522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770"/>
        <w:gridCol w:w="10"/>
        <w:gridCol w:w="11950"/>
        <w:gridCol w:w="1134"/>
      </w:tblGrid>
      <w:tr w:rsidR="006F7170" w:rsidRPr="000906A5" w:rsidTr="00EA1368">
        <w:tc>
          <w:tcPr>
            <w:tcW w:w="1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Целевой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6F7170" w:rsidRPr="000906A5" w:rsidTr="00EA1368">
        <w:tc>
          <w:tcPr>
            <w:tcW w:w="1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Пояснительная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1.1. Цели и задачи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1.2. Принципы и подходы к формированию обязательной части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Характеристики особенностей развития детей дошкольного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2. Планируемый результат как целевые ориентиры освоения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Программа </w:t>
            </w:r>
            <w:r w:rsidRPr="000906A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 «Мы живем на Урале»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44A7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906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Пояснительная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.1. Цели и задачи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.2. Принципы и подходы к формированию обязательной части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.3. Характеристики особенностей развития детей дошкольного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. Планируемый результат как целевые ориентиры освоения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F7170" w:rsidRPr="000906A5" w:rsidTr="00EA1368">
        <w:tc>
          <w:tcPr>
            <w:tcW w:w="1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Содержательный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F7170" w:rsidRPr="000906A5" w:rsidTr="00EA1368">
        <w:tc>
          <w:tcPr>
            <w:tcW w:w="1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ind w:firstLine="709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Организация образовательной деятельности в соответствии с </w:t>
            </w:r>
            <w:proofErr w:type="gramStart"/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направлениями развития ребенка, представленными в пять</w:t>
            </w:r>
            <w:proofErr w:type="gramEnd"/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образовательных областях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Модуль образовательной деятельности «Социально-коммуникативное развитие»</w:t>
            </w:r>
          </w:p>
          <w:p w:rsidR="006F7170" w:rsidRPr="000906A5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Часть, формируемая участниками образовательных отношений (дошкольный возраст). Программа </w:t>
            </w:r>
            <w:r w:rsidRPr="000906A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«Мы живем на Урале»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Модуль образовательной деятельности «Познавательное развитие»</w:t>
            </w:r>
          </w:p>
          <w:p w:rsidR="006F7170" w:rsidRPr="000906A5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Часть, формируемая участниками образовательных отношений </w:t>
            </w:r>
          </w:p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(дошкольный возраст). Программа </w:t>
            </w:r>
            <w:r w:rsidRPr="000906A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«Мы живем на Урале»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F7170" w:rsidRPr="000906A5" w:rsidTr="00EA1368">
        <w:trPr>
          <w:trHeight w:val="16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Модуль образовательной деятельности «Речевое развитие»</w:t>
            </w:r>
          </w:p>
          <w:p w:rsidR="006F7170" w:rsidRPr="000906A5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Часть, формируемая участниками образовательных отношений </w:t>
            </w:r>
          </w:p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(дошкольный возраст). Программа </w:t>
            </w:r>
            <w:r w:rsidRPr="000906A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«Мы живем на Урале»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Модуль образовательной деятельности «Художественно-эстетическое развитие»</w:t>
            </w:r>
          </w:p>
          <w:p w:rsidR="006F7170" w:rsidRPr="000906A5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Часть, формируемая участниками образовательных отношений </w:t>
            </w:r>
          </w:p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lastRenderedPageBreak/>
              <w:t xml:space="preserve">(дошкольный возраст). Программа </w:t>
            </w:r>
            <w:r w:rsidRPr="000906A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«Мы живем на Урале»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Модуль образовательной деятельности «Физическое развитие»</w:t>
            </w:r>
          </w:p>
          <w:p w:rsidR="006F7170" w:rsidRPr="000906A5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Часть, формируемая участниками образовательных отношений </w:t>
            </w:r>
          </w:p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(дошкольный возраст). Программа </w:t>
            </w:r>
            <w:r w:rsidRPr="000906A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«Мы живем на Урале»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2. Особенности образовательной деятельности различных видов и культурных практик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3. Способы и направления поддержки детской инициативы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4. Особенности взаимодействия педагогического коллектива с семьями воспитанников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образовательной деятельности по коррекции нарушений развития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6F7170" w:rsidRPr="000906A5" w:rsidTr="00EA1368">
        <w:tc>
          <w:tcPr>
            <w:tcW w:w="1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Организационный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6F7170" w:rsidRPr="000906A5" w:rsidTr="00EA1368">
        <w:tc>
          <w:tcPr>
            <w:tcW w:w="1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1. Описание обеспеченности методическими материалами и средствами обучения и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2. Режим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F7170" w:rsidRPr="000906A5" w:rsidTr="00EA1368">
        <w:trPr>
          <w:trHeight w:val="20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3. Планирование образовательной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4. Особенности организации развивающей предметно-пространственной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5. Особенности традиционных событий, праздников,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Часть, формируемая участниками образовательных отношений (дошкольный возраст). Программа </w:t>
            </w:r>
            <w:r w:rsidRPr="000906A5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«Мы живем на Урале»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7170" w:rsidRPr="000906A5" w:rsidTr="00EA1368">
        <w:tc>
          <w:tcPr>
            <w:tcW w:w="1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F7170" w:rsidRPr="000906A5" w:rsidTr="00EA136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Календарно-тематическое планирование воспитательно-образовательной работы с детьми разновозрастной  группы с 4 до 6 лет  </w:t>
            </w:r>
            <w:proofErr w:type="spellStart"/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F7170" w:rsidRPr="000906A5" w:rsidTr="00EA1368">
        <w:trPr>
          <w:trHeight w:val="10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Конструкты образовательной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F7170" w:rsidRPr="000906A5" w:rsidTr="00EA1368">
        <w:trPr>
          <w:trHeight w:val="10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 работы по партнерскому взаимодействию с семьями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F7170" w:rsidRPr="000906A5" w:rsidTr="00EA1368">
        <w:trPr>
          <w:trHeight w:val="10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Картотеки (прогулок, подвижных игр,  игр с массажными мячиками, игр по правилам дорожного движения, пословиц и поговорок, игр по правовому воспитанию, физкультминуток, игр на развитие эмоциональной сферы детей, игр на развитие словарного запаса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F7170" w:rsidRPr="000906A5" w:rsidTr="00EA1368">
        <w:trPr>
          <w:trHeight w:val="10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0906A5" w:rsidRDefault="006F7170" w:rsidP="00EA136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ООП «Мы живем на Урале», «</w:t>
            </w:r>
            <w:proofErr w:type="gramStart"/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proofErr w:type="gramEnd"/>
            <w:r w:rsidRPr="000906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асфальте»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0906A5" w:rsidRDefault="006F7170" w:rsidP="00EA1368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6F7170" w:rsidRDefault="006F7170" w:rsidP="006F7170">
      <w:pPr>
        <w:tabs>
          <w:tab w:val="left" w:pos="4140"/>
        </w:tabs>
        <w:spacing w:after="0" w:line="240" w:lineRule="auto"/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</w:pPr>
    </w:p>
    <w:p w:rsidR="006F7170" w:rsidRPr="00772954" w:rsidRDefault="006F7170" w:rsidP="006F7170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Целевой раздел</w:t>
      </w:r>
    </w:p>
    <w:p w:rsidR="006F7170" w:rsidRPr="00772954" w:rsidRDefault="006F7170" w:rsidP="006F7170">
      <w:pPr>
        <w:pStyle w:val="a3"/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pStyle w:val="a3"/>
        <w:numPr>
          <w:ilvl w:val="0"/>
          <w:numId w:val="17"/>
        </w:num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 xml:space="preserve">Пояснительная записка </w:t>
      </w:r>
    </w:p>
    <w:p w:rsidR="006F7170" w:rsidRPr="00772954" w:rsidRDefault="006F7170" w:rsidP="006F7170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lastRenderedPageBreak/>
        <w:t>Рабочая программа образовательной деятельности воспитанников четвертого года жизни (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далее-программа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) Муниципального казенного дошкольного образовательного учреждения Большетавринский детский сад №1 – филиал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Сарсинский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детский сад (далее – МКДОУ Большетавринский детский сад №1 – филиал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Сарсинский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детский сад) разработана в соответствии: </w:t>
      </w:r>
    </w:p>
    <w:p w:rsidR="006F7170" w:rsidRPr="00772954" w:rsidRDefault="006F7170" w:rsidP="006F7170">
      <w:pPr>
        <w:spacing w:after="160" w:line="259" w:lineRule="auto"/>
        <w:ind w:firstLine="4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От рождения до школы. Образовательная программа дошкольного образования</w:t>
      </w:r>
      <w:proofErr w:type="gramStart"/>
      <w:r w:rsidRPr="00772954">
        <w:rPr>
          <w:rFonts w:ascii="Times New Roman" w:eastAsia="Calibri" w:hAnsi="Times New Roman" w:cs="Times New Roman"/>
          <w:sz w:val="24"/>
          <w:szCs w:val="24"/>
        </w:rPr>
        <w:t>/П</w:t>
      </w:r>
      <w:proofErr w:type="gram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од ред. Н.Е.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>, Т. С. Комаровой, М. А. Васильевой. – М.: Мозаика - Синтез, 2014;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ab/>
        <w:t xml:space="preserve">Основной образовательной программой дошкольного образования МКДОУ Большетавринский детский сад №1 – филиал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Сарсинский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детский сад.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Российской Федерации от 17 октября 2013 г. </w:t>
      </w:r>
      <w:r w:rsidRPr="007729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1155 г. Москва "Об утверждении федерального государственного образовательного стандарта дошкольного образования";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Федеральный закон от 29 декабря 2012 г. № 273-ФЗ «Об образовании в Российской Федерации».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Министерства образования и науки Российской Федерации (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России) от 30 августа 2013 г. </w:t>
      </w:r>
      <w:r w:rsidRPr="007729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«Санитарно-эпидемиологические требованиями к устройству, содержанию и организации режима работы дошкольных образовательных организаций» (Санитарно-эпидемиологические правила и нормативы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2.4.1.3049-13) утверждены постановлением Главного государственного санитарного врача Российской Федерации от 15 мая 2013 г. №26.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Комментарии к ФГОС дошкольного образования от 28 февраля 2014г. №08- 249 Департамента государственной политики в сфере общего образования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ind w:left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МКДОУ Большетавринский детский сад №1- филиал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Сарсинский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</w:t>
      </w:r>
    </w:p>
    <w:p w:rsidR="006F7170" w:rsidRPr="00772954" w:rsidRDefault="006F7170" w:rsidP="006F7170">
      <w:pPr>
        <w:widowControl w:val="0"/>
        <w:tabs>
          <w:tab w:val="left" w:pos="749"/>
        </w:tabs>
        <w:spacing w:after="0" w:line="274" w:lineRule="exact"/>
        <w:ind w:left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МКДОУ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ольшетавринский детский сад №1</w:t>
      </w:r>
    </w:p>
    <w:p w:rsidR="006F7170" w:rsidRPr="00772954" w:rsidRDefault="006F7170" w:rsidP="006F7170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Программа включает три основных раздела: целевой, содержательный, организационный.</w:t>
      </w:r>
    </w:p>
    <w:p w:rsidR="006F7170" w:rsidRPr="00772954" w:rsidRDefault="006F7170" w:rsidP="006F7170">
      <w:pPr>
        <w:pStyle w:val="a3"/>
        <w:numPr>
          <w:ilvl w:val="1"/>
          <w:numId w:val="17"/>
        </w:num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 xml:space="preserve"> Цели и задачи реализации Программы </w:t>
      </w:r>
    </w:p>
    <w:p w:rsidR="006F7170" w:rsidRPr="00772954" w:rsidRDefault="006F7170" w:rsidP="006F7170">
      <w:pPr>
        <w:shd w:val="clear" w:color="auto" w:fill="FFFFFF"/>
        <w:suppressAutoHyphens/>
        <w:autoSpaceDE w:val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Целью рабочей программы  является: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создание благоприятных условий для полноценного проживания ребенком дошкольного детства;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ностями; подготовка ребенка к жизни в современном обществе, к обучению в школе, обеспече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ние безопасности жизнедеятельности дошкольника.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Задачи обязательной части (с учетом ФГОС ДО) Программы: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• 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общительными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>, добрыми, любознательными, инициативными, стремящимися к самостоятельности и творчеству;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• творческая организация (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>) воспитательно-образовательного процесса;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• вариативность использования образовательного материала, позволяющая развивать 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творчество в соответствии с интересами и наклонностями каждого ребенка;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7247" w:rsidRDefault="006F7170" w:rsidP="006F7170">
      <w:pPr>
        <w:pStyle w:val="a3"/>
        <w:numPr>
          <w:ilvl w:val="1"/>
          <w:numId w:val="17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Принципы и подходы к формированию Программы Принципы к формированию Программы</w:t>
      </w:r>
    </w:p>
    <w:p w:rsidR="006F7170" w:rsidRPr="00772954" w:rsidRDefault="006F7170" w:rsidP="006F717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  <w:r w:rsidRPr="00772954">
        <w:rPr>
          <w:rFonts w:eastAsia="Calibri"/>
        </w:rPr>
        <w:tab/>
        <w:t xml:space="preserve">- </w:t>
      </w:r>
      <w:r w:rsidRPr="00772954">
        <w:t xml:space="preserve">В соответствии с ФГОС </w:t>
      </w:r>
      <w:proofErr w:type="gramStart"/>
      <w:r w:rsidRPr="00772954">
        <w:t>ДО</w:t>
      </w:r>
      <w:proofErr w:type="gramEnd"/>
      <w:r w:rsidRPr="00772954">
        <w:t xml:space="preserve"> </w:t>
      </w:r>
      <w:proofErr w:type="gramStart"/>
      <w:r w:rsidRPr="00772954">
        <w:t>к</w:t>
      </w:r>
      <w:proofErr w:type="gramEnd"/>
      <w:r w:rsidRPr="00772954">
        <w:t xml:space="preserve"> структуре основной общеобразовательной программы дошкольного образования при ее разработке учитывались научные принципы: 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 xml:space="preserve"> </w:t>
      </w:r>
      <w:r w:rsidRPr="00772954">
        <w:rPr>
          <w:rFonts w:ascii="Times New Roman" w:hAnsi="Times New Roman"/>
          <w:sz w:val="24"/>
          <w:szCs w:val="24"/>
        </w:rPr>
        <w:tab/>
      </w:r>
      <w:r w:rsidRPr="00772954">
        <w:rPr>
          <w:rFonts w:ascii="Times New Roman" w:hAnsi="Times New Roman"/>
          <w:b/>
          <w:i/>
          <w:sz w:val="24"/>
          <w:szCs w:val="24"/>
        </w:rPr>
        <w:t>Полноценное проживание ребенком</w:t>
      </w:r>
      <w:r w:rsidRPr="00772954">
        <w:rPr>
          <w:rFonts w:ascii="Times New Roman" w:hAnsi="Times New Roman"/>
          <w:sz w:val="24"/>
          <w:szCs w:val="24"/>
        </w:rPr>
        <w:t xml:space="preserve"> всех этапов детства (младенческого, раннего и дошкольного возраста), </w:t>
      </w:r>
      <w:r w:rsidRPr="00772954">
        <w:rPr>
          <w:rFonts w:ascii="Times New Roman" w:hAnsi="Times New Roman"/>
          <w:b/>
          <w:i/>
          <w:sz w:val="24"/>
          <w:szCs w:val="24"/>
        </w:rPr>
        <w:t>обогащение  (амплификация)</w:t>
      </w:r>
      <w:r w:rsidRPr="00772954">
        <w:rPr>
          <w:rFonts w:ascii="Times New Roman" w:hAnsi="Times New Roman"/>
          <w:sz w:val="24"/>
          <w:szCs w:val="24"/>
        </w:rPr>
        <w:t xml:space="preserve"> детского развития.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Содействие и сотрудничество детей и взрослых</w:t>
      </w:r>
      <w:r w:rsidRPr="00772954">
        <w:rPr>
          <w:rFonts w:ascii="Times New Roman" w:hAnsi="Times New Roman"/>
          <w:sz w:val="24"/>
          <w:szCs w:val="24"/>
        </w:rPr>
        <w:t>, признание ребенка полноценным участником (субъектом) образовательных отношений.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Поддержка инициативы</w:t>
      </w:r>
      <w:r w:rsidRPr="00772954">
        <w:rPr>
          <w:rFonts w:ascii="Times New Roman" w:hAnsi="Times New Roman"/>
          <w:sz w:val="24"/>
          <w:szCs w:val="24"/>
        </w:rPr>
        <w:t xml:space="preserve"> детей в различных видах деятельности.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Сотрудничество</w:t>
      </w:r>
      <w:r w:rsidRPr="00772954">
        <w:rPr>
          <w:rFonts w:ascii="Times New Roman" w:hAnsi="Times New Roman"/>
          <w:sz w:val="24"/>
          <w:szCs w:val="24"/>
        </w:rPr>
        <w:t xml:space="preserve"> дошкольной образовательной организации </w:t>
      </w:r>
      <w:r w:rsidRPr="00772954">
        <w:rPr>
          <w:rFonts w:ascii="Times New Roman" w:hAnsi="Times New Roman"/>
          <w:b/>
          <w:i/>
          <w:sz w:val="24"/>
          <w:szCs w:val="24"/>
        </w:rPr>
        <w:t>с семьей.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 xml:space="preserve">Приобщение детей к </w:t>
      </w:r>
      <w:proofErr w:type="spellStart"/>
      <w:r w:rsidRPr="00772954">
        <w:rPr>
          <w:rFonts w:ascii="Times New Roman" w:hAnsi="Times New Roman"/>
          <w:b/>
          <w:i/>
          <w:sz w:val="24"/>
          <w:szCs w:val="24"/>
        </w:rPr>
        <w:t>социокультурным</w:t>
      </w:r>
      <w:proofErr w:type="spellEnd"/>
      <w:r w:rsidRPr="00772954">
        <w:rPr>
          <w:rFonts w:ascii="Times New Roman" w:hAnsi="Times New Roman"/>
          <w:b/>
          <w:i/>
          <w:sz w:val="24"/>
          <w:szCs w:val="24"/>
        </w:rPr>
        <w:t xml:space="preserve"> нормам,</w:t>
      </w:r>
      <w:r w:rsidRPr="00772954">
        <w:rPr>
          <w:rFonts w:ascii="Times New Roman" w:hAnsi="Times New Roman"/>
          <w:sz w:val="24"/>
          <w:szCs w:val="24"/>
        </w:rPr>
        <w:t xml:space="preserve"> традициям семьи, общества и государства.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Формирование познавательных интересов</w:t>
      </w:r>
      <w:r w:rsidRPr="00772954">
        <w:rPr>
          <w:rFonts w:ascii="Times New Roman" w:hAnsi="Times New Roman"/>
          <w:sz w:val="24"/>
          <w:szCs w:val="24"/>
        </w:rPr>
        <w:t xml:space="preserve"> и познавательных действий ребенка в различных видах деятельности.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Возрастная адекватность</w:t>
      </w:r>
      <w:r w:rsidRPr="00772954">
        <w:rPr>
          <w:rFonts w:ascii="Times New Roman" w:hAnsi="Times New Roman"/>
          <w:sz w:val="24"/>
          <w:szCs w:val="24"/>
        </w:rPr>
        <w:t xml:space="preserve"> дошкольного образования (соответствие условий, требований, методов возрасту и особенностям развития).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Учет этнокультурной ситуации</w:t>
      </w:r>
      <w:r w:rsidRPr="00772954">
        <w:rPr>
          <w:rFonts w:ascii="Times New Roman" w:hAnsi="Times New Roman"/>
          <w:sz w:val="24"/>
          <w:szCs w:val="24"/>
        </w:rPr>
        <w:t xml:space="preserve"> развития детей.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 xml:space="preserve">Полнота содержания и интеграция </w:t>
      </w:r>
      <w:r w:rsidRPr="00772954">
        <w:rPr>
          <w:rFonts w:ascii="Times New Roman" w:hAnsi="Times New Roman"/>
          <w:b/>
          <w:bCs/>
          <w:i/>
          <w:sz w:val="24"/>
          <w:szCs w:val="24"/>
        </w:rPr>
        <w:t>отдельных образовательных областей</w:t>
      </w:r>
      <w:r w:rsidRPr="00772954">
        <w:rPr>
          <w:rFonts w:ascii="Times New Roman" w:hAnsi="Times New Roman"/>
          <w:b/>
          <w:bCs/>
          <w:sz w:val="24"/>
          <w:szCs w:val="24"/>
        </w:rPr>
        <w:t>.</w:t>
      </w:r>
      <w:r w:rsidRPr="00772954">
        <w:rPr>
          <w:rFonts w:ascii="Times New Roman" w:hAnsi="Times New Roman"/>
          <w:bCs/>
          <w:sz w:val="24"/>
          <w:szCs w:val="24"/>
        </w:rPr>
        <w:t xml:space="preserve"> </w:t>
      </w:r>
      <w:r w:rsidRPr="00772954">
        <w:rPr>
          <w:rFonts w:ascii="Times New Roman" w:hAnsi="Times New Roman"/>
          <w:sz w:val="24"/>
          <w:szCs w:val="24"/>
        </w:rPr>
        <w:t xml:space="preserve">В соответствии с ФГОС </w:t>
      </w:r>
      <w:proofErr w:type="gramStart"/>
      <w:r w:rsidRPr="00772954">
        <w:rPr>
          <w:rFonts w:ascii="Times New Roman" w:hAnsi="Times New Roman"/>
          <w:sz w:val="24"/>
          <w:szCs w:val="24"/>
        </w:rPr>
        <w:t>ДО</w:t>
      </w:r>
      <w:proofErr w:type="gramEnd"/>
      <w:r w:rsidRPr="007729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72954">
        <w:rPr>
          <w:rFonts w:ascii="Times New Roman" w:hAnsi="Times New Roman"/>
          <w:sz w:val="24"/>
          <w:szCs w:val="24"/>
        </w:rPr>
        <w:t>Программа</w:t>
      </w:r>
      <w:proofErr w:type="gramEnd"/>
      <w:r w:rsidRPr="00772954">
        <w:rPr>
          <w:rFonts w:ascii="Times New Roman" w:hAnsi="Times New Roman"/>
          <w:sz w:val="24"/>
          <w:szCs w:val="24"/>
        </w:rPr>
        <w:t xml:space="preserve">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 xml:space="preserve">Принцип </w:t>
      </w:r>
      <w:proofErr w:type="spellStart"/>
      <w:r w:rsidRPr="00772954">
        <w:rPr>
          <w:rFonts w:ascii="Times New Roman" w:hAnsi="Times New Roman"/>
          <w:b/>
          <w:i/>
          <w:sz w:val="24"/>
          <w:szCs w:val="24"/>
        </w:rPr>
        <w:t>природосообразности</w:t>
      </w:r>
      <w:proofErr w:type="spellEnd"/>
      <w:r w:rsidRPr="00772954">
        <w:rPr>
          <w:rFonts w:ascii="Times New Roman" w:hAnsi="Times New Roman"/>
          <w:sz w:val="24"/>
          <w:szCs w:val="24"/>
        </w:rPr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</w:t>
      </w:r>
      <w:r w:rsidRPr="00772954">
        <w:rPr>
          <w:rFonts w:ascii="Times New Roman" w:hAnsi="Times New Roman"/>
          <w:sz w:val="24"/>
          <w:szCs w:val="24"/>
        </w:rPr>
        <w:softHyphen/>
        <w:t>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 xml:space="preserve">Принцип </w:t>
      </w:r>
      <w:proofErr w:type="spellStart"/>
      <w:r w:rsidRPr="00772954">
        <w:rPr>
          <w:rFonts w:ascii="Times New Roman" w:hAnsi="Times New Roman"/>
          <w:b/>
          <w:i/>
          <w:sz w:val="24"/>
          <w:szCs w:val="24"/>
        </w:rPr>
        <w:t>культуросообразности</w:t>
      </w:r>
      <w:proofErr w:type="spellEnd"/>
      <w:r w:rsidRPr="00772954">
        <w:rPr>
          <w:rFonts w:ascii="Times New Roman" w:hAnsi="Times New Roman"/>
          <w:sz w:val="24"/>
          <w:szCs w:val="24"/>
        </w:rPr>
        <w:t xml:space="preserve"> предусматривает необходи</w:t>
      </w:r>
      <w:r w:rsidRPr="00772954">
        <w:rPr>
          <w:rFonts w:ascii="Times New Roman" w:hAnsi="Times New Roman"/>
          <w:sz w:val="24"/>
          <w:szCs w:val="24"/>
        </w:rPr>
        <w:softHyphen/>
        <w:t>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lastRenderedPageBreak/>
        <w:t>Принцип вариативности</w:t>
      </w:r>
      <w:r w:rsidRPr="00772954">
        <w:rPr>
          <w:rFonts w:ascii="Times New Roman" w:hAnsi="Times New Roman"/>
          <w:sz w:val="24"/>
          <w:szCs w:val="24"/>
        </w:rPr>
        <w:t xml:space="preserve"> обеспечивает возможность выбора содержания образования, форм и ме</w:t>
      </w:r>
      <w:r w:rsidRPr="00772954">
        <w:rPr>
          <w:rFonts w:ascii="Times New Roman" w:hAnsi="Times New Roman"/>
          <w:sz w:val="24"/>
          <w:szCs w:val="24"/>
        </w:rPr>
        <w:softHyphen/>
        <w:t>тодов воспитания и обучения с ориентацией на интересы и возможности каждого ребенка и учета социальной ситуации его развития;</w:t>
      </w:r>
    </w:p>
    <w:p w:rsidR="006F7170" w:rsidRPr="00772954" w:rsidRDefault="006F7170" w:rsidP="006F7170">
      <w:pPr>
        <w:pStyle w:val="a3"/>
        <w:numPr>
          <w:ilvl w:val="0"/>
          <w:numId w:val="18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Принцип индивидуализации</w:t>
      </w:r>
      <w:r w:rsidRPr="00772954">
        <w:rPr>
          <w:rFonts w:ascii="Times New Roman" w:hAnsi="Times New Roman"/>
          <w:sz w:val="24"/>
          <w:szCs w:val="24"/>
        </w:rPr>
        <w:t xml:space="preserve"> опирается на то, что позиция ребенка, входяще</w:t>
      </w:r>
      <w:r w:rsidRPr="00772954">
        <w:rPr>
          <w:rFonts w:ascii="Times New Roman" w:hAnsi="Times New Roman"/>
          <w:sz w:val="24"/>
          <w:szCs w:val="24"/>
        </w:rPr>
        <w:softHyphen/>
        <w:t>го в мир и осваивающего его как новое для себя простран</w:t>
      </w:r>
      <w:r w:rsidRPr="00772954">
        <w:rPr>
          <w:rFonts w:ascii="Times New Roman" w:hAnsi="Times New Roman"/>
          <w:sz w:val="24"/>
          <w:szCs w:val="24"/>
        </w:rPr>
        <w:softHyphen/>
        <w:t xml:space="preserve">ство, изначально творческая. </w:t>
      </w:r>
      <w:proofErr w:type="gramStart"/>
      <w:r w:rsidRPr="00772954">
        <w:rPr>
          <w:rFonts w:ascii="Times New Roman" w:hAnsi="Times New Roman"/>
          <w:sz w:val="24"/>
          <w:szCs w:val="24"/>
        </w:rPr>
        <w:t>Ребенок</w:t>
      </w:r>
      <w:proofErr w:type="gramEnd"/>
      <w:r w:rsidRPr="00772954">
        <w:rPr>
          <w:rFonts w:ascii="Times New Roman" w:hAnsi="Times New Roman"/>
          <w:sz w:val="24"/>
          <w:szCs w:val="24"/>
        </w:rPr>
        <w:t xml:space="preserve"> наблюдая за взрос</w:t>
      </w:r>
      <w:r w:rsidRPr="00772954">
        <w:rPr>
          <w:rFonts w:ascii="Times New Roman" w:hAnsi="Times New Roman"/>
          <w:sz w:val="24"/>
          <w:szCs w:val="24"/>
        </w:rPr>
        <w:softHyphen/>
        <w:t>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</w:t>
      </w:r>
      <w:r w:rsidRPr="00772954">
        <w:rPr>
          <w:rFonts w:ascii="Times New Roman" w:hAnsi="Times New Roman"/>
          <w:sz w:val="24"/>
          <w:szCs w:val="24"/>
        </w:rPr>
        <w:softHyphen/>
        <w:t>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</w:t>
      </w:r>
      <w:r w:rsidRPr="00772954">
        <w:rPr>
          <w:rFonts w:ascii="Times New Roman" w:hAnsi="Times New Roman"/>
          <w:sz w:val="24"/>
          <w:szCs w:val="24"/>
        </w:rPr>
        <w:softHyphen/>
        <w:t>бождаясь от подражания, творец не свободен от познания, созидания, самовыражения, самостоятельной деятельно</w:t>
      </w:r>
      <w:r w:rsidRPr="00772954">
        <w:rPr>
          <w:rFonts w:ascii="Times New Roman" w:hAnsi="Times New Roman"/>
          <w:sz w:val="24"/>
          <w:szCs w:val="24"/>
        </w:rPr>
        <w:softHyphen/>
        <w:t xml:space="preserve">сти. </w:t>
      </w:r>
    </w:p>
    <w:p w:rsidR="006F7170" w:rsidRPr="00772954" w:rsidRDefault="006F7170" w:rsidP="006F7170">
      <w:pPr>
        <w:pStyle w:val="a3"/>
        <w:spacing w:after="0" w:line="240" w:lineRule="auto"/>
        <w:ind w:left="502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В организации образовательной деятельности учтены методологические подходы, предполагающие и позволяющие реализовать на практике полноценное физическое и психическое развитие детей четвертого года жизни, описание которых представлены в Основной образовательной программой дошкольного образования МКДОУ Большетавринский детский сад №1 – филиал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Сарсинский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детский сад.</w:t>
      </w:r>
      <w:proofErr w:type="gramEnd"/>
    </w:p>
    <w:p w:rsidR="006F7170" w:rsidRPr="00772954" w:rsidRDefault="006F7170" w:rsidP="006F717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7170" w:rsidRPr="00772954" w:rsidRDefault="006F7170" w:rsidP="006F7170">
      <w:pPr>
        <w:pStyle w:val="2e"/>
        <w:keepNext/>
        <w:keepLines/>
        <w:numPr>
          <w:ilvl w:val="1"/>
          <w:numId w:val="17"/>
        </w:numPr>
        <w:shd w:val="clear" w:color="auto" w:fill="auto"/>
        <w:tabs>
          <w:tab w:val="left" w:pos="3492"/>
        </w:tabs>
        <w:spacing w:after="0" w:line="220" w:lineRule="exact"/>
        <w:jc w:val="both"/>
        <w:rPr>
          <w:sz w:val="24"/>
          <w:szCs w:val="24"/>
        </w:rPr>
      </w:pPr>
      <w:bookmarkStart w:id="0" w:name="bookmark7"/>
      <w:r>
        <w:rPr>
          <w:sz w:val="24"/>
          <w:szCs w:val="24"/>
        </w:rPr>
        <w:t>Характеристика</w:t>
      </w:r>
      <w:r w:rsidRPr="007729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особенности развития детей </w:t>
      </w:r>
      <w:r w:rsidRPr="00772954">
        <w:rPr>
          <w:sz w:val="24"/>
          <w:szCs w:val="24"/>
        </w:rPr>
        <w:t xml:space="preserve"> 4-го года жизни</w:t>
      </w:r>
      <w:bookmarkEnd w:id="0"/>
    </w:p>
    <w:p w:rsidR="006F7170" w:rsidRPr="00772954" w:rsidRDefault="006F7170" w:rsidP="006F7170">
      <w:pPr>
        <w:pStyle w:val="410"/>
        <w:tabs>
          <w:tab w:val="left" w:pos="1134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6F7170" w:rsidRPr="00772954" w:rsidRDefault="006F7170" w:rsidP="006F7170">
      <w:pPr>
        <w:widowControl w:val="0"/>
        <w:spacing w:after="0" w:line="240" w:lineRule="auto"/>
        <w:ind w:left="100" w:right="113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В возрасте 3-4 лет ребенок постепенно выходит за пределы семейного круга. Его общение становится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</w:rPr>
        <w:t>вне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 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6F7170" w:rsidRPr="00772954" w:rsidRDefault="006F7170" w:rsidP="006F7170">
      <w:pPr>
        <w:widowControl w:val="0"/>
        <w:spacing w:after="0" w:line="240" w:lineRule="auto"/>
        <w:ind w:left="100" w:right="117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 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</w:t>
      </w:r>
      <w:r w:rsidRPr="00772954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</w:rPr>
        <w:t>формироваться.</w:t>
      </w:r>
    </w:p>
    <w:p w:rsidR="006F7170" w:rsidRPr="00772954" w:rsidRDefault="006F7170" w:rsidP="006F7170">
      <w:pPr>
        <w:widowControl w:val="0"/>
        <w:spacing w:after="0" w:line="240" w:lineRule="auto"/>
        <w:ind w:left="100" w:right="118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6F7170" w:rsidRPr="00772954" w:rsidRDefault="006F7170" w:rsidP="006F7170">
      <w:pPr>
        <w:widowControl w:val="0"/>
        <w:spacing w:before="3" w:after="0" w:line="240" w:lineRule="auto"/>
        <w:ind w:left="100" w:right="121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6F7170" w:rsidRPr="00772954" w:rsidRDefault="006F7170" w:rsidP="006F7170">
      <w:pPr>
        <w:widowControl w:val="0"/>
        <w:spacing w:after="0" w:line="240" w:lineRule="auto"/>
        <w:ind w:left="840" w:right="581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 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6F7170" w:rsidRPr="00772954" w:rsidRDefault="006F7170" w:rsidP="006F7170">
      <w:pPr>
        <w:widowControl w:val="0"/>
        <w:spacing w:before="3" w:after="0" w:line="240" w:lineRule="auto"/>
        <w:ind w:left="100" w:right="116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В младшем дошкольном возрасте развивается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</w:rPr>
        <w:t>перцептивная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деятельность. Дети от использования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</w:rPr>
        <w:t>пред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 эталонов - индивидуальных единиц восприятия, переходят к сенсорным эталонам -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- и в помещении всего </w:t>
      </w:r>
      <w:r w:rsidRPr="00772954">
        <w:rPr>
          <w:rFonts w:ascii="Times New Roman" w:eastAsia="Times New Roman" w:hAnsi="Times New Roman" w:cs="Times New Roman"/>
          <w:sz w:val="24"/>
          <w:szCs w:val="24"/>
        </w:rPr>
        <w:lastRenderedPageBreak/>
        <w:t>дошкольного учреждения.</w:t>
      </w:r>
    </w:p>
    <w:p w:rsidR="006F7170" w:rsidRPr="00772954" w:rsidRDefault="006F7170" w:rsidP="006F7170">
      <w:pPr>
        <w:widowControl w:val="0"/>
        <w:spacing w:before="3" w:after="0" w:line="240" w:lineRule="auto"/>
        <w:ind w:left="100" w:right="1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Развиваются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6F7170" w:rsidRPr="00772954" w:rsidRDefault="006F7170" w:rsidP="006F7170">
      <w:pPr>
        <w:widowControl w:val="0"/>
        <w:spacing w:after="0" w:line="240" w:lineRule="auto"/>
        <w:ind w:left="100" w:right="126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6F7170" w:rsidRPr="00772954" w:rsidRDefault="006F7170" w:rsidP="006F7170">
      <w:pPr>
        <w:widowControl w:val="0"/>
        <w:spacing w:before="3" w:after="0" w:line="240" w:lineRule="auto"/>
        <w:ind w:left="100" w:right="112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6F7170" w:rsidRPr="00772954" w:rsidRDefault="006F7170" w:rsidP="006F7170">
      <w:pPr>
        <w:widowControl w:val="0"/>
        <w:spacing w:after="0" w:line="240" w:lineRule="auto"/>
        <w:ind w:left="100" w:right="126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6F7170" w:rsidRPr="00772954" w:rsidRDefault="006F7170" w:rsidP="006F7170">
      <w:pPr>
        <w:widowControl w:val="0"/>
        <w:spacing w:before="3" w:after="0" w:line="240" w:lineRule="auto"/>
        <w:ind w:left="100" w:right="117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</w:t>
      </w:r>
      <w:r w:rsidRPr="00772954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поводу игрушек. 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</w:rPr>
        <w:t>ситуативно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</w:rPr>
        <w:t>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  <w:r w:rsidRPr="007729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Общее количество контингента воспитанников с учетом возрастной и половозрастной категории: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3"/>
        <w:gridCol w:w="2332"/>
        <w:gridCol w:w="2507"/>
        <w:gridCol w:w="2041"/>
      </w:tblGrid>
      <w:tr w:rsidR="006F7170" w:rsidRPr="00772954" w:rsidTr="00EA1368">
        <w:trPr>
          <w:jc w:val="center"/>
        </w:trPr>
        <w:tc>
          <w:tcPr>
            <w:tcW w:w="2583" w:type="dxa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954">
              <w:rPr>
                <w:rFonts w:ascii="Times New Roman" w:hAnsi="Times New Roman"/>
                <w:b/>
                <w:sz w:val="24"/>
                <w:szCs w:val="24"/>
              </w:rPr>
              <w:t>Возрастная категория</w:t>
            </w:r>
          </w:p>
        </w:tc>
        <w:tc>
          <w:tcPr>
            <w:tcW w:w="2332" w:type="dxa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954">
              <w:rPr>
                <w:rFonts w:ascii="Times New Roman" w:hAnsi="Times New Roman"/>
                <w:b/>
                <w:sz w:val="24"/>
                <w:szCs w:val="24"/>
              </w:rPr>
              <w:t>Количество девочек</w:t>
            </w:r>
          </w:p>
        </w:tc>
        <w:tc>
          <w:tcPr>
            <w:tcW w:w="2507" w:type="dxa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954">
              <w:rPr>
                <w:rFonts w:ascii="Times New Roman" w:hAnsi="Times New Roman"/>
                <w:b/>
                <w:sz w:val="24"/>
                <w:szCs w:val="24"/>
              </w:rPr>
              <w:t>Количество мальчиков</w:t>
            </w:r>
          </w:p>
        </w:tc>
        <w:tc>
          <w:tcPr>
            <w:tcW w:w="2041" w:type="dxa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954">
              <w:rPr>
                <w:rFonts w:ascii="Times New Roman" w:hAnsi="Times New Roman"/>
                <w:b/>
                <w:sz w:val="24"/>
                <w:szCs w:val="24"/>
              </w:rPr>
              <w:t>Всего детей</w:t>
            </w:r>
          </w:p>
        </w:tc>
      </w:tr>
      <w:tr w:rsidR="006F7170" w:rsidRPr="00772954" w:rsidTr="00EA1368">
        <w:trPr>
          <w:jc w:val="center"/>
        </w:trPr>
        <w:tc>
          <w:tcPr>
            <w:tcW w:w="2583" w:type="dxa"/>
            <w:vAlign w:val="center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954">
              <w:rPr>
                <w:rFonts w:ascii="Times New Roman" w:hAnsi="Times New Roman"/>
                <w:sz w:val="24"/>
                <w:szCs w:val="24"/>
              </w:rPr>
              <w:t>Дети 4 года жизни</w:t>
            </w:r>
          </w:p>
        </w:tc>
        <w:tc>
          <w:tcPr>
            <w:tcW w:w="2332" w:type="dxa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07" w:type="dxa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1" w:type="dxa"/>
          </w:tcPr>
          <w:p w:rsidR="006F7170" w:rsidRPr="00772954" w:rsidRDefault="006F7170" w:rsidP="00EA1368">
            <w:pPr>
              <w:tabs>
                <w:tab w:val="left" w:pos="7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6F7170" w:rsidRPr="00772954" w:rsidRDefault="006F7170" w:rsidP="006F7170">
      <w:pPr>
        <w:widowControl w:val="0"/>
        <w:spacing w:after="0" w:line="274" w:lineRule="exact"/>
        <w:ind w:right="7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7170" w:rsidRPr="00777247" w:rsidRDefault="006F7170" w:rsidP="006F7170">
      <w:pPr>
        <w:widowControl w:val="0"/>
        <w:spacing w:after="0" w:line="274" w:lineRule="exact"/>
        <w:ind w:right="760" w:firstLine="4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772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Значимые для разработки рабочей программы характеристики</w:t>
      </w:r>
    </w:p>
    <w:p w:rsidR="006F7170" w:rsidRDefault="006F7170" w:rsidP="006F7170">
      <w:pPr>
        <w:widowControl w:val="0"/>
        <w:spacing w:after="0" w:line="274" w:lineRule="exact"/>
        <w:ind w:right="760" w:firstLine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pacing w:after="0" w:line="274" w:lineRule="exact"/>
        <w:ind w:right="760" w:firstLine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работе с воспитанниками данной группы учитывается региональная специфика: географические, климатические и демографические условия, национальные и культурные традиции Среднего Урала. Воспитанники знакомятся с основными традициями и обычаями, регулирующими общение представителей разных этносов на Среднем Урале, у детей воспитывается ценностное отношение к культурному наследию Урала  и к малой родине, в частности: формируется толерантность, уважение к традициям и обычаям своего народа и других народов, основы культурного и экологически грамотного поведения. Программа </w:t>
      </w: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обеспечивает учет национальных ценностей и традиций в образовании, восполняет недостатки духовно-нравственного и эмоционального воспитания.</w:t>
      </w:r>
    </w:p>
    <w:p w:rsidR="006F7170" w:rsidRPr="00772954" w:rsidRDefault="006F7170" w:rsidP="006F7170">
      <w:pPr>
        <w:widowControl w:val="0"/>
        <w:spacing w:after="0" w:line="274" w:lineRule="exact"/>
        <w:ind w:left="4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Реализация данного направления осуществляется </w:t>
      </w:r>
      <w:proofErr w:type="gramStart"/>
      <w:r w:rsidRPr="007729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через</w:t>
      </w:r>
      <w:proofErr w:type="gramEnd"/>
      <w:r w:rsidRPr="007729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74" w:lineRule="exact"/>
        <w:ind w:right="7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введение краеведческого материала в работу с детьми, с учетом принципа постепенного перехода от более близкого ребенку, </w:t>
      </w:r>
      <w:proofErr w:type="spell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</w:t>
      </w: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значимого</w:t>
      </w:r>
      <w:proofErr w:type="spellEnd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менее близкому - культурно-историческим фактам, путем сохранения хронологического порядка исторических фактов и явлений и сведения их к трем временным измерениям: прошлое - настоящее - будущее;</w:t>
      </w:r>
      <w:proofErr w:type="gramEnd"/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74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личного отношения к фактам, событиям, явлениям в жизни города, Свердловской области;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74" w:lineRule="exact"/>
        <w:ind w:right="7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условий, для активного приобщения детей к социальной действительности, повышения личностной значимости для них того, что происходит вокруг;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74" w:lineRule="exact"/>
        <w:ind w:right="7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деятельного подхода в приобщении детей к истории, культуре, природе родного края, т.е. выбор самими детьми той деятельности, в которой, они хотели бы отобразить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рисование);</w:t>
      </w:r>
      <w:proofErr w:type="gramEnd"/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74" w:lineRule="exact"/>
        <w:ind w:right="7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развивающей среды для самостоятельной и совместной деятельности взрослых и детей, которая будет способствовать развитию личности ребенка на основе народной культуры, с опорой на краеведческий материал (предметы, вещи домашнего обихода, быта; предметы декоративно-прикладного быта, искусства уральских народов), предоставляющие детям возможность проявить свое творчество;</w:t>
      </w:r>
    </w:p>
    <w:p w:rsidR="006F7170" w:rsidRDefault="006F7170" w:rsidP="006F7170">
      <w:pPr>
        <w:widowControl w:val="0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образовательного процесса предусматривает: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игровую деятельность (развивающие игры: настольно-печатные, динамические, словесные; театрализованные и режиссерские игры);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прогулки в природу</w:t>
      </w:r>
      <w:proofErr w:type="gram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экскурсии экологической направленности (берег реки </w:t>
      </w:r>
      <w:proofErr w:type="spell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Сарсинка</w:t>
      </w:r>
      <w:proofErr w:type="spellEnd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Монастырская гора и пр.)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right="7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творческие задания, предполагающие организацию разных видов художественно-творческой деятельности детей (изобразительной, </w:t>
      </w:r>
      <w:proofErr w:type="spell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</w:t>
      </w: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исполнительской</w:t>
      </w:r>
      <w:proofErr w:type="spellEnd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театрально-игровой, двигательной, речевой);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экскурсии по историческим местам, культурным памятникам и социально-значимым объектам села </w:t>
      </w:r>
      <w:proofErr w:type="spell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Сарсы</w:t>
      </w:r>
      <w:proofErr w:type="spellEnd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исследование, экспериментирование (игровое экспериментирование и опыты с предметами и материалами: с песком, льдом, снегом, водой</w:t>
      </w:r>
      <w:proofErr w:type="gram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землей;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русскими народными праздниками (Рождество, Коляда, Масленица, Пасха, Троица</w:t>
      </w:r>
      <w:proofErr w:type="gramStart"/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);</w:t>
      </w:r>
      <w:proofErr w:type="gramEnd"/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традицией и культурой народов Урала и народов мари;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right="7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(с использованием разнообразного наглядно-иллюстративного материала, музыкального сопровождения, художественного слова, раз</w:t>
      </w: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вивающих игр упражнений, заданий);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чтение, прослушивание сказок, сказов, былин;</w:t>
      </w:r>
    </w:p>
    <w:p w:rsidR="006F7170" w:rsidRPr="00772954" w:rsidRDefault="006F7170" w:rsidP="006F7170">
      <w:pPr>
        <w:widowControl w:val="0"/>
        <w:numPr>
          <w:ilvl w:val="0"/>
          <w:numId w:val="16"/>
        </w:numPr>
        <w:tabs>
          <w:tab w:val="left" w:pos="740"/>
        </w:tabs>
        <w:spacing w:after="0" w:line="250" w:lineRule="exact"/>
        <w:ind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трудовую деятельность (труд в природе и хозяйственно-бытовой труд)</w:t>
      </w:r>
      <w:r w:rsidRPr="0077295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F7170" w:rsidRDefault="006F7170" w:rsidP="006F7170">
      <w:pPr>
        <w:widowControl w:val="0"/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F7170" w:rsidRDefault="006F7170" w:rsidP="006F7170">
      <w:pPr>
        <w:widowControl w:val="0"/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277FF" w:rsidRDefault="006277FF" w:rsidP="006F7170">
      <w:pPr>
        <w:widowControl w:val="0"/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277FF" w:rsidRPr="00772954" w:rsidRDefault="006277FF" w:rsidP="006F7170">
      <w:pPr>
        <w:widowControl w:val="0"/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Распределение воспитанников по группам здоровья</w:t>
      </w: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0" w:type="auto"/>
        <w:tblInd w:w="102" w:type="dxa"/>
        <w:tblLayout w:type="fixed"/>
        <w:tblLook w:val="0000"/>
      </w:tblPr>
      <w:tblGrid>
        <w:gridCol w:w="3834"/>
        <w:gridCol w:w="5244"/>
        <w:gridCol w:w="5529"/>
      </w:tblGrid>
      <w:tr w:rsidR="006F7170" w:rsidRPr="00772954" w:rsidTr="00EA1368"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количества детей</w:t>
            </w:r>
          </w:p>
        </w:tc>
      </w:tr>
      <w:tr w:rsidR="006F7170" w:rsidRPr="00772954" w:rsidTr="00EA1368">
        <w:trPr>
          <w:cantSplit/>
        </w:trPr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6F7170" w:rsidRPr="00772954" w:rsidTr="00EA1368">
        <w:trPr>
          <w:cantSplit/>
        </w:trPr>
        <w:tc>
          <w:tcPr>
            <w:tcW w:w="38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6F7170" w:rsidRPr="00772954" w:rsidTr="00EA1368">
        <w:trPr>
          <w:cantSplit/>
        </w:trPr>
        <w:tc>
          <w:tcPr>
            <w:tcW w:w="38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F7170" w:rsidRDefault="006F7170" w:rsidP="006F7170">
      <w:pPr>
        <w:widowControl w:val="0"/>
        <w:shd w:val="clear" w:color="auto" w:fill="FFFFFF"/>
        <w:spacing w:after="0" w:line="274" w:lineRule="exact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Распределение воспитанников по мед</w:t>
      </w:r>
      <w:proofErr w:type="gramStart"/>
      <w:r w:rsidRPr="007729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proofErr w:type="gramEnd"/>
      <w:r w:rsidRPr="007729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gramStart"/>
      <w:r w:rsidRPr="007729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</w:t>
      </w:r>
      <w:proofErr w:type="gramEnd"/>
      <w:r w:rsidRPr="007729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руппам для занятий физкультурой</w:t>
      </w: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0" w:type="auto"/>
        <w:tblInd w:w="102" w:type="dxa"/>
        <w:tblLayout w:type="fixed"/>
        <w:tblLook w:val="0000"/>
      </w:tblPr>
      <w:tblGrid>
        <w:gridCol w:w="3834"/>
        <w:gridCol w:w="5244"/>
        <w:gridCol w:w="5529"/>
      </w:tblGrid>
      <w:tr w:rsidR="006F7170" w:rsidRPr="00772954" w:rsidTr="00EA1368"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количества детей</w:t>
            </w:r>
          </w:p>
        </w:tc>
      </w:tr>
      <w:tr w:rsidR="006F7170" w:rsidRPr="00772954" w:rsidTr="00EA1368">
        <w:trPr>
          <w:cantSplit/>
        </w:trPr>
        <w:tc>
          <w:tcPr>
            <w:tcW w:w="38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основная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6F7170" w:rsidRPr="00772954" w:rsidTr="00EA1368">
        <w:trPr>
          <w:cantSplit/>
        </w:trPr>
        <w:tc>
          <w:tcPr>
            <w:tcW w:w="38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rPr>
          <w:cantSplit/>
        </w:trPr>
        <w:tc>
          <w:tcPr>
            <w:tcW w:w="38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специальная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F7170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F7170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F7170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Структура хронических форм патологии у воспитанников</w:t>
      </w: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0" w:type="auto"/>
        <w:tblInd w:w="87" w:type="dxa"/>
        <w:tblLayout w:type="fixed"/>
        <w:tblLook w:val="0000"/>
      </w:tblPr>
      <w:tblGrid>
        <w:gridCol w:w="6967"/>
        <w:gridCol w:w="3756"/>
        <w:gridCol w:w="3757"/>
      </w:tblGrid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форм патологии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общего количества детей</w:t>
            </w:r>
          </w:p>
        </w:tc>
      </w:tr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Зрительные патологии (Гиперметропия, миопия)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Астигмотизм</w:t>
            </w:r>
            <w:proofErr w:type="spellEnd"/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Кариес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Частоболеющие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дети ОРВИ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</w:t>
            </w:r>
          </w:p>
        </w:tc>
      </w:tr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РЦН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Плоскостопие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</w:t>
            </w:r>
          </w:p>
        </w:tc>
      </w:tr>
      <w:tr w:rsidR="006F7170" w:rsidRPr="00772954" w:rsidTr="00EA1368"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Речевая патология (дизартрия)</w:t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77FF" w:rsidRDefault="006277FF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77FF" w:rsidRPr="00772954" w:rsidRDefault="006277FF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1"/>
        <w:gridCol w:w="6593"/>
        <w:gridCol w:w="1805"/>
        <w:gridCol w:w="1537"/>
      </w:tblGrid>
      <w:tr w:rsidR="006F7170" w:rsidRPr="00772954" w:rsidTr="00EA1368">
        <w:trPr>
          <w:trHeight w:val="245"/>
        </w:trPr>
        <w:tc>
          <w:tcPr>
            <w:tcW w:w="5000" w:type="pct"/>
            <w:gridSpan w:val="4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ИНТЕРЕСЫ И ПОТРЕБНОСТИ ДЕТЕЙ</w:t>
            </w:r>
          </w:p>
        </w:tc>
      </w:tr>
      <w:tr w:rsidR="006F7170" w:rsidRPr="00772954" w:rsidTr="00EA1368">
        <w:trPr>
          <w:trHeight w:val="245"/>
        </w:trPr>
        <w:tc>
          <w:tcPr>
            <w:tcW w:w="1665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Направленность активности</w:t>
            </w:r>
          </w:p>
        </w:tc>
        <w:tc>
          <w:tcPr>
            <w:tcW w:w="2213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Потребности детей</w:t>
            </w:r>
          </w:p>
        </w:tc>
        <w:tc>
          <w:tcPr>
            <w:tcW w:w="60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 w:hanging="7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5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6F7170" w:rsidRPr="00772954" w:rsidTr="00EA1368">
        <w:trPr>
          <w:trHeight w:val="245"/>
        </w:trPr>
        <w:tc>
          <w:tcPr>
            <w:tcW w:w="1665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</w:t>
            </w:r>
          </w:p>
        </w:tc>
        <w:tc>
          <w:tcPr>
            <w:tcW w:w="2213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Испытывают потребность в творческой деятельности</w:t>
            </w:r>
          </w:p>
        </w:tc>
        <w:tc>
          <w:tcPr>
            <w:tcW w:w="60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 w:hanging="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6F7170" w:rsidRPr="00772954" w:rsidTr="00EA1368">
        <w:trPr>
          <w:trHeight w:val="245"/>
        </w:trPr>
        <w:tc>
          <w:tcPr>
            <w:tcW w:w="1665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Включенность в продуктивную деятельность</w:t>
            </w:r>
          </w:p>
        </w:tc>
        <w:tc>
          <w:tcPr>
            <w:tcW w:w="2213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Испытывают потребность в продуктивной  деятельности</w:t>
            </w:r>
          </w:p>
        </w:tc>
        <w:tc>
          <w:tcPr>
            <w:tcW w:w="60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 w:hanging="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6F7170" w:rsidRPr="00772954" w:rsidTr="00EA1368">
        <w:trPr>
          <w:trHeight w:val="245"/>
        </w:trPr>
        <w:tc>
          <w:tcPr>
            <w:tcW w:w="1665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Коммуникативная активность</w:t>
            </w:r>
          </w:p>
        </w:tc>
        <w:tc>
          <w:tcPr>
            <w:tcW w:w="2213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Испытывают потребность во включенность во взаимодействие со сверстниками</w:t>
            </w:r>
          </w:p>
        </w:tc>
        <w:tc>
          <w:tcPr>
            <w:tcW w:w="60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 w:hanging="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6F7170" w:rsidRPr="00772954" w:rsidTr="00EA1368">
        <w:trPr>
          <w:trHeight w:val="245"/>
        </w:trPr>
        <w:tc>
          <w:tcPr>
            <w:tcW w:w="1665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</w:tc>
        <w:tc>
          <w:tcPr>
            <w:tcW w:w="2213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Испытывают потребность в познавательно-исследовательской деятельности</w:t>
            </w:r>
          </w:p>
        </w:tc>
        <w:tc>
          <w:tcPr>
            <w:tcW w:w="60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 w:hanging="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6F7170" w:rsidRPr="00772954" w:rsidTr="00EA1368">
        <w:trPr>
          <w:trHeight w:val="245"/>
        </w:trPr>
        <w:tc>
          <w:tcPr>
            <w:tcW w:w="1665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активность</w:t>
            </w:r>
          </w:p>
        </w:tc>
        <w:tc>
          <w:tcPr>
            <w:tcW w:w="2213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Испытывают потребность в физической активности</w:t>
            </w:r>
          </w:p>
        </w:tc>
        <w:tc>
          <w:tcPr>
            <w:tcW w:w="60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 w:hanging="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F7170" w:rsidRPr="00772954" w:rsidTr="00EA1368">
        <w:trPr>
          <w:trHeight w:val="245"/>
        </w:trPr>
        <w:tc>
          <w:tcPr>
            <w:tcW w:w="1665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2213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Испытывают потребность в физической активности</w:t>
            </w:r>
          </w:p>
        </w:tc>
        <w:tc>
          <w:tcPr>
            <w:tcW w:w="60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 w:hanging="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</w:tbl>
    <w:p w:rsidR="006F7170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6"/>
        <w:gridCol w:w="2987"/>
        <w:gridCol w:w="2986"/>
        <w:gridCol w:w="2987"/>
      </w:tblGrid>
      <w:tr w:rsidR="006F7170" w:rsidRPr="00772954" w:rsidTr="00EA1368">
        <w:trPr>
          <w:cantSplit/>
          <w:trHeight w:val="396"/>
          <w:jc w:val="center"/>
        </w:trPr>
        <w:tc>
          <w:tcPr>
            <w:tcW w:w="11946" w:type="dxa"/>
            <w:gridSpan w:val="4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Дети «группы риска»</w:t>
            </w:r>
          </w:p>
        </w:tc>
      </w:tr>
      <w:tr w:rsidR="006F7170" w:rsidRPr="00772954" w:rsidTr="00EA1368">
        <w:trPr>
          <w:cantSplit/>
          <w:trHeight w:val="139"/>
          <w:jc w:val="center"/>
        </w:trPr>
        <w:tc>
          <w:tcPr>
            <w:tcW w:w="2986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Семья, находящаяся в социально-опасном положении</w:t>
            </w:r>
          </w:p>
        </w:tc>
        <w:tc>
          <w:tcPr>
            <w:tcW w:w="298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Микро социально запущенные</w:t>
            </w:r>
          </w:p>
        </w:tc>
        <w:tc>
          <w:tcPr>
            <w:tcW w:w="2986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Дети – сироты</w:t>
            </w:r>
          </w:p>
        </w:tc>
        <w:tc>
          <w:tcPr>
            <w:tcW w:w="298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44" w:hanging="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Дети-инвалиды</w:t>
            </w:r>
          </w:p>
        </w:tc>
      </w:tr>
      <w:tr w:rsidR="006F7170" w:rsidRPr="00772954" w:rsidTr="00EA1368">
        <w:trPr>
          <w:trHeight w:val="245"/>
          <w:jc w:val="center"/>
        </w:trPr>
        <w:tc>
          <w:tcPr>
            <w:tcW w:w="2986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6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8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44" w:hanging="4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6F7170" w:rsidRDefault="006F7170" w:rsidP="006F7170">
      <w:pPr>
        <w:widowControl w:val="0"/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Характеристики особенностей семей детей, воспитывающихся в группе</w:t>
      </w: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27"/>
        <w:gridCol w:w="2622"/>
        <w:gridCol w:w="2615"/>
      </w:tblGrid>
      <w:tr w:rsidR="006F7170" w:rsidRPr="00772954" w:rsidTr="00EA1368">
        <w:trPr>
          <w:trHeight w:val="227"/>
          <w:jc w:val="center"/>
        </w:trPr>
        <w:tc>
          <w:tcPr>
            <w:tcW w:w="10364" w:type="dxa"/>
            <w:gridSpan w:val="3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РОДИТЕЛЕЙ В ДЕЯТЕЛЬНОСТИ ГРУППЫ</w:t>
            </w:r>
          </w:p>
        </w:tc>
      </w:tr>
      <w:tr w:rsidR="006F7170" w:rsidRPr="00772954" w:rsidTr="00EA1368">
        <w:trPr>
          <w:trHeight w:val="311"/>
          <w:jc w:val="center"/>
        </w:trPr>
        <w:tc>
          <w:tcPr>
            <w:tcW w:w="512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сотрудничества</w:t>
            </w:r>
          </w:p>
        </w:tc>
        <w:tc>
          <w:tcPr>
            <w:tcW w:w="2622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615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6F7170" w:rsidRPr="00772954" w:rsidTr="00EA1368">
        <w:trPr>
          <w:trHeight w:val="313"/>
          <w:jc w:val="center"/>
        </w:trPr>
        <w:tc>
          <w:tcPr>
            <w:tcW w:w="512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Участие в выставках  </w:t>
            </w:r>
          </w:p>
        </w:tc>
        <w:tc>
          <w:tcPr>
            <w:tcW w:w="2622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15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6F7170" w:rsidRPr="00772954" w:rsidTr="00EA1368">
        <w:trPr>
          <w:trHeight w:val="561"/>
          <w:jc w:val="center"/>
        </w:trPr>
        <w:tc>
          <w:tcPr>
            <w:tcW w:w="512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Изготовление пособий и материалов для предметно-развивающей среды группы</w:t>
            </w:r>
          </w:p>
        </w:tc>
        <w:tc>
          <w:tcPr>
            <w:tcW w:w="2622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15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6F7170" w:rsidRPr="00772954" w:rsidTr="00EA1368">
        <w:trPr>
          <w:trHeight w:val="339"/>
          <w:jc w:val="center"/>
        </w:trPr>
        <w:tc>
          <w:tcPr>
            <w:tcW w:w="10364" w:type="dxa"/>
            <w:gridSpan w:val="3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АКТИВНОСТИ РОДИТЕЛЕЙ В ОБРАЗОВАТЕЛЬНОМ ПРОЦЕССЕ</w:t>
            </w:r>
          </w:p>
        </w:tc>
      </w:tr>
      <w:tr w:rsidR="006F7170" w:rsidRPr="00772954" w:rsidTr="00EA1368">
        <w:trPr>
          <w:trHeight w:val="299"/>
          <w:jc w:val="center"/>
        </w:trPr>
        <w:tc>
          <w:tcPr>
            <w:tcW w:w="512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Активные родители </w:t>
            </w:r>
          </w:p>
        </w:tc>
        <w:tc>
          <w:tcPr>
            <w:tcW w:w="2622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15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</w:t>
            </w:r>
          </w:p>
        </w:tc>
      </w:tr>
      <w:tr w:rsidR="006F7170" w:rsidRPr="00772954" w:rsidTr="00EA1368">
        <w:trPr>
          <w:trHeight w:val="299"/>
          <w:jc w:val="center"/>
        </w:trPr>
        <w:tc>
          <w:tcPr>
            <w:tcW w:w="512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Родителей выполняют разовые поручения, но менее активны </w:t>
            </w:r>
          </w:p>
        </w:tc>
        <w:tc>
          <w:tcPr>
            <w:tcW w:w="2622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5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6F7170" w:rsidRPr="00772954" w:rsidTr="00EA1368">
        <w:trPr>
          <w:trHeight w:val="299"/>
          <w:jc w:val="center"/>
        </w:trPr>
        <w:tc>
          <w:tcPr>
            <w:tcW w:w="512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Родителей не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активны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тяжело включаются в образовательный процесс</w:t>
            </w:r>
          </w:p>
        </w:tc>
        <w:tc>
          <w:tcPr>
            <w:tcW w:w="2622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5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6F7170" w:rsidRPr="00772954" w:rsidTr="00EA1368">
        <w:trPr>
          <w:trHeight w:val="299"/>
          <w:jc w:val="center"/>
        </w:trPr>
        <w:tc>
          <w:tcPr>
            <w:tcW w:w="5127" w:type="dxa"/>
          </w:tcPr>
          <w:p w:rsidR="006F7170" w:rsidRPr="00772954" w:rsidRDefault="006F7170" w:rsidP="006277FF">
            <w:pPr>
              <w:widowControl w:val="0"/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</w:tcPr>
          <w:p w:rsidR="006F7170" w:rsidRPr="00772954" w:rsidRDefault="006F7170" w:rsidP="006277FF">
            <w:pPr>
              <w:widowControl w:val="0"/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</w:tcPr>
          <w:p w:rsidR="006F7170" w:rsidRPr="00772954" w:rsidRDefault="006F7170" w:rsidP="006277FF">
            <w:pPr>
              <w:widowControl w:val="0"/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77"/>
        <w:gridCol w:w="2579"/>
        <w:gridCol w:w="2524"/>
        <w:gridCol w:w="55"/>
      </w:tblGrid>
      <w:tr w:rsidR="006F7170" w:rsidRPr="00772954" w:rsidTr="00EA1368">
        <w:trPr>
          <w:gridAfter w:val="1"/>
          <w:wAfter w:w="55" w:type="dxa"/>
          <w:trHeight w:val="567"/>
        </w:trPr>
        <w:tc>
          <w:tcPr>
            <w:tcW w:w="11880" w:type="dxa"/>
            <w:gridSpan w:val="3"/>
            <w:vAlign w:val="cente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240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СВЕДЕНИЯ О СЕМЬЕ</w:t>
            </w:r>
          </w:p>
        </w:tc>
      </w:tr>
      <w:tr w:rsidR="006F7170" w:rsidRPr="00772954" w:rsidTr="00EA1368">
        <w:trPr>
          <w:gridAfter w:val="1"/>
          <w:wAfter w:w="55" w:type="dxa"/>
          <w:trHeight w:val="267"/>
        </w:trPr>
        <w:tc>
          <w:tcPr>
            <w:tcW w:w="11880" w:type="dxa"/>
            <w:gridSpan w:val="3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rPr>
          <w:trHeight w:val="414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Параметры 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6F7170" w:rsidRPr="00772954" w:rsidTr="00EA1368">
        <w:trPr>
          <w:trHeight w:val="414"/>
        </w:trPr>
        <w:tc>
          <w:tcPr>
            <w:tcW w:w="11935" w:type="dxa"/>
            <w:gridSpan w:val="4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240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1. ОБРАЗОВАНИЕ РОДИТЕЛЕЙ</w:t>
            </w:r>
          </w:p>
        </w:tc>
      </w:tr>
      <w:tr w:rsidR="006F7170" w:rsidRPr="00772954" w:rsidTr="00EA1368">
        <w:trPr>
          <w:trHeight w:val="414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19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F7170" w:rsidRPr="00772954" w:rsidTr="00EA1368">
        <w:trPr>
          <w:trHeight w:val="426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19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 - профессиональное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</w:tr>
      <w:tr w:rsidR="006F7170" w:rsidRPr="00772954" w:rsidTr="00EA1368">
        <w:trPr>
          <w:trHeight w:val="418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19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6F7170" w:rsidRPr="00772954" w:rsidTr="00EA1368">
        <w:trPr>
          <w:trHeight w:val="409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19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Основное 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2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rPr>
          <w:gridAfter w:val="1"/>
          <w:wAfter w:w="55" w:type="dxa"/>
          <w:trHeight w:val="259"/>
        </w:trPr>
        <w:tc>
          <w:tcPr>
            <w:tcW w:w="11880" w:type="dxa"/>
            <w:gridSpan w:val="3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rPr>
          <w:trHeight w:val="319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0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Полные 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6F7170" w:rsidRPr="00772954" w:rsidTr="00EA1368">
        <w:trPr>
          <w:trHeight w:val="366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0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Неполные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6F7170" w:rsidRPr="00772954" w:rsidTr="00EA1368">
        <w:trPr>
          <w:trHeight w:val="274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0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Многодетные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6F7170" w:rsidRPr="00772954" w:rsidTr="00EA1368">
        <w:trPr>
          <w:trHeight w:val="418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0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Неблагополучные 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c>
          <w:tcPr>
            <w:tcW w:w="6777" w:type="dxa"/>
          </w:tcPr>
          <w:p w:rsidR="006F7170" w:rsidRPr="0042240B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2240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3. БЕЖЕНЦЫ И ПЕРЕСЕЛЕНЦЫ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rPr>
          <w:trHeight w:val="329"/>
        </w:trPr>
        <w:tc>
          <w:tcPr>
            <w:tcW w:w="6777" w:type="dxa"/>
          </w:tcPr>
          <w:p w:rsidR="006F7170" w:rsidRPr="0042240B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2240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4. РОДИТЕЛИ - ИНВАЛИДЫ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rPr>
          <w:trHeight w:val="236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240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5. ЖИЛЬЕ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rPr>
          <w:trHeight w:val="297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Проживают в отдельной квартире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F7170" w:rsidRPr="00772954" w:rsidTr="00EA1368">
        <w:trPr>
          <w:trHeight w:val="345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Проживают в квартире с соседями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rPr>
          <w:trHeight w:val="252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Проживают в собственном доме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</w:tr>
      <w:tr w:rsidR="006F7170" w:rsidRPr="00772954" w:rsidTr="00EA1368">
        <w:trPr>
          <w:trHeight w:val="313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Проживают в общежитии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rPr>
          <w:trHeight w:val="361"/>
        </w:trPr>
        <w:tc>
          <w:tcPr>
            <w:tcW w:w="6777" w:type="dxa"/>
          </w:tcPr>
          <w:p w:rsidR="006F7170" w:rsidRPr="00772954" w:rsidRDefault="006F7170" w:rsidP="00EA1368">
            <w:pPr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Снимают квартиру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F7170" w:rsidRPr="00772954" w:rsidTr="00EA1368">
        <w:trPr>
          <w:trHeight w:val="268"/>
        </w:trPr>
        <w:tc>
          <w:tcPr>
            <w:tcW w:w="6777" w:type="dxa"/>
          </w:tcPr>
          <w:p w:rsidR="006F7170" w:rsidRPr="0042240B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2240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6. МАЛООБЕСПЕЧЕННЫЕ СЕМЬИ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6F7170" w:rsidRPr="00772954" w:rsidTr="00EA1368">
        <w:trPr>
          <w:trHeight w:val="276"/>
        </w:trPr>
        <w:tc>
          <w:tcPr>
            <w:tcW w:w="6777" w:type="dxa"/>
          </w:tcPr>
          <w:p w:rsidR="006F7170" w:rsidRPr="0042240B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2240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7. СЕМЬИ, ВОСПИТЫВАЮЩИЕ ОПЕКАЕМОГО РЕБЕНКА</w:t>
            </w:r>
          </w:p>
        </w:tc>
        <w:tc>
          <w:tcPr>
            <w:tcW w:w="2579" w:type="dxa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79" w:type="dxa"/>
            <w:gridSpan w:val="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6F7170" w:rsidRPr="00772954" w:rsidRDefault="006F7170" w:rsidP="006F7170">
      <w:pPr>
        <w:widowControl w:val="0"/>
        <w:shd w:val="clear" w:color="auto" w:fill="FFFFFF"/>
        <w:spacing w:after="0" w:line="274" w:lineRule="exact"/>
        <w:ind w:left="720" w:hanging="2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textWrapping" w:clear="all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0"/>
        <w:gridCol w:w="1240"/>
        <w:gridCol w:w="1240"/>
        <w:gridCol w:w="1240"/>
        <w:gridCol w:w="1239"/>
        <w:gridCol w:w="1239"/>
        <w:gridCol w:w="1239"/>
        <w:gridCol w:w="1239"/>
        <w:gridCol w:w="1239"/>
        <w:gridCol w:w="1239"/>
        <w:gridCol w:w="1245"/>
        <w:gridCol w:w="1257"/>
      </w:tblGrid>
      <w:tr w:rsidR="006F7170" w:rsidRPr="00772954" w:rsidTr="00EA1368">
        <w:trPr>
          <w:cantSplit/>
          <w:trHeight w:val="396"/>
        </w:trPr>
        <w:tc>
          <w:tcPr>
            <w:tcW w:w="5000" w:type="pct"/>
            <w:gridSpan w:val="12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Социальное положение родителей</w:t>
            </w:r>
          </w:p>
        </w:tc>
      </w:tr>
      <w:tr w:rsidR="006F7170" w:rsidRPr="00772954" w:rsidTr="00EA1368">
        <w:trPr>
          <w:cantSplit/>
          <w:trHeight w:val="3061"/>
        </w:trPr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Рабочие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Водители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механизаторы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животноводы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Торговля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Предприниматели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Медицинские работники</w:t>
            </w:r>
          </w:p>
        </w:tc>
        <w:tc>
          <w:tcPr>
            <w:tcW w:w="416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Домохозяйки</w:t>
            </w:r>
          </w:p>
        </w:tc>
        <w:tc>
          <w:tcPr>
            <w:tcW w:w="418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textDirection w:val="btLr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Безработные </w:t>
            </w:r>
          </w:p>
        </w:tc>
      </w:tr>
      <w:tr w:rsidR="006F7170" w:rsidRPr="00772954" w:rsidTr="00EA1368">
        <w:trPr>
          <w:trHeight w:val="245"/>
        </w:trPr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rPr>
          <w:trHeight w:val="245"/>
        </w:trPr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6F7170" w:rsidRPr="00772954" w:rsidRDefault="006F7170" w:rsidP="00EA1368">
            <w:pPr>
              <w:widowControl w:val="0"/>
              <w:shd w:val="clear" w:color="auto" w:fill="FFFFFF"/>
              <w:spacing w:after="0" w:line="274" w:lineRule="exact"/>
              <w:ind w:left="720" w:hanging="2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6F7170" w:rsidRPr="00772954" w:rsidRDefault="006F7170" w:rsidP="006F717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170" w:rsidRPr="00772954" w:rsidRDefault="006F7170" w:rsidP="006F717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2954">
        <w:rPr>
          <w:rFonts w:ascii="Times New Roman" w:hAnsi="Times New Roman" w:cs="Times New Roman"/>
          <w:i/>
          <w:sz w:val="24"/>
          <w:szCs w:val="24"/>
        </w:rPr>
        <w:t xml:space="preserve">На основании Федерального закона от 27 июля 2006г. №152-ФЗ «О персональных данных», </w:t>
      </w:r>
      <w:r w:rsidRPr="0077295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Федерального закона от 20 февраля 1995г. N 24-ФЗ "Об информации, информатизации и защите информации", </w:t>
      </w:r>
      <w:r w:rsidRPr="00772954">
        <w:rPr>
          <w:rFonts w:ascii="Times New Roman" w:hAnsi="Times New Roman" w:cs="Times New Roman"/>
          <w:i/>
          <w:sz w:val="24"/>
          <w:szCs w:val="24"/>
        </w:rPr>
        <w:t>Постановления Правительства Российской Федерации от 01.11.2012 №1119 «Об утверждении требований к защите персональных данных при их обработке в информационных системах персональных данных» данные сведения являются конфиденциальными.</w:t>
      </w:r>
    </w:p>
    <w:p w:rsidR="006F7170" w:rsidRPr="00772954" w:rsidRDefault="006F7170" w:rsidP="006F7170">
      <w:pPr>
        <w:rPr>
          <w:rFonts w:ascii="Times New Roman" w:eastAsia="Times New Roman" w:hAnsi="Times New Roman" w:cs="Times New Roman"/>
          <w:sz w:val="24"/>
          <w:szCs w:val="24"/>
        </w:rPr>
        <w:sectPr w:rsidR="006F7170" w:rsidRPr="00772954" w:rsidSect="0053203B">
          <w:footerReference w:type="default" r:id="rId8"/>
          <w:footerReference w:type="first" r:id="rId9"/>
          <w:pgSz w:w="16840" w:h="11910" w:orient="landscape"/>
          <w:pgMar w:top="851" w:right="1080" w:bottom="1440" w:left="1080" w:header="57" w:footer="1034" w:gutter="0"/>
          <w:cols w:space="720"/>
          <w:titlePg/>
          <w:docGrid w:linePitch="299"/>
        </w:sectPr>
      </w:pPr>
    </w:p>
    <w:p w:rsidR="006F7170" w:rsidRPr="00772954" w:rsidRDefault="006F7170" w:rsidP="006F7170">
      <w:pPr>
        <w:pStyle w:val="a3"/>
        <w:numPr>
          <w:ilvl w:val="0"/>
          <w:numId w:val="17"/>
        </w:num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Планируемые результаты </w:t>
      </w: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(промежуточные результаты) 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освоения Программы ОП</w:t>
      </w:r>
    </w:p>
    <w:p w:rsidR="006F7170" w:rsidRPr="00772954" w:rsidRDefault="006F7170" w:rsidP="006F7170">
      <w:pPr>
        <w:widowControl w:val="0"/>
        <w:spacing w:after="27" w:line="240" w:lineRule="auto"/>
        <w:ind w:left="20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Модуль образовательной деятельности «Социально-коммуникативное развитие»</w:t>
      </w:r>
    </w:p>
    <w:p w:rsidR="006F7170" w:rsidRPr="00772954" w:rsidRDefault="006F7170" w:rsidP="006F7170">
      <w:pPr>
        <w:widowControl w:val="0"/>
        <w:spacing w:after="27" w:line="240" w:lineRule="auto"/>
        <w:ind w:left="20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14884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84"/>
      </w:tblGrid>
      <w:tr w:rsidR="006F7170" w:rsidRPr="00772954" w:rsidTr="00EA1368">
        <w:trPr>
          <w:trHeight w:hRule="exact" w:val="623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имеет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навыки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организованного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поведения в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детском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саду,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дома,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улице; имеет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элементарные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представления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том,</w:t>
            </w:r>
            <w:r w:rsidRPr="0077295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хорошо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плохо;</w:t>
            </w:r>
          </w:p>
        </w:tc>
      </w:tr>
      <w:tr w:rsidR="006F7170" w:rsidRPr="00772954" w:rsidTr="00EA1368">
        <w:trPr>
          <w:trHeight w:hRule="exact" w:val="703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516" w:right="210" w:hanging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</w:t>
            </w:r>
            <w:r w:rsidRPr="0077295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проявлять</w:t>
            </w:r>
            <w:r w:rsidRPr="0077295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доброжелательность,</w:t>
            </w:r>
            <w:r w:rsidRPr="0077295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доброту,</w:t>
            </w:r>
            <w:r w:rsidRPr="0077295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дружелюбие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7295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отношению</w:t>
            </w:r>
            <w:r w:rsidRPr="0077295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7295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окружающим;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откликается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эмоции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близких</w:t>
            </w:r>
            <w:r w:rsidRPr="0077295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людей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друзей,</w:t>
            </w:r>
            <w:r w:rsidRPr="00772954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делает</w:t>
            </w:r>
            <w:r w:rsidRPr="0077295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попытки пожалеть сверстника, обнять его,</w:t>
            </w:r>
            <w:r w:rsidRPr="0077295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помочь;</w:t>
            </w:r>
          </w:p>
        </w:tc>
      </w:tr>
      <w:tr w:rsidR="006F7170" w:rsidRPr="00772954" w:rsidTr="00EA1368">
        <w:trPr>
          <w:trHeight w:hRule="exact" w:val="443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вежливые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F7170" w:rsidRPr="00772954" w:rsidTr="00EA1368">
        <w:trPr>
          <w:trHeight w:hRule="exact" w:val="40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интересуется собой (кто я?), сведениями о себе, о своем прошлом, о происходящих с ним</w:t>
            </w:r>
            <w:r w:rsidRPr="00772954">
              <w:rPr>
                <w:rFonts w:ascii="Times New Roman" w:eastAsia="Times New Roman" w:hAnsi="Times New Roman" w:cs="Times New Roman"/>
                <w:spacing w:val="-3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изменениях;</w:t>
            </w:r>
          </w:p>
        </w:tc>
      </w:tr>
      <w:tr w:rsidR="006F7170" w:rsidRPr="00772954" w:rsidTr="00EA1368">
        <w:trPr>
          <w:trHeight w:hRule="exact" w:val="428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проявляет интерес к различным видам игр, к участию в совместных</w:t>
            </w:r>
            <w:r w:rsidRPr="0077295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играх</w:t>
            </w:r>
          </w:p>
        </w:tc>
      </w:tr>
      <w:tr w:rsidR="006F7170" w:rsidRPr="00772954" w:rsidTr="00EA1368">
        <w:trPr>
          <w:trHeight w:hRule="exact" w:val="420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интересуется предметами ближайшего окружения, их назначением,</w:t>
            </w:r>
            <w:r w:rsidRPr="00772954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свойствами;</w:t>
            </w:r>
          </w:p>
        </w:tc>
      </w:tr>
      <w:tr w:rsidR="006F7170" w:rsidRPr="00772954" w:rsidTr="00EA1368">
        <w:trPr>
          <w:trHeight w:hRule="exact" w:val="60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проявляет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животным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растениям,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особенностям,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простейшим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взаимосвязям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природе;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участвует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сезонных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наблюдениях;</w:t>
            </w:r>
          </w:p>
        </w:tc>
      </w:tr>
      <w:tr w:rsidR="006F7170" w:rsidRPr="00772954" w:rsidTr="00EA1368">
        <w:trPr>
          <w:trHeight w:hRule="exact" w:val="715"/>
        </w:trPr>
        <w:tc>
          <w:tcPr>
            <w:tcW w:w="14884" w:type="dxa"/>
          </w:tcPr>
          <w:p w:rsidR="006F7170" w:rsidRPr="00772954" w:rsidRDefault="006F7170" w:rsidP="00EA1368">
            <w:pPr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ind w:hanging="31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задает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взрослому,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ребенку</w:t>
            </w:r>
            <w:r w:rsidRPr="0077295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старшего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возраста,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слушает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рассказ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воспитателя</w:t>
            </w:r>
            <w:r w:rsidRPr="0077295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забавных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случаях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жизни;</w:t>
            </w:r>
          </w:p>
          <w:p w:rsidR="006F7170" w:rsidRPr="00772954" w:rsidRDefault="006F7170" w:rsidP="00EA1368">
            <w:pPr>
              <w:numPr>
                <w:ilvl w:val="0"/>
                <w:numId w:val="7"/>
              </w:numPr>
              <w:tabs>
                <w:tab w:val="left" w:pos="516"/>
                <w:tab w:val="left" w:pos="517"/>
              </w:tabs>
              <w:ind w:hanging="31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любит слушать новые сказки, рассказы, стихи; участвует в</w:t>
            </w:r>
            <w:r w:rsidRPr="00772954">
              <w:rPr>
                <w:rFonts w:ascii="Times New Roman" w:eastAsia="Times New Roman" w:hAnsi="Times New Roman" w:cs="Times New Roman"/>
                <w:spacing w:val="-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обсуждениях;</w:t>
            </w:r>
          </w:p>
        </w:tc>
      </w:tr>
      <w:tr w:rsidR="006F7170" w:rsidRPr="00772954" w:rsidTr="00EA1368">
        <w:trPr>
          <w:trHeight w:hRule="exact" w:val="710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516" w:right="210" w:hanging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участвует в разговорах во время рассматривания предметов, картин, иллюстрации, наблюдений за живыми объектами; после  </w:t>
            </w:r>
            <w:r w:rsidRPr="0077295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просмотра</w:t>
            </w:r>
            <w:r w:rsidRPr="0077295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спектаклей, мультфильмов;</w:t>
            </w:r>
          </w:p>
        </w:tc>
      </w:tr>
      <w:tr w:rsidR="006F7170" w:rsidRPr="00772954" w:rsidTr="00EA1368">
        <w:trPr>
          <w:trHeight w:hRule="exact" w:val="70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  <w:tab w:val="left" w:pos="8961"/>
              </w:tabs>
              <w:ind w:left="516" w:right="210" w:hanging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имеет   положительный  настрой  на  соблюдение   элементарных </w:t>
            </w:r>
            <w:r w:rsidRPr="0077295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 </w:t>
            </w:r>
            <w:r w:rsidRPr="0077295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поведения;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правильное  взаимодействие   с  растениями  </w:t>
            </w:r>
            <w:r w:rsidRPr="0077295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77295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животными; отрицательно реагирует на явные нарушения усвоенных им</w:t>
            </w:r>
            <w:r w:rsidRPr="0077295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правил;</w:t>
            </w:r>
          </w:p>
        </w:tc>
      </w:tr>
      <w:tr w:rsidR="006F7170" w:rsidRPr="00772954" w:rsidTr="00EA1368">
        <w:trPr>
          <w:trHeight w:hRule="exact" w:val="859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516" w:right="210" w:hanging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может общаться спокойно, без крика; </w:t>
            </w:r>
            <w:proofErr w:type="spell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ситуативно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проявляет доброжелательное отношение к окружающим, умение делиться с товарищем;</w:t>
            </w:r>
            <w:r w:rsidRPr="0077295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имеет опыт правильной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оценки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хороших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плохих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поступков;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понимает,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надо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жить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дружно,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вместе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игрушками,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книгами,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помогать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другу;</w:t>
            </w:r>
          </w:p>
        </w:tc>
      </w:tr>
      <w:tr w:rsidR="006F7170" w:rsidRPr="00772954" w:rsidTr="00EA1368">
        <w:trPr>
          <w:trHeight w:hRule="exact" w:val="71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19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соблюдает   правила элементарной вежливости; самостоятельно или   после   напоминания   говорит «спасибо», «здравствуйте», «до   </w:t>
            </w:r>
            <w:r w:rsidRPr="00772954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свидания», «спокойной ночи»;</w:t>
            </w:r>
          </w:p>
        </w:tc>
      </w:tr>
      <w:tr w:rsidR="006F7170" w:rsidRPr="00772954" w:rsidTr="00EA1368">
        <w:trPr>
          <w:trHeight w:hRule="exact" w:val="429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замечать непорядок в одежде и устранять его при небольшой помощи</w:t>
            </w:r>
            <w:r w:rsidRPr="00772954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взрослых</w:t>
            </w:r>
          </w:p>
        </w:tc>
      </w:tr>
      <w:tr w:rsidR="006F7170" w:rsidRPr="00772954" w:rsidTr="00EA1368">
        <w:trPr>
          <w:trHeight w:hRule="exact" w:val="691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200" w:right="2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знает,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надо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чистоту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помещении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на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участке,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убирать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игрушки,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строительный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материал;</w:t>
            </w:r>
          </w:p>
        </w:tc>
      </w:tr>
      <w:tr w:rsidR="006F7170" w:rsidRPr="00772954" w:rsidTr="00EA1368">
        <w:trPr>
          <w:trHeight w:hRule="exact" w:val="992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6"/>
              </w:tabs>
              <w:ind w:left="516" w:right="198" w:hanging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стремится  самостоятельно  выполнять  элементарные  поручения,  проявляет  желание  участвовать  в  уходе  за  растениями  и  животными</w:t>
            </w:r>
            <w:r w:rsidRPr="0077295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77295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уголке природы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участке;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элементарное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поручение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(убрать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игрушки,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разложить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занятиям);</w:t>
            </w:r>
          </w:p>
        </w:tc>
      </w:tr>
      <w:tr w:rsidR="006F7170" w:rsidRPr="00772954" w:rsidTr="00EA1368">
        <w:trPr>
          <w:trHeight w:val="722"/>
        </w:trPr>
        <w:tc>
          <w:tcPr>
            <w:tcW w:w="14884" w:type="dxa"/>
            <w:tcBorders>
              <w:left w:val="nil"/>
              <w:bottom w:val="single" w:sz="4" w:space="0" w:color="auto"/>
              <w:right w:val="nil"/>
            </w:tcBorders>
          </w:tcPr>
          <w:p w:rsidR="006F7170" w:rsidRPr="00772954" w:rsidRDefault="006F7170" w:rsidP="00EA1368">
            <w:pPr>
              <w:tabs>
                <w:tab w:val="left" w:pos="516"/>
              </w:tabs>
              <w:ind w:left="516" w:right="198" w:hanging="317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6"/>
              </w:tabs>
              <w:ind w:left="516" w:right="198" w:hanging="317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Модуль образовательной деятельности «Познавательное развитие»</w:t>
            </w:r>
          </w:p>
        </w:tc>
      </w:tr>
      <w:tr w:rsidR="006F7170" w:rsidRPr="00772954" w:rsidTr="00EA1368">
        <w:trPr>
          <w:trHeight w:hRule="exact" w:val="43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25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использует разные способы обследования предметов, включая простейшие</w:t>
            </w:r>
            <w:r w:rsidRPr="00772954">
              <w:rPr>
                <w:rFonts w:ascii="Times New Roman" w:eastAsia="Times New Roman" w:hAnsi="Times New Roman" w:cs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опыты;</w:t>
            </w:r>
          </w:p>
        </w:tc>
      </w:tr>
      <w:tr w:rsidR="006F7170" w:rsidRPr="00772954" w:rsidTr="00EA1368">
        <w:trPr>
          <w:trHeight w:hRule="exact" w:val="414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устанавливать простейшие связи между предметами и явлениями</w:t>
            </w: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делать простейшие</w:t>
            </w:r>
            <w:r w:rsidRPr="00772954">
              <w:rPr>
                <w:rFonts w:ascii="Times New Roman" w:eastAsia="Times New Roman" w:hAnsi="Times New Roman" w:cs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обобщения;</w:t>
            </w:r>
          </w:p>
        </w:tc>
      </w:tr>
      <w:tr w:rsidR="006F7170" w:rsidRPr="00772954" w:rsidTr="00EA1368">
        <w:trPr>
          <w:trHeight w:hRule="exact" w:val="561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3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проявляет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желание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сооружать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постройки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собственному</w:t>
            </w:r>
            <w:r w:rsidRPr="0077295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замыслу;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умеет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занимать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себя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игрой,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самостоятельной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художественной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деятельностью;</w:t>
            </w:r>
          </w:p>
        </w:tc>
      </w:tr>
      <w:tr w:rsidR="006F7170" w:rsidRPr="00772954" w:rsidTr="00EA1368">
        <w:trPr>
          <w:trHeight w:hRule="exact" w:val="441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знаком с некоторыми профессиями (воспитатель, врач, продавец, повар, шофер,</w:t>
            </w:r>
            <w:r w:rsidRPr="00772954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строитель);</w:t>
            </w:r>
          </w:p>
        </w:tc>
      </w:tr>
      <w:tr w:rsidR="006F7170" w:rsidRPr="00772954" w:rsidTr="00EA1368">
        <w:trPr>
          <w:trHeight w:hRule="exact" w:val="405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знает, называет и правильно использует детали строительного</w:t>
            </w:r>
            <w:r w:rsidRPr="0077295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материала;</w:t>
            </w:r>
          </w:p>
        </w:tc>
      </w:tr>
      <w:tr w:rsidR="006F7170" w:rsidRPr="00772954" w:rsidTr="00EA1368">
        <w:trPr>
          <w:trHeight w:hRule="exact" w:val="42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располагать кирпичики, пластины</w:t>
            </w:r>
            <w:r w:rsidRPr="0077295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вертикально;</w:t>
            </w:r>
          </w:p>
        </w:tc>
      </w:tr>
      <w:tr w:rsidR="006F7170" w:rsidRPr="00772954" w:rsidTr="00EA1368">
        <w:trPr>
          <w:trHeight w:hRule="exact" w:val="432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3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изменяет постройки, надстраивая или заменяя одни детали</w:t>
            </w:r>
            <w:r w:rsidRPr="00772954">
              <w:rPr>
                <w:rFonts w:ascii="Times New Roman" w:eastAsia="Times New Roman" w:hAnsi="Times New Roman" w:cs="Times New Roman"/>
                <w:spacing w:val="-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другими;</w:t>
            </w:r>
          </w:p>
        </w:tc>
      </w:tr>
      <w:tr w:rsidR="006F7170" w:rsidRPr="00772954" w:rsidTr="00EA1368">
        <w:trPr>
          <w:trHeight w:hRule="exact" w:val="423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группировать предметы по цвету, размеру, форме (отбирать все красные, все большие, все круглые предметы и</w:t>
            </w:r>
            <w:r w:rsidRPr="00772954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т.д.);</w:t>
            </w:r>
          </w:p>
        </w:tc>
      </w:tr>
      <w:tr w:rsidR="006F7170" w:rsidRPr="00772954" w:rsidTr="00EA1368">
        <w:trPr>
          <w:trHeight w:hRule="exact" w:val="429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может составлять при помощи взрослого группы из однородных предметов и выделять один предмет из</w:t>
            </w:r>
            <w:r w:rsidRPr="00772954">
              <w:rPr>
                <w:rFonts w:ascii="Times New Roman" w:eastAsia="Times New Roman" w:hAnsi="Times New Roman" w:cs="Times New Roman"/>
                <w:spacing w:val="-3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группы;</w:t>
            </w:r>
          </w:p>
        </w:tc>
      </w:tr>
      <w:tr w:rsidR="006F7170" w:rsidRPr="00772954" w:rsidTr="00EA1368">
        <w:trPr>
          <w:trHeight w:hRule="exact" w:val="422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находить в окружающей обстановке один и много одинаковых</w:t>
            </w:r>
            <w:r w:rsidRPr="0077295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предметов;</w:t>
            </w:r>
          </w:p>
        </w:tc>
      </w:tr>
      <w:tr w:rsidR="006F7170" w:rsidRPr="00772954" w:rsidTr="00EA1368">
        <w:trPr>
          <w:trHeight w:hRule="exact" w:val="570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3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правильно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определяет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количественное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соотношение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двух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предметов;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понимает конкретный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смысл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слов: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«больше»,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«меньше»,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«столько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же»;</w:t>
            </w:r>
          </w:p>
        </w:tc>
      </w:tr>
      <w:tr w:rsidR="006F7170" w:rsidRPr="00772954" w:rsidTr="00EA1368">
        <w:trPr>
          <w:trHeight w:hRule="exact" w:val="422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различает круг, квадрат, треугольник, предметы, имеющие углы и крутую</w:t>
            </w:r>
            <w:r w:rsidRPr="00772954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форму;</w:t>
            </w:r>
          </w:p>
        </w:tc>
      </w:tr>
      <w:tr w:rsidR="006F7170" w:rsidRPr="00772954" w:rsidTr="00EA1368">
        <w:trPr>
          <w:trHeight w:hRule="exact" w:val="42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понимает смысл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обозначений: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вверху</w:t>
            </w:r>
            <w:r w:rsidRPr="0077295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внизу,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впереди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сзади,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слева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справа,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на,</w:t>
            </w:r>
            <w:r w:rsidRPr="0077295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верхняя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нижняя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(полоска);</w:t>
            </w:r>
            <w:proofErr w:type="gramEnd"/>
          </w:p>
        </w:tc>
      </w:tr>
      <w:tr w:rsidR="006F7170" w:rsidRPr="00772954" w:rsidTr="00EA1368">
        <w:trPr>
          <w:trHeight w:hRule="exact" w:val="433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понимает смысл слов: «утро», «вечер», «день»,</w:t>
            </w:r>
            <w:r w:rsidRPr="0077295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«ночь»;</w:t>
            </w:r>
          </w:p>
        </w:tc>
      </w:tr>
      <w:tr w:rsidR="006F7170" w:rsidRPr="00772954" w:rsidTr="00EA1368">
        <w:trPr>
          <w:trHeight w:hRule="exact" w:val="42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3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называет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знакомые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объясняет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назначение,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выделяет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называет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признаки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(цвет,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материал);</w:t>
            </w:r>
          </w:p>
        </w:tc>
      </w:tr>
      <w:tr w:rsidR="006F7170" w:rsidRPr="00772954" w:rsidTr="00EA1368">
        <w:trPr>
          <w:trHeight w:hRule="exact" w:val="418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ориентируется в помещениях детского</w:t>
            </w:r>
            <w:r w:rsidRPr="0077295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сада;</w:t>
            </w:r>
          </w:p>
        </w:tc>
      </w:tr>
      <w:tr w:rsidR="006F7170" w:rsidRPr="00772954" w:rsidTr="00EA1368">
        <w:trPr>
          <w:trHeight w:hRule="exact" w:val="43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знает и называет некоторые растения, животных и их</w:t>
            </w:r>
            <w:r w:rsidRPr="0077295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детенышей;</w:t>
            </w:r>
          </w:p>
        </w:tc>
      </w:tr>
      <w:tr w:rsidR="006F7170" w:rsidRPr="00772954" w:rsidTr="00EA1368">
        <w:trPr>
          <w:trHeight w:hRule="exact" w:val="415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проявляет бережное отношение к</w:t>
            </w:r>
            <w:r w:rsidRPr="0077295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природе;</w:t>
            </w:r>
          </w:p>
        </w:tc>
      </w:tr>
      <w:tr w:rsidR="006F7170" w:rsidRPr="00772954" w:rsidTr="00EA1368">
        <w:trPr>
          <w:trHeight w:val="559"/>
        </w:trPr>
        <w:tc>
          <w:tcPr>
            <w:tcW w:w="14884" w:type="dxa"/>
            <w:tcBorders>
              <w:left w:val="nil"/>
              <w:bottom w:val="single" w:sz="4" w:space="0" w:color="auto"/>
              <w:right w:val="nil"/>
            </w:tcBorders>
          </w:tcPr>
          <w:p w:rsidR="006F7170" w:rsidRPr="00772954" w:rsidRDefault="006F7170" w:rsidP="00EA1368">
            <w:pPr>
              <w:spacing w:before="71" w:after="23"/>
              <w:ind w:left="3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Модуль образовательной деятельности «Речевое развитие»</w:t>
            </w:r>
          </w:p>
          <w:p w:rsidR="006F7170" w:rsidRPr="00772954" w:rsidRDefault="006F7170" w:rsidP="00EA1368">
            <w:pPr>
              <w:tabs>
                <w:tab w:val="left" w:pos="483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F7170" w:rsidRPr="00772954" w:rsidTr="00EA1368">
        <w:trPr>
          <w:trHeight w:hRule="exact" w:val="648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19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слушая</w:t>
            </w:r>
            <w:r w:rsidRPr="0077295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новые</w:t>
            </w:r>
            <w:r w:rsidRPr="0077295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сказки,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рассказы,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стихи,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следит</w:t>
            </w:r>
            <w:r w:rsidRPr="0077295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77295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развитием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действия,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сопереживает</w:t>
            </w:r>
            <w:r w:rsidRPr="0077295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персонажам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сказок,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историй,</w:t>
            </w:r>
            <w:r w:rsidRPr="0077295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рассказов,</w:t>
            </w:r>
            <w:r w:rsidRPr="0077295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пытается</w:t>
            </w:r>
            <w:r w:rsidRPr="0077295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7295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выражением читать наизусть </w:t>
            </w:r>
            <w:proofErr w:type="spell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потешки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небольшие стихотворения,</w:t>
            </w:r>
          </w:p>
        </w:tc>
      </w:tr>
      <w:tr w:rsidR="006F7170" w:rsidRPr="00772954" w:rsidTr="00EA1368">
        <w:trPr>
          <w:trHeight w:hRule="exact" w:val="429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19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в быту, в самостоятельных играх посредством речи налаживать контакты, взаимодействовать со</w:t>
            </w:r>
            <w:r w:rsidRPr="00772954">
              <w:rPr>
                <w:rFonts w:ascii="Times New Roman" w:eastAsia="Times New Roman" w:hAnsi="Times New Roman" w:cs="Times New Roman"/>
                <w:spacing w:val="-3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сверстниками</w:t>
            </w:r>
          </w:p>
        </w:tc>
      </w:tr>
      <w:tr w:rsidR="006F7170" w:rsidRPr="00772954" w:rsidTr="00EA1368">
        <w:trPr>
          <w:trHeight w:hRule="exact" w:val="705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484" w:right="198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объединяться</w:t>
            </w:r>
            <w:r w:rsidRPr="0077295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сверстниками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77295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группу</w:t>
            </w:r>
            <w:r w:rsidRPr="0077295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77295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2-3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</w:t>
            </w:r>
            <w:r w:rsidRPr="0077295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личных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симпатий,</w:t>
            </w:r>
            <w:r w:rsidRPr="0077295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выбирать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роль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сюжетно-ролевой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игре;</w:t>
            </w:r>
            <w:r w:rsidRPr="0077295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проявляет</w:t>
            </w:r>
            <w:r w:rsidRPr="0077295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взаимодействовать и ладить со сверстниками в непродолжительной совместной</w:t>
            </w:r>
            <w:r w:rsidRPr="00772954">
              <w:rPr>
                <w:rFonts w:ascii="Times New Roman" w:eastAsia="Times New Roman" w:hAnsi="Times New Roman" w:cs="Times New Roman"/>
                <w:spacing w:val="-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игре;</w:t>
            </w:r>
          </w:p>
        </w:tc>
      </w:tr>
      <w:tr w:rsidR="006F7170" w:rsidRPr="00772954" w:rsidTr="00EA1368">
        <w:trPr>
          <w:trHeight w:hRule="exact" w:val="41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19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делиться своими впечатлениями с воспитателями и</w:t>
            </w:r>
            <w:r w:rsidRPr="0077295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родителями;</w:t>
            </w:r>
          </w:p>
        </w:tc>
      </w:tr>
      <w:tr w:rsidR="006F7170" w:rsidRPr="00772954" w:rsidTr="00EA1368">
        <w:trPr>
          <w:trHeight w:hRule="exact" w:val="70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484" w:right="198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может</w:t>
            </w:r>
            <w:r w:rsidRPr="0077295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77295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проблемной</w:t>
            </w:r>
            <w:r w:rsidRPr="0077295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ситуации</w:t>
            </w:r>
            <w:r w:rsidRPr="0077295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обратиться</w:t>
            </w:r>
            <w:r w:rsidRPr="0077295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7295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знакомому</w:t>
            </w:r>
            <w:r w:rsidRPr="00772954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взрослому,</w:t>
            </w:r>
            <w:r w:rsidRPr="0077295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</w:t>
            </w:r>
            <w:r w:rsidRPr="0077295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реагирует</w:t>
            </w:r>
            <w:r w:rsidRPr="0077295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7295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замечания</w:t>
            </w:r>
            <w:r w:rsidRPr="0077295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предложения</w:t>
            </w:r>
            <w:r w:rsidRPr="0077295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взрослого;</w:t>
            </w:r>
            <w:r w:rsidRPr="0077295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обращается</w:t>
            </w:r>
            <w:r w:rsidRPr="0077295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воспитателю по имени и</w:t>
            </w:r>
            <w:r w:rsidRPr="0077295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отчеству;</w:t>
            </w:r>
          </w:p>
        </w:tc>
      </w:tr>
      <w:tr w:rsidR="006F7170" w:rsidRPr="00772954" w:rsidTr="00EA1368">
        <w:trPr>
          <w:trHeight w:hRule="exact" w:val="518"/>
        </w:trPr>
        <w:tc>
          <w:tcPr>
            <w:tcW w:w="14884" w:type="dxa"/>
            <w:tcBorders>
              <w:left w:val="nil"/>
              <w:right w:val="nil"/>
            </w:tcBorders>
          </w:tcPr>
          <w:p w:rsidR="006F7170" w:rsidRPr="00772954" w:rsidRDefault="006F7170" w:rsidP="00EA1368">
            <w:pPr>
              <w:spacing w:before="44" w:after="27"/>
              <w:ind w:left="34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Модуль образовательной деятельности «Художественно-эстетическое развитие»</w:t>
            </w:r>
          </w:p>
          <w:p w:rsidR="006F7170" w:rsidRPr="00772954" w:rsidRDefault="006F7170" w:rsidP="00EA1368">
            <w:pPr>
              <w:tabs>
                <w:tab w:val="left" w:pos="483"/>
              </w:tabs>
              <w:ind w:left="484" w:right="198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F7170" w:rsidRPr="00772954" w:rsidTr="00EA1368">
        <w:trPr>
          <w:trHeight w:hRule="exact" w:val="711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484" w:right="206"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активен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при создании  индивидуальных и  коллективных композиций в рисунках, лепке, аппликации;  с удовольствием участвует в   </w:t>
            </w:r>
            <w:r w:rsidRPr="0077295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выставках</w:t>
            </w:r>
            <w:r w:rsidRPr="00772954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детских работ;</w:t>
            </w:r>
          </w:p>
        </w:tc>
      </w:tr>
      <w:tr w:rsidR="006F7170" w:rsidRPr="00772954" w:rsidTr="00EA1368">
        <w:trPr>
          <w:trHeight w:hRule="exact" w:val="70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пытается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петь,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подпевать,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двигаться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музыку;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проявляет интерес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участию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праздниках,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постановках,</w:t>
            </w:r>
            <w:r w:rsidRPr="0077295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совместных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досугах</w:t>
            </w:r>
            <w:r w:rsidRPr="0077295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развлечениях;</w:t>
            </w:r>
          </w:p>
        </w:tc>
      </w:tr>
      <w:tr w:rsidR="006F7170" w:rsidRPr="00772954" w:rsidTr="00EA1368">
        <w:trPr>
          <w:trHeight w:hRule="exact" w:val="71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484" w:right="206"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эмоционально-заинтересованно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следит за развитием действия в играх - драматизациях и кукольных спектаклях, созданных силами взрослых  </w:t>
            </w:r>
            <w:r w:rsidRPr="0077295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295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старших детей</w:t>
            </w:r>
          </w:p>
        </w:tc>
      </w:tr>
      <w:tr w:rsidR="006F7170" w:rsidRPr="00772954" w:rsidTr="00EA1368">
        <w:trPr>
          <w:trHeight w:hRule="exact" w:val="712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484" w:right="198"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проявляет эмоциональную отзывчивость на доступные возрасту музыкальные произведения, различает веселые и грустные     </w:t>
            </w:r>
            <w:r w:rsidRPr="0077295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мелодии, </w:t>
            </w:r>
            <w:r w:rsidRPr="0077295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>пытается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выразительно передавать игровые и сказочные</w:t>
            </w:r>
            <w:r w:rsidRPr="0077295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образы;</w:t>
            </w:r>
          </w:p>
          <w:p w:rsidR="006F7170" w:rsidRPr="00772954" w:rsidRDefault="006F7170" w:rsidP="00EA1368">
            <w:pPr>
              <w:tabs>
                <w:tab w:val="left" w:pos="483"/>
              </w:tabs>
              <w:ind w:left="484" w:right="198"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F7170" w:rsidRPr="00772954" w:rsidTr="00EA1368">
        <w:trPr>
          <w:trHeight w:hRule="exact" w:val="44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изображает отдельные предметы, простые по композиции и незамысловатые по содержанию</w:t>
            </w:r>
            <w:r w:rsidRPr="00772954">
              <w:rPr>
                <w:rFonts w:ascii="Times New Roman" w:eastAsia="Times New Roman" w:hAnsi="Times New Roman" w:cs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сюжеты;</w:t>
            </w:r>
          </w:p>
        </w:tc>
      </w:tr>
      <w:tr w:rsidR="006F7170" w:rsidRPr="00772954" w:rsidTr="00EA1368">
        <w:trPr>
          <w:trHeight w:hRule="exact" w:val="424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подбирает цвета, соответствующие изображаемым</w:t>
            </w:r>
            <w:r w:rsidRPr="0077295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предметам;</w:t>
            </w:r>
          </w:p>
        </w:tc>
      </w:tr>
      <w:tr w:rsidR="006F7170" w:rsidRPr="00772954" w:rsidTr="00EA1368">
        <w:trPr>
          <w:trHeight w:hRule="exact" w:val="429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правильно пользуется карандашами, фломастерами, кистью и</w:t>
            </w:r>
            <w:r w:rsidRPr="00772954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красками;</w:t>
            </w:r>
          </w:p>
        </w:tc>
      </w:tr>
      <w:tr w:rsidR="006F7170" w:rsidRPr="00772954" w:rsidTr="00EA1368">
        <w:trPr>
          <w:trHeight w:hRule="exact" w:val="40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отделять от большого куска глины небольшие</w:t>
            </w:r>
            <w:r w:rsidRPr="0077295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комочки;</w:t>
            </w:r>
          </w:p>
        </w:tc>
      </w:tr>
      <w:tr w:rsidR="006F7170" w:rsidRPr="00772954" w:rsidTr="00EA1368">
        <w:trPr>
          <w:trHeight w:hRule="exact" w:val="428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раскатывать  прямыми и круговыми движениями</w:t>
            </w:r>
            <w:r w:rsidRPr="0077295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ладоней;</w:t>
            </w:r>
          </w:p>
        </w:tc>
      </w:tr>
      <w:tr w:rsidR="006F7170" w:rsidRPr="00772954" w:rsidTr="00EA1368">
        <w:trPr>
          <w:trHeight w:hRule="exact" w:val="420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лепит различные предметы, состоящие из 1-3 частей, используя разнообразные приемы</w:t>
            </w:r>
            <w:r w:rsidRPr="00772954">
              <w:rPr>
                <w:rFonts w:ascii="Times New Roman" w:eastAsia="Times New Roman" w:hAnsi="Times New Roman" w:cs="Times New Roman"/>
                <w:spacing w:val="-3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лепки;</w:t>
            </w:r>
          </w:p>
        </w:tc>
      </w:tr>
      <w:tr w:rsidR="006F7170" w:rsidRPr="00772954" w:rsidTr="00EA1368">
        <w:trPr>
          <w:trHeight w:hRule="exact" w:val="425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создает изображение предметов из готовых</w:t>
            </w:r>
            <w:r w:rsidRPr="0077295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фигур;</w:t>
            </w:r>
          </w:p>
        </w:tc>
      </w:tr>
      <w:tr w:rsidR="006F7170" w:rsidRPr="00772954" w:rsidTr="00EA1368">
        <w:trPr>
          <w:trHeight w:hRule="exact" w:val="431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украшает заготовки из бумаги разной</w:t>
            </w:r>
            <w:r w:rsidRPr="0077295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</w:p>
        </w:tc>
      </w:tr>
      <w:tr w:rsidR="006F7170" w:rsidRPr="00772954" w:rsidTr="00EA1368">
        <w:trPr>
          <w:trHeight w:hRule="exact" w:val="424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подбирает цвета, соответствующие изображаемым предметам и по собственному</w:t>
            </w:r>
            <w:r w:rsidRPr="00772954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желанию;</w:t>
            </w:r>
          </w:p>
        </w:tc>
      </w:tr>
      <w:tr w:rsidR="006F7170" w:rsidRPr="00772954" w:rsidTr="00EA1368">
        <w:trPr>
          <w:trHeight w:hRule="exact" w:val="430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украшает заготовки из бумаги разной</w:t>
            </w:r>
            <w:r w:rsidRPr="0077295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</w:p>
        </w:tc>
      </w:tr>
      <w:tr w:rsidR="006F7170" w:rsidRPr="00772954" w:rsidTr="00EA1368">
        <w:trPr>
          <w:trHeight w:hRule="exact" w:val="421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слушает музыкальное произведение до конца; узнает знакомые</w:t>
            </w:r>
            <w:r w:rsidRPr="00772954">
              <w:rPr>
                <w:rFonts w:ascii="Times New Roman" w:eastAsia="Times New Roman" w:hAnsi="Times New Roman" w:cs="Times New Roman"/>
                <w:spacing w:val="-3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песни;</w:t>
            </w:r>
          </w:p>
        </w:tc>
      </w:tr>
      <w:tr w:rsidR="006F7170" w:rsidRPr="00772954" w:rsidTr="00EA1368">
        <w:trPr>
          <w:trHeight w:hRule="exact" w:val="42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различает звуки по высоте (в пределах</w:t>
            </w:r>
            <w:r w:rsidRPr="0077295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октавы);</w:t>
            </w:r>
          </w:p>
        </w:tc>
      </w:tr>
      <w:tr w:rsidR="006F7170" w:rsidRPr="00772954" w:rsidTr="00EA1368">
        <w:trPr>
          <w:trHeight w:hRule="exact" w:val="434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замечает изменения в звучании (тихо —</w:t>
            </w:r>
            <w:r w:rsidRPr="0077295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громко)</w:t>
            </w:r>
          </w:p>
        </w:tc>
      </w:tr>
      <w:tr w:rsidR="006F7170" w:rsidRPr="00772954" w:rsidTr="00EA1368">
        <w:trPr>
          <w:trHeight w:hRule="exact" w:val="42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</w:tabs>
              <w:ind w:left="198" w:right="2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поет, не отставая и не опережая</w:t>
            </w:r>
            <w:r w:rsidRPr="0077295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других</w:t>
            </w:r>
          </w:p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F7170" w:rsidRPr="00772954" w:rsidTr="00EA1368">
        <w:trPr>
          <w:trHeight w:hRule="exact" w:val="71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483"/>
                <w:tab w:val="left" w:pos="1242"/>
                <w:tab w:val="left" w:pos="5076"/>
                <w:tab w:val="left" w:pos="6287"/>
                <w:tab w:val="left" w:pos="7369"/>
              </w:tabs>
              <w:ind w:left="484" w:right="1070"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выполнять </w:t>
            </w:r>
            <w:r w:rsidRPr="0077295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танцевальные </w:t>
            </w:r>
            <w:r w:rsidRPr="0077295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движения: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кружиться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в </w:t>
            </w:r>
            <w:r w:rsidRPr="0077295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парах,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притопывать попеременно ногами, двигаться под </w:t>
            </w:r>
            <w:r w:rsidRPr="0077295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музыку</w:t>
            </w:r>
            <w:r w:rsidRPr="00772954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7295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</w:t>
            </w:r>
            <w:r w:rsidRPr="00772954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(флажки, листочки, платочки и т;</w:t>
            </w:r>
            <w:r w:rsidRPr="0077295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;);</w:t>
            </w:r>
          </w:p>
        </w:tc>
      </w:tr>
      <w:tr w:rsidR="006F7170" w:rsidRPr="00772954" w:rsidTr="00EA1368">
        <w:trPr>
          <w:trHeight w:val="379"/>
        </w:trPr>
        <w:tc>
          <w:tcPr>
            <w:tcW w:w="14884" w:type="dxa"/>
            <w:tcBorders>
              <w:bottom w:val="single" w:sz="4" w:space="0" w:color="auto"/>
            </w:tcBorders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различает и называет детские музыкальные инструменты (металлофон, барабан и</w:t>
            </w:r>
            <w:r w:rsidRPr="00772954">
              <w:rPr>
                <w:rFonts w:ascii="Times New Roman" w:eastAsia="Times New Roman" w:hAnsi="Times New Roman" w:cs="Times New Roman"/>
                <w:spacing w:val="-27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</w:t>
            </w:r>
            <w:proofErr w:type="spellEnd"/>
            <w:proofErr w:type="gram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  <w:tr w:rsidR="006F7170" w:rsidRPr="00772954" w:rsidTr="00EA1368">
        <w:trPr>
          <w:trHeight w:hRule="exact" w:val="428"/>
        </w:trPr>
        <w:tc>
          <w:tcPr>
            <w:tcW w:w="14884" w:type="dxa"/>
            <w:tcBorders>
              <w:top w:val="nil"/>
              <w:left w:val="nil"/>
              <w:right w:val="nil"/>
            </w:tcBorders>
          </w:tcPr>
          <w:p w:rsidR="006F7170" w:rsidRPr="00772954" w:rsidRDefault="006F7170" w:rsidP="00EA1368">
            <w:pPr>
              <w:tabs>
                <w:tab w:val="left" w:pos="483"/>
              </w:tabs>
              <w:ind w:left="200" w:right="20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Модуль образовательной деятельности «Физическое развитие»</w:t>
            </w:r>
          </w:p>
        </w:tc>
      </w:tr>
      <w:tr w:rsidR="006F7170" w:rsidRPr="00772954" w:rsidTr="00EA1368">
        <w:trPr>
          <w:trHeight w:hRule="exact" w:val="613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5"/>
              </w:tabs>
              <w:spacing w:line="224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 действовать  совместно  в  подвижных  играх  и физических  упражнениях,  согласовывать  движения;  готов  соблюдать  элементарные правила</w:t>
            </w:r>
            <w:r w:rsidRPr="0077295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совместных играх;</w:t>
            </w:r>
          </w:p>
        </w:tc>
      </w:tr>
      <w:tr w:rsidR="006F7170" w:rsidRPr="00772954" w:rsidTr="00EA1368">
        <w:trPr>
          <w:trHeight w:hRule="exact" w:val="424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5"/>
              </w:tabs>
              <w:spacing w:line="243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ходить прямо, не шаркая ногами, сохраняя заданное воспитателем</w:t>
            </w:r>
            <w:r w:rsidRPr="00772954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направление;</w:t>
            </w:r>
          </w:p>
        </w:tc>
      </w:tr>
      <w:tr w:rsidR="006F7170" w:rsidRPr="00772954" w:rsidTr="00EA1368">
        <w:trPr>
          <w:trHeight w:hRule="exact" w:val="421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умеет бегать, сохраняя равновесие, изменяя направление, темп бега в соответствии с указаниями</w:t>
            </w:r>
            <w:r w:rsidRPr="00772954">
              <w:rPr>
                <w:rFonts w:ascii="Times New Roman" w:eastAsia="Times New Roman" w:hAnsi="Times New Roman" w:cs="Times New Roman"/>
                <w:spacing w:val="-34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воспитателя;</w:t>
            </w:r>
          </w:p>
        </w:tc>
      </w:tr>
      <w:tr w:rsidR="006F7170" w:rsidRPr="00772954" w:rsidTr="00EA1368">
        <w:trPr>
          <w:trHeight w:hRule="exact" w:val="427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сохраняет равновесие при ходьбе и беге по ограниченной плоскости, при перешагивании через</w:t>
            </w:r>
            <w:r w:rsidRPr="00772954">
              <w:rPr>
                <w:rFonts w:ascii="Times New Roman" w:eastAsia="Times New Roman" w:hAnsi="Times New Roman" w:cs="Times New Roman"/>
                <w:spacing w:val="-35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предметы;</w:t>
            </w:r>
          </w:p>
        </w:tc>
      </w:tr>
      <w:tr w:rsidR="006F7170" w:rsidRPr="00772954" w:rsidTr="00EA1368">
        <w:trPr>
          <w:trHeight w:hRule="exact" w:val="434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5"/>
              </w:tabs>
              <w:spacing w:line="243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может ползать на четвереньках, лазать по лесенке-стремянке, гимнастической стенке произвольным</w:t>
            </w:r>
            <w:r w:rsidRPr="00772954">
              <w:rPr>
                <w:rFonts w:ascii="Times New Roman" w:eastAsia="Times New Roman" w:hAnsi="Times New Roman" w:cs="Times New Roman"/>
                <w:spacing w:val="-30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способом;</w:t>
            </w:r>
          </w:p>
        </w:tc>
      </w:tr>
      <w:tr w:rsidR="006F7170" w:rsidRPr="00772954" w:rsidTr="00EA1368">
        <w:trPr>
          <w:trHeight w:hRule="exact" w:val="426"/>
        </w:trPr>
        <w:tc>
          <w:tcPr>
            <w:tcW w:w="14884" w:type="dxa"/>
          </w:tcPr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энергично отталкивается в прыжках на двух ногах, прыгает в длину с места не менее чем на 40</w:t>
            </w:r>
            <w:r w:rsidRPr="00772954">
              <w:rPr>
                <w:rFonts w:ascii="Times New Roman" w:eastAsia="Times New Roman" w:hAnsi="Times New Roman" w:cs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см;</w:t>
            </w:r>
          </w:p>
        </w:tc>
      </w:tr>
      <w:tr w:rsidR="006F7170" w:rsidRPr="00772954" w:rsidTr="00EA1368">
        <w:trPr>
          <w:trHeight w:hRule="exact" w:val="667"/>
        </w:trPr>
        <w:tc>
          <w:tcPr>
            <w:tcW w:w="14884" w:type="dxa"/>
          </w:tcPr>
          <w:p w:rsidR="006F7170" w:rsidRPr="00772954" w:rsidRDefault="006F7170" w:rsidP="00EA1368">
            <w:pPr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spacing w:before="43"/>
              <w:ind w:left="420" w:right="736" w:hanging="3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</w:t>
            </w:r>
            <w:r w:rsidRPr="00772954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</w:t>
            </w: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F7170" w:rsidRPr="00772954" w:rsidRDefault="006F7170" w:rsidP="00EA1368">
            <w:pPr>
              <w:tabs>
                <w:tab w:val="left" w:pos="515"/>
              </w:tabs>
              <w:spacing w:line="241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F7170" w:rsidRPr="00772954" w:rsidRDefault="006F7170" w:rsidP="006F7170">
      <w:pPr>
        <w:tabs>
          <w:tab w:val="left" w:pos="5103"/>
          <w:tab w:val="left" w:pos="5214"/>
        </w:tabs>
        <w:rPr>
          <w:rFonts w:ascii="Times New Roman" w:hAnsi="Times New Roman"/>
          <w:b/>
          <w:i/>
          <w:sz w:val="24"/>
          <w:szCs w:val="24"/>
        </w:rPr>
      </w:pPr>
    </w:p>
    <w:p w:rsidR="006F7170" w:rsidRPr="00772954" w:rsidRDefault="006F7170" w:rsidP="006F7170">
      <w:pPr>
        <w:tabs>
          <w:tab w:val="left" w:pos="5103"/>
          <w:tab w:val="left" w:pos="5214"/>
        </w:tabs>
        <w:rPr>
          <w:rFonts w:ascii="Times New Roman" w:hAnsi="Times New Roman"/>
          <w:b/>
          <w:i/>
          <w:sz w:val="24"/>
          <w:szCs w:val="24"/>
        </w:rPr>
      </w:pPr>
      <w:r w:rsidRPr="00772954">
        <w:rPr>
          <w:rFonts w:ascii="Times New Roman" w:hAnsi="Times New Roman"/>
          <w:b/>
          <w:i/>
          <w:sz w:val="24"/>
          <w:szCs w:val="24"/>
        </w:rPr>
        <w:t>Развитие игровой деятельности</w:t>
      </w:r>
    </w:p>
    <w:p w:rsidR="006F7170" w:rsidRPr="00772954" w:rsidRDefault="006F7170" w:rsidP="006F7170">
      <w:pPr>
        <w:pStyle w:val="a3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color w:val="221F1F"/>
          <w:sz w:val="24"/>
          <w:szCs w:val="24"/>
        </w:rPr>
      </w:pPr>
      <w:r w:rsidRPr="00772954">
        <w:rPr>
          <w:rFonts w:ascii="Times New Roman" w:hAnsi="Times New Roman"/>
          <w:b/>
          <w:bCs/>
          <w:color w:val="000000"/>
          <w:sz w:val="24"/>
          <w:szCs w:val="24"/>
        </w:rPr>
        <w:t>1. Сюжетно-ролевые игры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240" w:lineRule="auto"/>
        <w:ind w:right="-33"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 xml:space="preserve">Умеет выбирать  роль, выполнять действия с игрушками (готовить обед, накрывать на стол, кормить) 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lastRenderedPageBreak/>
        <w:t>Умеет взаимодействовать в сюжетах с двумя действующими лицами (шофер-пассажир, мама-дочка, врач-больной), исполнять роль за себя и за игрушку.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самостоятельно подбирать атрибуты для роли;  дополнять игровую обстановку недостающими предметами, игрушками.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before="1" w:line="240" w:lineRule="auto"/>
        <w:ind w:right="76"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использовать в играх строительный материал (кубы, бруски, пластины), конструкторы, природный материал выполнять действия с ними.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before="1" w:line="240" w:lineRule="auto"/>
        <w:ind w:right="76"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взаимодействовать и ладить друг с другом в непродолжительной совместной игре.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firstLine="4"/>
        <w:rPr>
          <w:rFonts w:ascii="Times New Roman" w:hAnsi="Times New Roman"/>
          <w:b/>
          <w:sz w:val="24"/>
          <w:szCs w:val="24"/>
        </w:rPr>
      </w:pPr>
      <w:r w:rsidRPr="00772954">
        <w:rPr>
          <w:rFonts w:ascii="Times New Roman" w:hAnsi="Times New Roman"/>
          <w:b/>
          <w:bCs/>
          <w:sz w:val="24"/>
          <w:szCs w:val="24"/>
        </w:rPr>
        <w:t>2. Подвижные игры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240" w:lineRule="auto"/>
        <w:ind w:right="76"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быть активным в двигательной деятельности.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240" w:lineRule="auto"/>
        <w:ind w:right="-36"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организовывать игры со всеми детьми.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spacing w:line="240" w:lineRule="auto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использовать в играх:   каталки, тележки, автомобили, велосипеды.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spacing w:line="240" w:lineRule="auto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использовать в играх навыки лазанья, ползанья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spacing w:line="240" w:lineRule="auto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применять игры с мечами, шарами, развивающие, ловкость движений.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spacing w:line="240" w:lineRule="auto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соблюдать правила, согласовывать движения, ориентироваться в пространстве.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4"/>
        <w:rPr>
          <w:rFonts w:ascii="Times New Roman" w:hAnsi="Times New Roman"/>
          <w:b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3</w:t>
      </w:r>
      <w:r w:rsidRPr="00772954">
        <w:rPr>
          <w:rFonts w:ascii="Times New Roman" w:hAnsi="Times New Roman"/>
          <w:b/>
          <w:sz w:val="24"/>
          <w:szCs w:val="24"/>
        </w:rPr>
        <w:t>. Театрализованные игры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принимать участие в театрализованной игре.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следить за развитием действий в играх-драматизациях и кукольных спектаклях.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имитировать действия персонажей (птички летают, зайчик прыгает), передавать эмоциональное состояние человека (мимикой, движением)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 xml:space="preserve">Умеет сопровождать движения песенкой, </w:t>
      </w:r>
      <w:proofErr w:type="spellStart"/>
      <w:r w:rsidRPr="00772954">
        <w:rPr>
          <w:rFonts w:ascii="Times New Roman" w:hAnsi="Times New Roman"/>
          <w:sz w:val="24"/>
          <w:szCs w:val="24"/>
        </w:rPr>
        <w:t>потешкой</w:t>
      </w:r>
      <w:proofErr w:type="spellEnd"/>
      <w:r w:rsidRPr="00772954">
        <w:rPr>
          <w:rFonts w:ascii="Times New Roman" w:hAnsi="Times New Roman"/>
          <w:sz w:val="24"/>
          <w:szCs w:val="24"/>
        </w:rPr>
        <w:t>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 xml:space="preserve">Владеет элементами костюмов (шапочки, воротнички и </w:t>
      </w:r>
      <w:proofErr w:type="spellStart"/>
      <w:r w:rsidRPr="00772954">
        <w:rPr>
          <w:rFonts w:ascii="Times New Roman" w:hAnsi="Times New Roman"/>
          <w:sz w:val="24"/>
          <w:szCs w:val="24"/>
        </w:rPr>
        <w:t>т</w:t>
      </w:r>
      <w:proofErr w:type="gramStart"/>
      <w:r w:rsidRPr="00772954">
        <w:rPr>
          <w:rFonts w:ascii="Times New Roman" w:hAnsi="Times New Roman"/>
          <w:sz w:val="24"/>
          <w:szCs w:val="24"/>
        </w:rPr>
        <w:t>,д</w:t>
      </w:r>
      <w:proofErr w:type="spellEnd"/>
      <w:proofErr w:type="gramEnd"/>
      <w:r w:rsidRPr="00772954">
        <w:rPr>
          <w:rFonts w:ascii="Times New Roman" w:hAnsi="Times New Roman"/>
          <w:sz w:val="24"/>
          <w:szCs w:val="24"/>
        </w:rPr>
        <w:t>.) и атрибутами как внешними символами роли.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lastRenderedPageBreak/>
        <w:t>Умеет выступать перед куклами и сверстниками, импровизировать несложные сюжеты песен.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Имеет интерес  к театру, (театр - актеры  - зрители, поведение людей в зрительном зале).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jc w:val="both"/>
        <w:rPr>
          <w:rFonts w:ascii="Times New Roman" w:hAnsi="Times New Roman"/>
          <w:b/>
          <w:sz w:val="24"/>
          <w:szCs w:val="24"/>
        </w:rPr>
      </w:pPr>
      <w:r w:rsidRPr="00772954">
        <w:rPr>
          <w:rFonts w:ascii="Times New Roman" w:hAnsi="Times New Roman"/>
          <w:b/>
          <w:sz w:val="24"/>
          <w:szCs w:val="24"/>
        </w:rPr>
        <w:t>4. Дидактические игры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подбирать предметы по цвету и величине (большие, средние и маленькие), собирать пирамидку из уменьшающихся по размеру колец, чередуя в определенной последовательности.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autoSpaceDE w:val="0"/>
        <w:autoSpaceDN w:val="0"/>
        <w:adjustRightInd w:val="0"/>
        <w:ind w:firstLine="4"/>
        <w:rPr>
          <w:rFonts w:ascii="Times New Roman" w:hAnsi="Times New Roman"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 собирать картинки из 4-6 частей («Наша  посуда», «Игрушки».)</w:t>
      </w:r>
    </w:p>
    <w:p w:rsidR="006F7170" w:rsidRPr="00772954" w:rsidRDefault="006F7170" w:rsidP="006F7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103"/>
          <w:tab w:val="left" w:pos="5214"/>
        </w:tabs>
        <w:rPr>
          <w:rFonts w:ascii="Times New Roman" w:hAnsi="Times New Roman"/>
          <w:b/>
          <w:i/>
          <w:sz w:val="24"/>
          <w:szCs w:val="24"/>
        </w:rPr>
      </w:pPr>
      <w:r w:rsidRPr="00772954">
        <w:rPr>
          <w:rFonts w:ascii="Times New Roman" w:hAnsi="Times New Roman"/>
          <w:sz w:val="24"/>
          <w:szCs w:val="24"/>
        </w:rPr>
        <w:t>Умеет выполнять постепенно усложняющие правила.</w:t>
      </w:r>
    </w:p>
    <w:p w:rsidR="006F7170" w:rsidRPr="00772954" w:rsidRDefault="006F7170" w:rsidP="006F7170">
      <w:pPr>
        <w:spacing w:after="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left="106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Часть, формируемая участниками образовательных отношений. Программа «Мы живем на Урале»</w:t>
      </w:r>
    </w:p>
    <w:p w:rsidR="006F7170" w:rsidRDefault="006F7170" w:rsidP="006F71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7247" w:rsidRDefault="006F7170" w:rsidP="006F7170">
      <w:pPr>
        <w:pStyle w:val="a3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7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6F7170" w:rsidRPr="00772954" w:rsidRDefault="006F7170" w:rsidP="006F71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Образовательная программа «Мы живем на Урале» разработана в соответствии с Федеральным государственным образовательным стандартом дошкольного образования, утвержденным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(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России) от 17 октября 2013 г., N 1155, г. Москва и отвечает современным принципам государственной политики - «единство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многонационального государства»</w:t>
      </w:r>
      <w:r w:rsidRPr="0077295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7170" w:rsidRPr="00772954" w:rsidRDefault="006F7170" w:rsidP="006F71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программе:</w:t>
      </w:r>
    </w:p>
    <w:p w:rsidR="006F7170" w:rsidRPr="00772954" w:rsidRDefault="006F7170" w:rsidP="006F7170">
      <w:pPr>
        <w:numPr>
          <w:ilvl w:val="0"/>
          <w:numId w:val="2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 основные принципы, цели и задачи образовательной деятельности с детьми дошкольного возраста, с сохранением для взрослого (педагога, родителей) пространства для творчества, возможности учета индивидуальных особенностей и интересов современного ребенка;</w:t>
      </w: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представлено содержание программы, направленное на обеспечение развития личности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современного ребенка, его социализации при сохранении этнической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самоценности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компонентами содержания становятся толерантность, гражданственность и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этнотолерантность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могут  форми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роваться целенаправленно средствами вхождения ребенка в культуру;</w:t>
      </w:r>
    </w:p>
    <w:p w:rsidR="006F7170" w:rsidRPr="00772954" w:rsidRDefault="006F7170" w:rsidP="006F7170">
      <w:pPr>
        <w:numPr>
          <w:ilvl w:val="0"/>
          <w:numId w:val="2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описаны вариативные формы, способы, методы и средства реализации образовательной программы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F7170" w:rsidRPr="00772954" w:rsidRDefault="006F7170" w:rsidP="006F7170">
      <w:pPr>
        <w:numPr>
          <w:ilvl w:val="0"/>
          <w:numId w:val="2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определены планируемые результаты освоения ребенком образовательной программы как целевые ориентиры для взрослых;</w:t>
      </w:r>
    </w:p>
    <w:p w:rsidR="006F7170" w:rsidRPr="00772954" w:rsidRDefault="006F7170" w:rsidP="006F7170">
      <w:pPr>
        <w:numPr>
          <w:ilvl w:val="0"/>
          <w:numId w:val="2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 подходы к конструированию интерактивной предметно-развивающей среды, способствующей развитию и саморазвитию ребенка дошкольного возраста;</w:t>
      </w:r>
    </w:p>
    <w:p w:rsidR="006F7170" w:rsidRPr="00772954" w:rsidRDefault="006F7170" w:rsidP="006F7170">
      <w:pPr>
        <w:numPr>
          <w:ilvl w:val="0"/>
          <w:numId w:val="23"/>
        </w:numPr>
        <w:shd w:val="clear" w:color="auto" w:fill="FFFFFF"/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определены требования, предъявляемые к взрослому, ориентированному на учет специфики национальных,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условий, в которых осуществляется образовательная деятельность.</w:t>
      </w:r>
    </w:p>
    <w:p w:rsidR="006F7170" w:rsidRPr="00772954" w:rsidRDefault="006F7170" w:rsidP="006F7170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соответствии с Федеральным государственным образовательным стандартом объем обязательной части должен составлять не менее 60% времени, необходимого для реализации основной образовательной программы дошкольного образования, а части, формируемой участниками образовательных отношений – не более 40% общего объема.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«Мы живем на Урале» позволяет определить целевые ориентиры, содержание,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 каждой дошкольной образовательной организации, а также может служить для родителей дошкольников основой содержания процесса воспитания и обучения ребенка в условиях семейного образования.</w:t>
      </w:r>
      <w:proofErr w:type="gramEnd"/>
    </w:p>
    <w:p w:rsidR="006F7170" w:rsidRPr="00777247" w:rsidRDefault="006F7170" w:rsidP="006F7170">
      <w:pPr>
        <w:pStyle w:val="a3"/>
        <w:numPr>
          <w:ilvl w:val="1"/>
          <w:numId w:val="17"/>
        </w:num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247">
        <w:rPr>
          <w:rFonts w:ascii="Times New Roman" w:hAnsi="Times New Roman" w:cs="Times New Roman"/>
          <w:b/>
          <w:sz w:val="24"/>
          <w:szCs w:val="24"/>
        </w:rPr>
        <w:t>Цели и задачи реализации Программы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 xml:space="preserve">Цели и задачи части, формируемой участниками образовательных отношений Программы, определены с учетом: </w:t>
      </w:r>
    </w:p>
    <w:p w:rsidR="006F7170" w:rsidRPr="00772954" w:rsidRDefault="006F7170" w:rsidP="006F7170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Формирование познавательного интереса и чувства сопричастности к семье, детскому саду, городу, родному краю, культурному наследию своего народа на основе духовно-нравственных и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ценностей и принятых в обществе правил и норм поведения.</w:t>
      </w:r>
    </w:p>
    <w:p w:rsidR="006F7170" w:rsidRPr="00772954" w:rsidRDefault="006F7170" w:rsidP="006F7170">
      <w:pPr>
        <w:numPr>
          <w:ilvl w:val="0"/>
          <w:numId w:val="2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людям).</w:t>
      </w:r>
    </w:p>
    <w:p w:rsidR="006F7170" w:rsidRPr="00772954" w:rsidRDefault="006F7170" w:rsidP="006F7170">
      <w:pPr>
        <w:numPr>
          <w:ilvl w:val="0"/>
          <w:numId w:val="2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Формирование бережного отношения к родной природе, стремление бережно относиться к ней, сохранять и умножать, по мере своих сил, богатство природы. </w:t>
      </w:r>
    </w:p>
    <w:p w:rsidR="006F7170" w:rsidRPr="00772954" w:rsidRDefault="006F7170" w:rsidP="006F7170">
      <w:pPr>
        <w:numPr>
          <w:ilvl w:val="0"/>
          <w:numId w:val="2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Формирование начал культуры здо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рового образа жизни на основе национально-культурных тради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ций.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 содержательных блоков программы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Моя семья</w:t>
      </w:r>
    </w:p>
    <w:p w:rsidR="006F7170" w:rsidRPr="00772954" w:rsidRDefault="006F7170" w:rsidP="006F7170">
      <w:pPr>
        <w:numPr>
          <w:ilvl w:val="0"/>
          <w:numId w:val="26"/>
        </w:numPr>
        <w:tabs>
          <w:tab w:val="num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познавательный интерес к истории своей семьи, ее родословной.</w:t>
      </w:r>
    </w:p>
    <w:p w:rsidR="006F7170" w:rsidRPr="00772954" w:rsidRDefault="006F7170" w:rsidP="006F7170">
      <w:pPr>
        <w:numPr>
          <w:ilvl w:val="0"/>
          <w:numId w:val="26"/>
        </w:numPr>
        <w:tabs>
          <w:tab w:val="num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родовой чести, привязанности, сопричастности к общим делам, любви и уважения к членам семьи.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Моя малая Родина</w:t>
      </w:r>
    </w:p>
    <w:p w:rsidR="006F7170" w:rsidRPr="00772954" w:rsidRDefault="006F7170" w:rsidP="006F7170">
      <w:pPr>
        <w:tabs>
          <w:tab w:val="left" w:pos="39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интерес к родному городу (селу):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традициям.</w:t>
      </w:r>
      <w:proofErr w:type="gramEnd"/>
    </w:p>
    <w:p w:rsidR="006F7170" w:rsidRPr="00772954" w:rsidRDefault="006F7170" w:rsidP="006F7170">
      <w:pPr>
        <w:tabs>
          <w:tab w:val="left" w:pos="39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Развивать способность чувствовать красоту природы, архитекту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своей малой родины и эмоционально откликаться на нее.</w:t>
      </w:r>
    </w:p>
    <w:p w:rsidR="006F7170" w:rsidRPr="00772954" w:rsidRDefault="006F7170" w:rsidP="006F7170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становлению желания принимать участие в тра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дициях города (села), горожан (сельчан), культурных мероприятиях, социальных, природоохранных акциях.</w:t>
      </w:r>
    </w:p>
    <w:p w:rsidR="006F7170" w:rsidRPr="00772954" w:rsidRDefault="006F7170" w:rsidP="006F7170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гордости, бережное отношение к родному городу (селу).</w:t>
      </w:r>
    </w:p>
    <w:p w:rsidR="006F7170" w:rsidRPr="00772954" w:rsidRDefault="006F7170" w:rsidP="006F7170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детей о том, что делает малую родину (город село) красивым.</w:t>
      </w:r>
    </w:p>
    <w:p w:rsidR="006F7170" w:rsidRPr="00772954" w:rsidRDefault="006F7170" w:rsidP="006F7170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жизнью и творчеством некоторых знаме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нитых людей своего города (села).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Мой край – земля Урала</w:t>
      </w:r>
    </w:p>
    <w:p w:rsidR="006F7170" w:rsidRPr="00772954" w:rsidRDefault="006F7170" w:rsidP="006F7170">
      <w:pPr>
        <w:numPr>
          <w:ilvl w:val="0"/>
          <w:numId w:val="25"/>
        </w:numPr>
        <w:tabs>
          <w:tab w:val="left" w:pos="3915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детей интерес к родному краю как части России: 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культуре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крае.</w:t>
      </w:r>
    </w:p>
    <w:p w:rsidR="006F7170" w:rsidRPr="00772954" w:rsidRDefault="006F7170" w:rsidP="006F7170">
      <w:pPr>
        <w:numPr>
          <w:ilvl w:val="0"/>
          <w:numId w:val="25"/>
        </w:numPr>
        <w:tabs>
          <w:tab w:val="num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вивать интерес и уважение к деятельности взрослых на благо родного края, стремление участвовать в совместной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деятельности социальной направленности.</w:t>
      </w:r>
    </w:p>
    <w:p w:rsidR="006F7170" w:rsidRPr="00772954" w:rsidRDefault="006F7170" w:rsidP="006F7170">
      <w:pPr>
        <w:numPr>
          <w:ilvl w:val="0"/>
          <w:numId w:val="25"/>
        </w:numPr>
        <w:tabs>
          <w:tab w:val="left" w:pos="3915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патриотические и гражданские чувства: чувство восхищения достижениями человечества; чувство гордости от осознания принадлежности к носителям традиций и культуры своего края; уважительное отношение к историческим личностям, памятникам истории.</w:t>
      </w:r>
    </w:p>
    <w:p w:rsidR="006F7170" w:rsidRPr="00772954" w:rsidRDefault="006F7170" w:rsidP="006F7170">
      <w:pPr>
        <w:numPr>
          <w:ilvl w:val="0"/>
          <w:numId w:val="25"/>
        </w:numPr>
        <w:tabs>
          <w:tab w:val="num" w:pos="0"/>
          <w:tab w:val="left" w:pos="64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представления детей об особенностях (внешний облик, национальные костюмы, жилища, тра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диционные занятия) и культурных традициях представителей разных национальностей жителей родного края - Среднего Урала.</w:t>
      </w:r>
    </w:p>
    <w:p w:rsidR="006F7170" w:rsidRPr="00772954" w:rsidRDefault="006F7170" w:rsidP="006F7170">
      <w:pPr>
        <w:numPr>
          <w:ilvl w:val="0"/>
          <w:numId w:val="25"/>
        </w:numPr>
        <w:tabs>
          <w:tab w:val="num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привязанности ребенка к родному краю, уважение к культурным традициям своего и других народов.</w:t>
      </w:r>
    </w:p>
    <w:p w:rsidR="006F7170" w:rsidRPr="00772954" w:rsidRDefault="006F7170" w:rsidP="006F7170">
      <w:pPr>
        <w:numPr>
          <w:ilvl w:val="0"/>
          <w:numId w:val="25"/>
        </w:numPr>
        <w:tabs>
          <w:tab w:val="num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детей к природным богатствам родного края, стремление сохранять их.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Культура и искусство народов Среднего Урала</w:t>
      </w:r>
    </w:p>
    <w:p w:rsidR="006F7170" w:rsidRPr="00772954" w:rsidRDefault="006F7170" w:rsidP="006F7170">
      <w:pPr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детей к народной культуре (устному народному творчеству, народной музыке, танцам, играм, иг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рушкам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)с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воего этноса, других народов и национальностей.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Способствовать накоплению опыта познания ребенком причин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знаний, умений в разных видах художественно-творческой деятельности.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Обеспечивать познание детьми общности нравственно-этических и эстетических ценностей, понимание причин различий в проявлени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материальной и духовной культуры.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Развивать способность к толерантному общению, к позитивному взаимодействию с людьми разных этносов.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Воспитывать у детей миролюбие, принятие и понимание других людей (детей и взрослых) независимо от их расовой и национальной принадлежности, языка и других особенностей культуры.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7170" w:rsidRPr="00777247" w:rsidRDefault="006F7170" w:rsidP="006F7170">
      <w:pPr>
        <w:pStyle w:val="a3"/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247">
        <w:rPr>
          <w:rFonts w:ascii="Times New Roman" w:hAnsi="Times New Roman" w:cs="Times New Roman"/>
          <w:b/>
          <w:sz w:val="24"/>
          <w:szCs w:val="24"/>
        </w:rPr>
        <w:t>Принципы и подходы к формированию обязательной части Программы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В основу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Части,  формируемой участниками образовательных отношений Программы заложены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принципы: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•принцип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</w:t>
      </w:r>
      <w:r w:rsidRPr="00772954">
        <w:rPr>
          <w:rFonts w:ascii="Times New Roman" w:hAnsi="Times New Roman" w:cs="Times New Roman"/>
          <w:sz w:val="24"/>
          <w:szCs w:val="24"/>
        </w:rPr>
        <w:lastRenderedPageBreak/>
        <w:t>климатических,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•принцип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предусматривает необходимость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•принцип вариативности обеспечивает возможность выбора содержания образования, форм и методов воспитания и обучения с ориентацией на интересы и возможности каждого ребенка и учета социальной ситуации его развития;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•принцип индивидуализации опирается на то, что позиция ребенка, входящего в мир и осваивающего его как новое для себя пространство, изначально творческая.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наблюдая за взрослым,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Освобождаясь от подражания, творец не свободен от познания, созидания, самовыражения, самостоятельной деятельности. 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170" w:rsidRPr="00777247" w:rsidRDefault="006F7170" w:rsidP="006F7170">
      <w:pPr>
        <w:pStyle w:val="a3"/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247">
        <w:rPr>
          <w:rFonts w:ascii="Times New Roman" w:hAnsi="Times New Roman" w:cs="Times New Roman"/>
          <w:b/>
          <w:sz w:val="24"/>
          <w:szCs w:val="24"/>
        </w:rPr>
        <w:t>Характеристики особенностей развития детей дошкольного возраста</w:t>
      </w:r>
    </w:p>
    <w:p w:rsidR="006F7170" w:rsidRPr="00772954" w:rsidRDefault="006F7170" w:rsidP="006F717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Дошкольный возраст:</w:t>
      </w: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комплексное развитие мыслительных операций (дети мыслят блоками, модулями, квантами); выше уровень интеллекта: дети 2-3 лет справляются с заданиями, рассчитанными ранее на детей 4-5 лет. </w:t>
      </w:r>
      <w:proofErr w:type="gramStart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Дети отличаются повышенной потребностью к восприятию информации, постоянно ищут возможности ее удовлетворения, если не получают необходимой «порции» информационной энергии, начинают проявлять недовольство или агрессию; информационный перегруз многих из них явно не беспокоит; объем долговременной памяти намного больше, а проходимость оперативной выше, что позволяет воспринимать и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перера-батывать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большое количество информации за короткий промежуток времени.</w:t>
      </w:r>
      <w:proofErr w:type="gram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Не испытывают стресса при контакте с техникой, компьютером, мобильным телефоном.</w:t>
      </w:r>
    </w:p>
    <w:p w:rsidR="006F7170" w:rsidRPr="006321B2" w:rsidRDefault="006F7170" w:rsidP="006F7170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21B2">
        <w:rPr>
          <w:rFonts w:ascii="Times New Roman" w:hAnsi="Times New Roman" w:cs="Times New Roman"/>
          <w:b/>
          <w:sz w:val="24"/>
          <w:szCs w:val="24"/>
        </w:rPr>
        <w:t>Планируемый результат как целевые ориентиры освоения Программы</w:t>
      </w:r>
    </w:p>
    <w:p w:rsidR="006F7170" w:rsidRPr="006321B2" w:rsidRDefault="006F7170" w:rsidP="006F7170">
      <w:pPr>
        <w:spacing w:after="0"/>
        <w:ind w:firstLine="300"/>
        <w:rPr>
          <w:rFonts w:ascii="Times New Roman" w:hAnsi="Times New Roman" w:cs="Times New Roman"/>
          <w:sz w:val="24"/>
          <w:szCs w:val="24"/>
        </w:rPr>
      </w:pPr>
      <w:r w:rsidRPr="006321B2">
        <w:rPr>
          <w:rFonts w:ascii="Times New Roman" w:hAnsi="Times New Roman" w:cs="Times New Roman"/>
          <w:sz w:val="24"/>
          <w:szCs w:val="24"/>
        </w:rPr>
        <w:t>Целевые ориентиры, в части формируемой участниками образовательных отношений дошкольного возраста: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-ребенок ориентирован на сотрудничество,</w:t>
      </w:r>
      <w:r w:rsidRPr="00772954">
        <w:rPr>
          <w:sz w:val="24"/>
          <w:szCs w:val="24"/>
        </w:rPr>
        <w:t xml:space="preserve"> дружелюбен, приязненно расположен к людям, способен участвовать в общих делах, совместных действиях, деятельности с другими детьми и взрослыми; способен понимать состояния и поступки других людей, выбирать адекватные способы поведения в социальной ситуации и уметь преобразовывать ее с целью оптимизации общения с окружающими;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-ребенок обладает установкой на толерантность,</w:t>
      </w:r>
      <w:r w:rsidRPr="00772954">
        <w:rPr>
          <w:sz w:val="24"/>
          <w:szCs w:val="24"/>
        </w:rPr>
        <w:t xml:space="preserve"> способностью мириться, уживаться с тем, что является отличным, непохожим, непривычным (например, с чужим мнением, с человеком, имеющим недостатки физического развития, с людьми других национальностей и др.); с удовольствием рассказывает о своих друзьях других этносов, </w:t>
      </w:r>
      <w:proofErr w:type="gramStart"/>
      <w:r w:rsidRPr="00772954">
        <w:rPr>
          <w:sz w:val="24"/>
          <w:szCs w:val="24"/>
        </w:rPr>
        <w:t>высказывает желание</w:t>
      </w:r>
      <w:proofErr w:type="gramEnd"/>
      <w:r w:rsidRPr="00772954">
        <w:rPr>
          <w:sz w:val="24"/>
          <w:szCs w:val="24"/>
        </w:rPr>
        <w:t xml:space="preserve"> расширять круг межэтнического общения;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-ребенок знает некоторые способы налаживания межэтнического общения</w:t>
      </w:r>
      <w:r w:rsidRPr="00772954">
        <w:rPr>
          <w:sz w:val="24"/>
          <w:szCs w:val="24"/>
        </w:rPr>
        <w:t xml:space="preserve"> с детьми других этносов и использует их при решении проблемно</w:t>
      </w:r>
      <w:r w:rsidRPr="00772954">
        <w:rPr>
          <w:rStyle w:val="2111"/>
          <w:sz w:val="24"/>
          <w:szCs w:val="24"/>
        </w:rPr>
        <w:t>-</w:t>
      </w:r>
      <w:r w:rsidRPr="00772954">
        <w:rPr>
          <w:sz w:val="24"/>
          <w:szCs w:val="24"/>
        </w:rPr>
        <w:t>игровых и реальных ситуаций взаимодействия;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lastRenderedPageBreak/>
        <w:t>ребенок обладает чувством разумной осторожности</w:t>
      </w:r>
      <w:r w:rsidRPr="00772954">
        <w:rPr>
          <w:sz w:val="24"/>
          <w:szCs w:val="24"/>
        </w:rPr>
        <w:t>, выполняет выработанные обществом правила поведения (на дороге, в природе, в социальной действительности);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ребенок проявляет уважение</w:t>
      </w:r>
      <w:r w:rsidRPr="00772954">
        <w:rPr>
          <w:sz w:val="24"/>
          <w:szCs w:val="24"/>
        </w:rPr>
        <w:t xml:space="preserve"> к родителям (близким людям), проявляет воспитанность и уважение по отношению к старшим и не обижает маленьких и слабых, посильно помогает им;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sz w:val="24"/>
          <w:szCs w:val="24"/>
        </w:rPr>
        <w:t xml:space="preserve">- </w:t>
      </w:r>
      <w:r w:rsidRPr="00772954">
        <w:rPr>
          <w:rStyle w:val="2111"/>
          <w:sz w:val="24"/>
          <w:szCs w:val="24"/>
        </w:rPr>
        <w:t>ребенок проявляет познавательную активность,</w:t>
      </w:r>
      <w:r w:rsidRPr="00772954">
        <w:rPr>
          <w:sz w:val="24"/>
          <w:szCs w:val="24"/>
        </w:rPr>
        <w:t xml:space="preserve"> способность и готовность расширять собственный опыт за счет удовлетворения потребности в новых знаниях, переживать радость открытия нового; умение использовать разнообразные источники получения информации для удовлетворения интересов, получения знаний и содержательного общения;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ребенок проявляет интерес</w:t>
      </w:r>
      <w:r w:rsidRPr="00772954">
        <w:rPr>
          <w:sz w:val="24"/>
          <w:szCs w:val="24"/>
        </w:rPr>
        <w:t xml:space="preserve"> 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стремление к знакомству с их культурой; активно включается в проектную деятельность, самостоятельное исследование, детское коллекционирование, создание мини</w:t>
      </w:r>
      <w:r w:rsidRPr="00772954">
        <w:rPr>
          <w:rStyle w:val="2111"/>
          <w:sz w:val="24"/>
          <w:szCs w:val="24"/>
        </w:rPr>
        <w:t>-</w:t>
      </w:r>
      <w:r w:rsidRPr="00772954">
        <w:rPr>
          <w:sz w:val="24"/>
          <w:szCs w:val="24"/>
        </w:rPr>
        <w:t>музеев, связанных с прошлым и настоящим родного края;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 xml:space="preserve">ребенок обладает </w:t>
      </w:r>
      <w:proofErr w:type="spellStart"/>
      <w:r w:rsidRPr="00772954">
        <w:rPr>
          <w:rStyle w:val="2111"/>
          <w:sz w:val="24"/>
          <w:szCs w:val="24"/>
        </w:rPr>
        <w:t>креативностью</w:t>
      </w:r>
      <w:proofErr w:type="spellEnd"/>
      <w:r w:rsidRPr="00772954">
        <w:rPr>
          <w:rStyle w:val="2111"/>
          <w:sz w:val="24"/>
          <w:szCs w:val="24"/>
        </w:rPr>
        <w:t>,</w:t>
      </w:r>
      <w:r w:rsidRPr="00772954">
        <w:rPr>
          <w:sz w:val="24"/>
          <w:szCs w:val="24"/>
        </w:rPr>
        <w:t xml:space="preserve"> способностью к созданию нового в рамках адекватной возрасту деятельности, к самостоятельному поиску разных способов решения одной и той же задачи; способностью выйти за пределы исходной, реальной ситуации и в процессе ее преобразования создать новый, оригинальный продукт;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proofErr w:type="gramStart"/>
      <w:r w:rsidRPr="00772954">
        <w:rPr>
          <w:rStyle w:val="2111"/>
          <w:sz w:val="24"/>
          <w:szCs w:val="24"/>
        </w:rPr>
        <w:t>ребенок проявляет самостоятельность</w:t>
      </w:r>
      <w:r w:rsidRPr="00772954">
        <w:rPr>
          <w:sz w:val="24"/>
          <w:szCs w:val="24"/>
        </w:rPr>
        <w:t>, способность без помощи взрослого решать адекватные возрасту задачи, находить способы и средства реализации собственного замысла на материале народной культуры; самостоятельно может рассказать о малой родине, родном крае (их достопримечательностях, природных особенностях, выдающихся людях), использует народный фольклор, песни, народные игры в самостоятельной и совместной деятельности, общении с другими детьми и взрослыми;</w:t>
      </w:r>
      <w:proofErr w:type="gramEnd"/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 xml:space="preserve">ребенок способен чувствовать </w:t>
      </w:r>
      <w:proofErr w:type="gramStart"/>
      <w:r w:rsidRPr="00772954">
        <w:rPr>
          <w:rStyle w:val="2111"/>
          <w:sz w:val="24"/>
          <w:szCs w:val="24"/>
        </w:rPr>
        <w:t>прекрасное</w:t>
      </w:r>
      <w:proofErr w:type="gramEnd"/>
      <w:r w:rsidRPr="00772954">
        <w:rPr>
          <w:rStyle w:val="2111"/>
          <w:sz w:val="24"/>
          <w:szCs w:val="24"/>
        </w:rPr>
        <w:t>,</w:t>
      </w:r>
      <w:r w:rsidRPr="00772954">
        <w:rPr>
          <w:sz w:val="24"/>
          <w:szCs w:val="24"/>
        </w:rPr>
        <w:t xml:space="preserve"> воспринимать красоту окружающего мира (людей, природы), искусства, литературного народного, музыкального творчества;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ребенок признает здоровье как наиважнейшую ценность</w:t>
      </w:r>
      <w:r w:rsidRPr="00772954">
        <w:rPr>
          <w:sz w:val="24"/>
          <w:szCs w:val="24"/>
        </w:rPr>
        <w:t xml:space="preserve"> человеческого бытия, проявляет готовность заботиться о своем здоровье и здоровье окружающих, соблюдать правила безопасности жизнедеятельности, самостоятельно и эффективно решать задачи, связанные с поддержанием, укреплением и сохранением здоровья в рамках адекватной возрасту жизнедеятельности и общении;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ребенок проявляет эмоциональную отзывчивость</w:t>
      </w:r>
      <w:r w:rsidRPr="00772954">
        <w:rPr>
          <w:sz w:val="24"/>
          <w:szCs w:val="24"/>
        </w:rPr>
        <w:t xml:space="preserve"> при участии в социально значимых делах, событиях (переживает эмоции, связанные с событиями военных лет и подвигами горожан, стремится выразить позитивное отношение к пожилым жителям города и др.)</w:t>
      </w:r>
      <w:proofErr w:type="gramStart"/>
      <w:r w:rsidRPr="00772954">
        <w:rPr>
          <w:sz w:val="24"/>
          <w:szCs w:val="24"/>
        </w:rPr>
        <w:t>;о</w:t>
      </w:r>
      <w:proofErr w:type="gramEnd"/>
      <w:r w:rsidRPr="00772954">
        <w:rPr>
          <w:sz w:val="24"/>
          <w:szCs w:val="24"/>
        </w:rPr>
        <w:t>тражает свои впечатления о малой родине в предпочитаемой деятельности (рассказывает, изображает, воплощает образы в играх, разворачивает сюжет и т.д.);охотно участвует в общих делах социально-гуманистической направленности (в подготовке концерта для ветеранов войны, посадке деревьев на участке, в конкурсе рисунков «Мы любим нашу землю» и пр.; выражает желание в будущем (когда вырастет) трудиться на благо родной страны, защищать Родину от врагов, стараться решить некоторые социальные проблемы.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ребенок обладает начальными знаниями о себе,</w:t>
      </w:r>
      <w:r w:rsidRPr="00772954">
        <w:rPr>
          <w:sz w:val="24"/>
          <w:szCs w:val="24"/>
        </w:rPr>
        <w:t xml:space="preserve"> об истории своей семьи, ее родословной; об истории образования родного города (села)</w:t>
      </w:r>
      <w:proofErr w:type="gramStart"/>
      <w:r w:rsidRPr="00772954">
        <w:rPr>
          <w:sz w:val="24"/>
          <w:szCs w:val="24"/>
        </w:rPr>
        <w:t>;о</w:t>
      </w:r>
      <w:proofErr w:type="gramEnd"/>
      <w:r w:rsidRPr="00772954">
        <w:rPr>
          <w:sz w:val="24"/>
          <w:szCs w:val="24"/>
        </w:rPr>
        <w:t xml:space="preserve"> том, как люди заботятся о красоте и чистоте своего города; о богатствах недр Урала (полезных ископаемых, камнях самоцветах); о природно-климатических зонах Урала (на севере - тундра, тайга, на Юге Урала - степи), о животном и растительном мире; о том, что на Урале живут люди разных национальностей; о том, что уральцы внесли большой вклад в победу нашей страны над фашистами во время Великой Отечественной войны; о промыслах и ремеслах Урала (камнерезное и </w:t>
      </w:r>
      <w:r w:rsidRPr="00772954">
        <w:rPr>
          <w:sz w:val="24"/>
          <w:szCs w:val="24"/>
        </w:rPr>
        <w:lastRenderedPageBreak/>
        <w:t xml:space="preserve">ювелирное искусство; </w:t>
      </w:r>
      <w:proofErr w:type="spellStart"/>
      <w:r w:rsidRPr="00772954">
        <w:rPr>
          <w:sz w:val="24"/>
          <w:szCs w:val="24"/>
        </w:rPr>
        <w:t>каслинское</w:t>
      </w:r>
      <w:proofErr w:type="spellEnd"/>
      <w:r w:rsidRPr="00772954">
        <w:rPr>
          <w:sz w:val="24"/>
          <w:szCs w:val="24"/>
        </w:rPr>
        <w:t xml:space="preserve"> литье, ограды и решетки города Екатеринбурга; уральская роспись на бересте, металле, керамической посуде);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498"/>
        </w:tabs>
        <w:ind w:left="440" w:right="760" w:hanging="14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ребенок знает</w:t>
      </w:r>
      <w:r w:rsidRPr="00772954">
        <w:rPr>
          <w:sz w:val="24"/>
          <w:szCs w:val="24"/>
        </w:rPr>
        <w:t xml:space="preserve"> название и герб своего города, реки, главной площади, местах отдыха; фамилии уральских писателей и названия их произведений (П.П. Бажов, Д.Н </w:t>
      </w:r>
      <w:proofErr w:type="spellStart"/>
      <w:proofErr w:type="gramStart"/>
      <w:r w:rsidRPr="00772954">
        <w:rPr>
          <w:sz w:val="24"/>
          <w:szCs w:val="24"/>
        </w:rPr>
        <w:t>Мамин-Сибиряк</w:t>
      </w:r>
      <w:proofErr w:type="spellEnd"/>
      <w:proofErr w:type="gramEnd"/>
      <w:r w:rsidRPr="00772954">
        <w:rPr>
          <w:sz w:val="24"/>
          <w:szCs w:val="24"/>
        </w:rPr>
        <w:t>); другие близлежащие населенные пункты и крупные города Урала; Урал - часть России, Екатеринбург - главный город Свердловской области.</w:t>
      </w:r>
    </w:p>
    <w:p w:rsidR="006F7170" w:rsidRPr="00772954" w:rsidRDefault="006F7170" w:rsidP="006F717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7170" w:rsidRDefault="006F7170" w:rsidP="006F717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F7170" w:rsidRPr="00772954" w:rsidRDefault="006F7170" w:rsidP="006F717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772954">
        <w:rPr>
          <w:rFonts w:ascii="Times New Roman" w:hAnsi="Times New Roman" w:cs="Times New Roman"/>
          <w:b/>
          <w:sz w:val="24"/>
          <w:szCs w:val="24"/>
        </w:rPr>
        <w:t>.</w:t>
      </w:r>
      <w:r w:rsidRPr="00772954">
        <w:rPr>
          <w:rFonts w:ascii="Times New Roman" w:hAnsi="Times New Roman" w:cs="Times New Roman"/>
          <w:b/>
          <w:sz w:val="24"/>
          <w:szCs w:val="24"/>
        </w:rPr>
        <w:tab/>
        <w:t>Содержательный раздел</w:t>
      </w:r>
    </w:p>
    <w:p w:rsidR="006F7170" w:rsidRPr="00772954" w:rsidRDefault="006F7170" w:rsidP="006F717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 xml:space="preserve">Обязательная часть </w:t>
      </w:r>
    </w:p>
    <w:p w:rsidR="006F7170" w:rsidRPr="00772954" w:rsidRDefault="006F7170" w:rsidP="006F7170">
      <w:pPr>
        <w:pStyle w:val="a3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образовательной деятельности в соответствии 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направлениями развития ребенка, представленными в пять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образовательных областях</w:t>
      </w:r>
    </w:p>
    <w:p w:rsidR="006F7170" w:rsidRPr="00772954" w:rsidRDefault="006F7170" w:rsidP="006F7170">
      <w:pPr>
        <w:spacing w:after="0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Содержание Программы в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МКДОУ Большетавринский детский сад №1 – филиал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Сарсинский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72954">
        <w:rPr>
          <w:rFonts w:ascii="Times New Roman" w:hAnsi="Times New Roman" w:cs="Times New Roman"/>
          <w:sz w:val="24"/>
          <w:szCs w:val="24"/>
        </w:rPr>
        <w:t>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социально-коммуникативное развитие;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 познавательное развитие;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 речевое развитие;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художественно-эстетическое развитие;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физическое развитие.</w:t>
      </w:r>
    </w:p>
    <w:p w:rsidR="006F7170" w:rsidRPr="00772954" w:rsidRDefault="006F7170" w:rsidP="006F717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Содержание образовательных областей зависит от возрастных и индивидуальных особенностей детей, определяется целями и задачами Программы и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реализуется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6F7170" w:rsidRPr="00772954" w:rsidRDefault="006F7170" w:rsidP="006F7170">
      <w:pPr>
        <w:shd w:val="clear" w:color="auto" w:fill="FFFFFF"/>
        <w:spacing w:after="0"/>
        <w:ind w:firstLine="567"/>
        <w:jc w:val="both"/>
        <w:rPr>
          <w:rStyle w:val="2111"/>
          <w:rFonts w:eastAsiaTheme="minorHAnsi"/>
          <w:i w:val="0"/>
          <w:iCs w:val="0"/>
          <w:color w:val="auto"/>
          <w:sz w:val="24"/>
          <w:szCs w:val="24"/>
          <w:shd w:val="clear" w:color="auto" w:fill="auto"/>
          <w:lang w:eastAsia="en-US"/>
        </w:rPr>
      </w:pPr>
      <w:r w:rsidRPr="00772954">
        <w:rPr>
          <w:rFonts w:ascii="Times New Roman" w:hAnsi="Times New Roman" w:cs="Times New Roman"/>
          <w:i/>
          <w:sz w:val="24"/>
          <w:szCs w:val="24"/>
        </w:rPr>
        <w:t>для детей дошкольного возраста (3 года - 8 лет)</w:t>
      </w:r>
      <w:r w:rsidRPr="00772954">
        <w:rPr>
          <w:rFonts w:ascii="Times New Roman" w:hAnsi="Times New Roman" w:cs="Times New Roman"/>
          <w:sz w:val="24"/>
          <w:szCs w:val="24"/>
        </w:rPr>
        <w:t xml:space="preserve">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6F7170" w:rsidRPr="00772954" w:rsidRDefault="006F7170" w:rsidP="006F7170">
      <w:pPr>
        <w:pStyle w:val="213"/>
        <w:shd w:val="clear" w:color="auto" w:fill="auto"/>
        <w:ind w:left="440" w:right="760" w:firstLine="720"/>
        <w:rPr>
          <w:sz w:val="24"/>
          <w:szCs w:val="24"/>
        </w:rPr>
      </w:pPr>
      <w:r w:rsidRPr="00772954">
        <w:rPr>
          <w:rStyle w:val="2111"/>
          <w:sz w:val="24"/>
          <w:szCs w:val="24"/>
        </w:rPr>
        <w:t>Содержание программы определяется в соответствии с направлениями развития ребенка,</w:t>
      </w:r>
      <w:r w:rsidRPr="00772954">
        <w:rPr>
          <w:sz w:val="24"/>
          <w:szCs w:val="24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6F7170" w:rsidRPr="00772954" w:rsidRDefault="006F7170" w:rsidP="006F7170">
      <w:pPr>
        <w:pStyle w:val="213"/>
        <w:shd w:val="clear" w:color="auto" w:fill="auto"/>
        <w:spacing w:after="240"/>
        <w:ind w:left="440" w:right="760" w:firstLine="720"/>
        <w:rPr>
          <w:sz w:val="24"/>
          <w:szCs w:val="24"/>
        </w:rPr>
      </w:pPr>
      <w:r w:rsidRPr="00772954">
        <w:rPr>
          <w:sz w:val="24"/>
          <w:szCs w:val="24"/>
        </w:rPr>
        <w:t>При этом решение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6F7170" w:rsidRPr="006321B2" w:rsidRDefault="006F7170" w:rsidP="006F7170">
      <w:pPr>
        <w:pStyle w:val="a3"/>
        <w:numPr>
          <w:ilvl w:val="1"/>
          <w:numId w:val="35"/>
        </w:num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21B2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 «Социально-коммуникативное развитие»</w:t>
      </w:r>
    </w:p>
    <w:p w:rsidR="006F7170" w:rsidRPr="00772954" w:rsidRDefault="006F7170" w:rsidP="006F7170">
      <w:pPr>
        <w:ind w:left="362" w:firstLine="724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6F7170" w:rsidRPr="00772954" w:rsidRDefault="006F7170" w:rsidP="006F7170">
      <w:pPr>
        <w:pStyle w:val="body"/>
        <w:spacing w:before="0" w:beforeAutospacing="0" w:after="0" w:afterAutospacing="0"/>
        <w:ind w:left="362" w:firstLine="724"/>
        <w:jc w:val="both"/>
        <w:rPr>
          <w:bCs/>
        </w:rPr>
      </w:pPr>
      <w:r w:rsidRPr="00772954">
        <w:rPr>
          <w:b/>
          <w:bCs/>
        </w:rPr>
        <w:t>Цель:</w:t>
      </w:r>
      <w:r w:rsidRPr="00772954">
        <w:t xml:space="preserve"> </w:t>
      </w:r>
      <w:r w:rsidRPr="00772954">
        <w:rPr>
          <w:i/>
        </w:rPr>
        <w:t xml:space="preserve"> </w:t>
      </w:r>
      <w:r w:rsidRPr="00772954">
        <w:rPr>
          <w:bCs/>
        </w:rPr>
        <w:t xml:space="preserve">Позитивная социализация детей дошкольного возраста, приобщение детей к </w:t>
      </w:r>
      <w:proofErr w:type="spellStart"/>
      <w:r w:rsidRPr="00772954">
        <w:rPr>
          <w:bCs/>
        </w:rPr>
        <w:t>социокультурным</w:t>
      </w:r>
      <w:proofErr w:type="spellEnd"/>
      <w:r w:rsidRPr="00772954">
        <w:rPr>
          <w:bCs/>
        </w:rPr>
        <w:t xml:space="preserve"> нормам, традициям семьи, общества и государства.</w:t>
      </w:r>
    </w:p>
    <w:p w:rsidR="006F7170" w:rsidRPr="00772954" w:rsidRDefault="006F7170" w:rsidP="006F7170">
      <w:pPr>
        <w:keepNext/>
        <w:keepLines/>
        <w:spacing w:after="0" w:line="278" w:lineRule="exact"/>
        <w:ind w:left="362" w:firstLine="724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25"/>
      <w:r w:rsidRPr="00772954">
        <w:rPr>
          <w:rFonts w:ascii="Times New Roman" w:hAnsi="Times New Roman" w:cs="Times New Roman"/>
          <w:b/>
          <w:bCs/>
          <w:sz w:val="24"/>
          <w:szCs w:val="24"/>
        </w:rPr>
        <w:t>Основные задачи:</w:t>
      </w:r>
      <w:bookmarkEnd w:id="1"/>
    </w:p>
    <w:p w:rsidR="006F7170" w:rsidRPr="00772954" w:rsidRDefault="006F7170" w:rsidP="006F7170">
      <w:pPr>
        <w:spacing w:after="0" w:line="278" w:lineRule="exact"/>
        <w:ind w:left="362" w:firstLine="724"/>
        <w:rPr>
          <w:rFonts w:ascii="Times New Roman" w:hAnsi="Times New Roman" w:cs="Times New Roman"/>
          <w:b/>
          <w:bCs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4"/>
        </w:tabs>
        <w:spacing w:after="0" w:line="278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4"/>
        </w:tabs>
        <w:spacing w:after="0" w:line="274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нальной отзывчивости, сопереживания, уважительного и доброжелательного отношения к окружающим.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4"/>
        </w:tabs>
        <w:spacing w:after="0" w:line="278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6F7170" w:rsidRPr="00772954" w:rsidRDefault="006F7170" w:rsidP="006F7170">
      <w:pPr>
        <w:spacing w:after="0" w:line="278" w:lineRule="exact"/>
        <w:ind w:left="362" w:firstLine="724"/>
        <w:rPr>
          <w:rFonts w:ascii="Times New Roman" w:hAnsi="Times New Roman" w:cs="Times New Roman"/>
          <w:b/>
          <w:bCs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>Ребенок в семье и сообществе, патриотическое воспитание.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4"/>
        </w:tabs>
        <w:spacing w:after="0" w:line="278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Формирование образа Я, уважительного отношения и чувства принадлежности к своей семье и к сообществу детей и взрослых в организации; формирование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гендерной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>, семейной, гражданской принадлежности; воспитание любви к Родине, гордости за ее достижения, патриотических чувств.</w:t>
      </w:r>
    </w:p>
    <w:p w:rsidR="006F7170" w:rsidRPr="00772954" w:rsidRDefault="006F7170" w:rsidP="006F7170">
      <w:pPr>
        <w:keepNext/>
        <w:keepLines/>
        <w:spacing w:after="0" w:line="283" w:lineRule="exact"/>
        <w:ind w:left="362" w:firstLine="724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26"/>
      <w:r w:rsidRPr="00772954">
        <w:rPr>
          <w:rFonts w:ascii="Times New Roman" w:hAnsi="Times New Roman" w:cs="Times New Roman"/>
          <w:b/>
          <w:bCs/>
          <w:sz w:val="24"/>
          <w:szCs w:val="24"/>
        </w:rPr>
        <w:t>Самообслуживание, самостоятельность, трудовое воспитание.</w:t>
      </w:r>
      <w:bookmarkEnd w:id="2"/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Развитие навыков самообслуживания; становление самостоятельности, целенаправленности и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собственных действий.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Воспитание культурно-гигиенических навыков.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6F7170" w:rsidRPr="00772954" w:rsidRDefault="006F7170" w:rsidP="006F7170">
      <w:pPr>
        <w:spacing w:after="0" w:line="283" w:lineRule="exact"/>
        <w:ind w:left="362" w:firstLine="724"/>
        <w:rPr>
          <w:rFonts w:ascii="Times New Roman" w:hAnsi="Times New Roman" w:cs="Times New Roman"/>
          <w:b/>
          <w:bCs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>Формирование основ безопасности.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6F7170" w:rsidRPr="00772954" w:rsidRDefault="006F7170" w:rsidP="006F7170">
      <w:pPr>
        <w:widowControl w:val="0"/>
        <w:numPr>
          <w:ilvl w:val="0"/>
          <w:numId w:val="22"/>
        </w:numPr>
        <w:tabs>
          <w:tab w:val="left" w:pos="725"/>
        </w:tabs>
        <w:spacing w:after="0" w:line="283" w:lineRule="exact"/>
        <w:ind w:left="362" w:right="880" w:firstLine="724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 xml:space="preserve">Часть, формируемая участниками </w:t>
      </w:r>
      <w:proofErr w:type="gramStart"/>
      <w:r w:rsidRPr="00772954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proofErr w:type="gramEnd"/>
      <w:r w:rsidRPr="00772954">
        <w:rPr>
          <w:rFonts w:ascii="Times New Roman" w:hAnsi="Times New Roman" w:cs="Times New Roman"/>
          <w:b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b/>
          <w:sz w:val="24"/>
          <w:szCs w:val="24"/>
        </w:rPr>
        <w:t>. Программа «Мы живем на Урале»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12899"/>
      </w:tblGrid>
      <w:tr w:rsidR="006F7170" w:rsidRPr="00772954" w:rsidTr="00EA1368">
        <w:tc>
          <w:tcPr>
            <w:tcW w:w="14850" w:type="dxa"/>
            <w:gridSpan w:val="2"/>
          </w:tcPr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6F7170" w:rsidRPr="00772954" w:rsidTr="00EA1368">
        <w:tc>
          <w:tcPr>
            <w:tcW w:w="1951" w:type="dxa"/>
          </w:tcPr>
          <w:p w:rsidR="006F7170" w:rsidRPr="00772954" w:rsidRDefault="006F7170" w:rsidP="00EA1368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Содержание</w:t>
            </w:r>
          </w:p>
        </w:tc>
        <w:tc>
          <w:tcPr>
            <w:tcW w:w="12899" w:type="dxa"/>
          </w:tcPr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Мой дом, улица, двор.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Мой детский сад. Традиции детского сада. 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 Мой родной город (село). История его зарождения и развития. События общественной жизни в родном городе. Местные достопримечательности, известные люди. Правила поведения горожанина (сельчанина). 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«Имя» города (села)</w:t>
            </w:r>
            <w:proofErr w:type="gramStart"/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 родного города (села) есть свое название (имя), оно рассказывает о важном для людей событии, которое произошло в прошлом, или о знаменитом человеке. Название может напоминать о природе того места, где построен город (село).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Жизнь горожан (сельчан)</w:t>
            </w:r>
            <w:proofErr w:type="gramStart"/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ород (село) выполнял раньше и выполняет в настоящем разные функ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у каждого города есть свои главные функции. О функциях города (села) рассказывают архитектурные сооружения, названия улиц и площадей. Об истории родного города (села) и жизни горожан (сельчан) рассказывают дома, их облик, декоративное убранство, городская скульптура. Малая родина хранит память о знаменитых россиянах - защитниках Отечества, пи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сателях, художниках. В городе (селе) трудятся родители.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Мой город (село). 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Путешествие по «реке времени» по этой теме имеет соответственно две остановки: настоящее города (села) и его прошлое.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Люди берегут свою малую родину, создают и поддерживают тра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диции.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Символика родного города (села). Традиции родного города (села). 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Родной край как часть России. Столица Урала - город Екатеринбург. История зарождения и развития своего края. Города своего края.  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На Урале всегда жили люди разных национальностей - они отличаются некоторыми внешними особенностями, традиционными занятиями, культурными особенностями. У каждого народа свои народные промыслы, национальные праздники, игры, сказки, танцы. Каждому человеку важно знать культуру своего народа и уважать традиции других народов.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Профессия, место работы родителей. Профессии, связанные со спецификой местных условий.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Добыча полезных ископаемых. 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Камнерезное искусство как одно из старейших промыслов Урала, история данного вида прикладного искусства, традиции уральских мастеров – камнерезов, ювелиров; профессии камнереза отраженных в сказах П.П.Бажова. 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навыка безопасного поведения в природе, быту, в отношениях с незнакомыми людьми, в дорожно-транспортных ситуациях.</w:t>
            </w:r>
          </w:p>
        </w:tc>
      </w:tr>
      <w:tr w:rsidR="006F7170" w:rsidRPr="00772954" w:rsidTr="00EA1368">
        <w:tc>
          <w:tcPr>
            <w:tcW w:w="1951" w:type="dxa"/>
          </w:tcPr>
          <w:p w:rsidR="006F7170" w:rsidRPr="00772954" w:rsidRDefault="006F7170" w:rsidP="00EA1368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Средства, педагогические методы, формы работы с детьми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899" w:type="dxa"/>
          </w:tcPr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Отражение представле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о многообразии этнического состава населения страны, об особен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ностях их материальной культуры и произведений устного народного творчества в сюжетных играх, играх-драматизациях, исследовательских проектах. Рассматривание ил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люстративного материала, фотографий, основные функции родного села.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Поддержка интереса к малой родине в вопросах, играх, рассматривании книг, слушании историй, рисова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и конструировании. Рассказывание сюжетных исто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рий о жизни города (поселка), об архитектурных сооружениях и событиях, свя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занных с ними.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деятельность, проблемные ситуации и поис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ковые вопросы. Стимулирование любознатель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детей, самостоятельного поиска информации (найти интересный факт, новую иллюстрацию) т.п.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Включение детей в игры-экспериментирования и исследовательскую деятельность, позволяющую детям установить связи между созданием и использованием предмета для детской деятельности и его использо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ванием в городской (сельской) среде: игры с флюгером, создание венков, иссле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дование листьев лавра и другие. Подведение детей к пониманию значения разнообразных элементов городской (сельской) среды: венков славы, изображе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ветвей деревьев, флюгеров.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Побуждение детей к творчеству на содержании освоенного краеведческого материала в ходе участия в играх-фантазиях, сочинения загадок, сказок, изобразительной дея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Побуждение детей к собиранию коллекций, связанных с образами родного города (фотографии, символы, изображения знаменитых людей).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детей в жизни родного села: в его тради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циях, праздниках; содействие эмоциональной и практической вовле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ченности детей в события села жизни: изготовление открытки для вете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ранов, участие в социальной, природоохранной акции.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Целевые прогулки, экскурсии, беседы, чтение детской художествен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литературы, просмотр видеофильмов о профессиях родителей, взрослых.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моделирующие структуру трудового процесса и взаимосвязи профессий; игры-путешествия, расширяющие пред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ставления об истории предметного мира как результате труда человека, продукте его творческой мысли.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предметов, инструментов, материалов («Из каких материалов делают современную бытовую технику?», «Почему не моют одноразовую посуду?») как компонентов трудового процесса; экспериментирование с 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материалами («Что можно сделать из «бросо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вого» материала?»).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Детские проекты, например, по изготовлению книг «Кто построил этот дом?», «У нас в гостях врач-хирург»; сюжетно-ролевые игры по методу «игра-труд», позволяющие включать реальные трудовые про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цессы в игровой сюжет.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Темы проектной деятельности детей (примерные): «Самое интересное событие жизни села», «Добрые дела для ветеранов».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Проблемные обсуждения поведения литературных героев, реальных событий из детской жизни; организация образовательных ситуаций, позволяющих детям накапливать опыт экономически целесообразного поведения и различать достаточно тонкие дифференцировки между бережливостью, разумностью потребностей и жадностью, скупостью.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Поддержка проявления интереса детей к малой родине в вопросах, играх, рассматривании книг, слушании историй, рисова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и конструировании. Рассказы детям о жизни села, его истории и сегодняшнем дне.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Игры-путешествия по родному городу,  проведение воображаемых экскурсий, побуж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дение к поиску ответов на возникающие у детей вопросы о городе (селе), использование имеющейся инфор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Участие в совместном с воспитателем труде на участке детского сада: посильная уборка участка после листопада, подкормка птиц, живущих в городе.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Рассматривание дидактических картинок, иллюстраций, отражаю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отношение людей к малой родине: высаживание деревьев и цветов в городе, возложение цветов к мемориалам воинов.</w:t>
            </w:r>
          </w:p>
          <w:p w:rsidR="006F7170" w:rsidRPr="00772954" w:rsidRDefault="006F7170" w:rsidP="00EA13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Обсуждение, обыгрывание реальных специально созданных проблемных ситуаций, связанных с решением проблем в разнообразных опасных ситуациях, в целях воспитания разумной осторожности.</w:t>
            </w:r>
          </w:p>
        </w:tc>
      </w:tr>
    </w:tbl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образовательной работы с детьми младшего дошкольного возраста /Возраст: 2 - 5 </w:t>
      </w:r>
      <w:r w:rsidRPr="00772954">
        <w:rPr>
          <w:rFonts w:ascii="Times New Roman" w:hAnsi="Times New Roman" w:cs="Times New Roman"/>
          <w:b/>
          <w:sz w:val="24"/>
          <w:szCs w:val="24"/>
        </w:rPr>
        <w:t>лет</w:t>
      </w:r>
      <w:r w:rsidRPr="00772954">
        <w:rPr>
          <w:rFonts w:ascii="Times New Roman" w:hAnsi="Times New Roman" w:cs="Times New Roman"/>
          <w:b/>
          <w:bCs/>
          <w:sz w:val="24"/>
          <w:szCs w:val="24"/>
        </w:rPr>
        <w:t>/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Задачи воспитания и обучения: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1. Способствовать установлению доброжелательных отношений ребенка с другими детьми, обогащению способов  их игрового взаимодействия.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2. Побуждать ребенка к самостоятельно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 xml:space="preserve">му игровому творчеству в свободном взаимодействии с игрушками, бытовыми предметами во взаимодействии со сверстниками.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3. Способствовать развитию социально-эмоциональной сферы детей, обогащению личного опыта, самостоятельности, положительной самооценке, доверия к миру как основы социального становления личности.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4. Способствовать развитию интереса ребенка к творческим проявлениям в игре и игро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вому общению со сверстниками и взрослым, разнообразию игровых замыслов, придумыванию игровых событий.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>5. Развивать у ребенка интерес к народной игрушке, отражению в сюжетно-ролевых играх разнообразного «бытового» содержания, самостоятельность в использовании деталей народных костюмов для кукол.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6. Поддерживать и развивать стремление ребенка к общению, обо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гащению личного практического, игрового опыта.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7. Формировать у ребенка представления о близких людях (взрослых и сверст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никах), об особенностях их внешнего вида, об отдельных, ярко выра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женных эмоциональных состояниях, о делах и добрых поступках людей, о семье и родственных отношениях, о детском саду, о непосредственном городском (сельском) окружении.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8. Развивать у ребенка эмоциональную отзывчивость и радость общения со сверстниками.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9. Развивать любознательность ребенка к трудовой деятельности близких взрослых, поощрение инициативы и самостоятельности в самообслуживании</w:t>
      </w:r>
    </w:p>
    <w:p w:rsidR="006F7170" w:rsidRPr="00772954" w:rsidRDefault="006F7170" w:rsidP="006F7170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Воспитывать у ребенка ценностное, бережное отношение к предметам и игрушкам как результатам труда взрослых.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11. Развивать интерес к родному городу (селу).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Целевые ориентиры образовательной деятельности: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активен в играх, в тематике отражает семейные и несложные профессиональные отношения взрослых;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проявляет в играх добрые чувства по отношению к сверстникам и игрушкам, интерес к общему замыслу, действовать согласованно с партнерами по игре;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охотно вступает в ролевой диалог со сверстниками, взрослым;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стремится комментировать события, происходящие в совместной деятельности с детьми, взрослым; выразительно передавать особенности движений, эмоциональных состояний;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проявляет интерес к игровому общению;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вступает в ролевой диалог;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выде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ляет конкретные действия и поступки взрослых, в которых проявля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ется их забота о других (о детях, животных, членах семьи), а также поступки, в которых проявляется доброе отношение детей к взрослым, к родителям, к воспитателю;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сохраняет преобладающее эмоционально-положительное настро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ение, быстро преодолевает негативные состояния, стремится к по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ложительной оценке окружающих и повторению одобренных дей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ствий;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понимает и словесно выражает некоторые свои состояния, желания;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проявляет интерес к результату собственного труда и труда других людей;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бережно относится к предметному миру как результату труда взрослых;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ребенок охотно включается в совместный труд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взрослым или сверстниками, стремится к выполнению трудовых обязанностей;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2954">
        <w:rPr>
          <w:rFonts w:ascii="Times New Roman" w:hAnsi="Times New Roman" w:cs="Times New Roman"/>
          <w:sz w:val="24"/>
          <w:szCs w:val="24"/>
        </w:rPr>
        <w:t>- ребенок выражает потребность больше узнать об окружающем, о жизни людей, задает вопросы о себе, о своих близких, об окружающем мире;</w:t>
      </w:r>
      <w:proofErr w:type="gramEnd"/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 xml:space="preserve">- ребенок проявляет любовь к родителям, интересуется событиями в семье.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954">
        <w:rPr>
          <w:rFonts w:ascii="Times New Roman" w:hAnsi="Times New Roman" w:cs="Times New Roman"/>
          <w:b/>
          <w:i/>
          <w:sz w:val="24"/>
          <w:szCs w:val="24"/>
        </w:rPr>
        <w:t>Решение образовательных задач предусматривает: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предъявление образцов эстетически ценного поведения по отношению к окружающим;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72954">
        <w:rPr>
          <w:rFonts w:ascii="Times New Roman" w:hAnsi="Times New Roman" w:cs="Times New Roman"/>
          <w:sz w:val="24"/>
          <w:szCs w:val="24"/>
        </w:rPr>
        <w:t xml:space="preserve"> актуализацию и поддержку проявления симпатии, привязанности детей друг к другу;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разъяснение детям значимости труда для человека;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поощрение инициативы в оказании помощи товарищам, взрослым;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право выбора  ребенком роли, игрушки, материалов, возможность самостоятельного принятия решений;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обсуждение с ребенком, настроения близких, причину данного настроения, побуждение проявлять отзывчивость к переживаниям других, оказывать содействие, адекватную помощь;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использование естественно возникающих в группе, дома ситуаций, а также художественной литературы, игр по сюжетам сказок, пения, рисования, различных видов театрализации с участием детей и взрослых, отображающих отношения и чувства людей.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Формы совместной образовательной деятельности с детьми: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сюжетно-ролевые игры детей связанные с отражением семейных отношений и элементарного профессионального взаимодействия близких взрослых;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игровые ситуации;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хороводные народные игры;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дидактические игры;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просмотр мультипликационных фильмов, сюжетов несложных иллюстраций и картинок;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импровизации с персонажами народных сказок (пальчиковый,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варежковый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театр и др.);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проблемная ситуация,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игры-имитации;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ряжение</w:t>
      </w:r>
      <w:proofErr w:type="spellEnd"/>
      <w:proofErr w:type="gramStart"/>
      <w:r w:rsidRPr="0077295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театрализованная игра;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игры с предметами и дидактическими игрушками;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жизненные и игровые развивающие ситуации;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чтение стихов,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>, сказок на темы доброты, любви к роди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телям, заботы о животных;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загадки;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создание коллекций;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экскурсии с целью ориентировки в ближайшем окружении;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ситуации добрых дел;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наблюдением за трудом взрослых и посильное участие в труде взрослых;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описательный рассказ;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>- обсуждение детского опыта;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чтение художественной литературы;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беседа о семье, о семейных событиях;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ознакомление с правилами культурного поведения;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целевые прогулки по улицам родного города (села);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разучивание стихов и песен о городе (селе).</w:t>
      </w:r>
    </w:p>
    <w:p w:rsidR="006F7170" w:rsidRDefault="006F7170" w:rsidP="006F7170">
      <w:pPr>
        <w:shd w:val="clear" w:color="auto" w:fill="FFFFFF"/>
        <w:ind w:left="141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hd w:val="clear" w:color="auto" w:fill="FFFFFF"/>
        <w:ind w:left="14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1.2. Модуль образовательной деятельности «Познавательное развитие»</w:t>
      </w:r>
    </w:p>
    <w:p w:rsidR="006F7170" w:rsidRPr="00772954" w:rsidRDefault="006F7170" w:rsidP="006F71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доме людей, об особенностях ее природы, многообразии стран и народов мира.</w:t>
      </w:r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 w:line="274" w:lineRule="exact"/>
        <w:ind w:left="580" w:firstLine="0"/>
        <w:rPr>
          <w:sz w:val="24"/>
          <w:szCs w:val="24"/>
        </w:rPr>
      </w:pPr>
      <w:bookmarkStart w:id="3" w:name="bookmark16"/>
      <w:r w:rsidRPr="00772954">
        <w:rPr>
          <w:sz w:val="24"/>
          <w:szCs w:val="24"/>
        </w:rPr>
        <w:t>Основные цели и задачи:</w:t>
      </w:r>
      <w:bookmarkEnd w:id="3"/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 w:line="274" w:lineRule="exact"/>
        <w:ind w:left="960" w:firstLine="0"/>
        <w:rPr>
          <w:sz w:val="24"/>
          <w:szCs w:val="24"/>
        </w:rPr>
      </w:pPr>
      <w:bookmarkStart w:id="4" w:name="bookmark17"/>
      <w:r w:rsidRPr="00772954">
        <w:rPr>
          <w:sz w:val="24"/>
          <w:szCs w:val="24"/>
        </w:rPr>
        <w:t>Развитие познавательно-исследовательской деятельности.</w:t>
      </w:r>
      <w:bookmarkEnd w:id="4"/>
    </w:p>
    <w:p w:rsidR="006F7170" w:rsidRPr="00772954" w:rsidRDefault="006F7170" w:rsidP="006F7170">
      <w:pPr>
        <w:pStyle w:val="213"/>
        <w:shd w:val="clear" w:color="auto" w:fill="auto"/>
        <w:ind w:left="440" w:firstLine="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• Развитие познавательных интересов детей, расширение опыта ориентировки в окружающем, сенсорное развитие, развитие</w:t>
      </w:r>
    </w:p>
    <w:p w:rsidR="006F7170" w:rsidRPr="00772954" w:rsidRDefault="006F7170" w:rsidP="006F7170">
      <w:pPr>
        <w:pStyle w:val="213"/>
        <w:shd w:val="clear" w:color="auto" w:fill="auto"/>
        <w:ind w:left="720" w:right="840" w:firstLine="0"/>
        <w:rPr>
          <w:sz w:val="24"/>
          <w:szCs w:val="24"/>
        </w:rPr>
      </w:pPr>
      <w:r w:rsidRPr="00772954">
        <w:rPr>
          <w:sz w:val="24"/>
          <w:szCs w:val="24"/>
        </w:rPr>
        <w:t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78" w:lineRule="exact"/>
        <w:ind w:left="720" w:right="840" w:hanging="280"/>
        <w:rPr>
          <w:sz w:val="24"/>
          <w:szCs w:val="24"/>
        </w:rPr>
      </w:pPr>
      <w:r w:rsidRPr="00772954">
        <w:rPr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6F7170" w:rsidRPr="00772954" w:rsidRDefault="006F7170" w:rsidP="006F7170">
      <w:pPr>
        <w:spacing w:line="278" w:lineRule="exact"/>
        <w:ind w:left="960"/>
        <w:rPr>
          <w:sz w:val="24"/>
          <w:szCs w:val="24"/>
        </w:rPr>
      </w:pPr>
      <w:r w:rsidRPr="00772954">
        <w:rPr>
          <w:sz w:val="24"/>
          <w:szCs w:val="24"/>
        </w:rPr>
        <w:t xml:space="preserve">Приобщение к </w:t>
      </w:r>
      <w:proofErr w:type="spellStart"/>
      <w:r w:rsidRPr="00772954">
        <w:rPr>
          <w:sz w:val="24"/>
          <w:szCs w:val="24"/>
        </w:rPr>
        <w:t>социокультурным</w:t>
      </w:r>
      <w:proofErr w:type="spellEnd"/>
      <w:r w:rsidRPr="00772954">
        <w:rPr>
          <w:sz w:val="24"/>
          <w:szCs w:val="24"/>
        </w:rPr>
        <w:t xml:space="preserve"> ценностям.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78" w:lineRule="exact"/>
        <w:ind w:left="720" w:hanging="280"/>
        <w:rPr>
          <w:sz w:val="24"/>
          <w:szCs w:val="24"/>
        </w:rPr>
      </w:pPr>
      <w:r w:rsidRPr="00772954">
        <w:rPr>
          <w:sz w:val="24"/>
          <w:szCs w:val="24"/>
        </w:rPr>
        <w:t>Ознакомление с окружающим социальным миром, расширение кругозора детей, формирование целостной картины мира.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78" w:lineRule="exact"/>
        <w:ind w:left="720" w:right="840" w:hanging="280"/>
        <w:rPr>
          <w:sz w:val="24"/>
          <w:szCs w:val="24"/>
        </w:rPr>
      </w:pPr>
      <w:r w:rsidRPr="00772954">
        <w:rPr>
          <w:sz w:val="24"/>
          <w:szCs w:val="24"/>
        </w:rPr>
        <w:t xml:space="preserve">Формирование первичных представлений о малой родине и Отечестве, представлений о </w:t>
      </w:r>
      <w:proofErr w:type="spellStart"/>
      <w:r w:rsidRPr="00772954">
        <w:rPr>
          <w:sz w:val="24"/>
          <w:szCs w:val="24"/>
        </w:rPr>
        <w:t>социокультурных</w:t>
      </w:r>
      <w:proofErr w:type="spellEnd"/>
      <w:r w:rsidRPr="00772954">
        <w:rPr>
          <w:sz w:val="24"/>
          <w:szCs w:val="24"/>
        </w:rPr>
        <w:t xml:space="preserve"> ценностях нашего народа, об отечественных традициях и праздниках.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83" w:lineRule="exact"/>
        <w:ind w:left="720" w:hanging="280"/>
        <w:rPr>
          <w:sz w:val="24"/>
          <w:szCs w:val="24"/>
        </w:rPr>
      </w:pPr>
      <w:r w:rsidRPr="00772954">
        <w:rPr>
          <w:sz w:val="24"/>
          <w:szCs w:val="24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6F7170" w:rsidRPr="00772954" w:rsidRDefault="006F7170" w:rsidP="006F7170">
      <w:pPr>
        <w:spacing w:line="283" w:lineRule="exact"/>
        <w:ind w:left="960"/>
        <w:rPr>
          <w:sz w:val="24"/>
          <w:szCs w:val="24"/>
        </w:rPr>
      </w:pPr>
      <w:r w:rsidRPr="00772954">
        <w:rPr>
          <w:sz w:val="24"/>
          <w:szCs w:val="24"/>
        </w:rPr>
        <w:t>Формирование элементарных математических представлений.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83" w:lineRule="exact"/>
        <w:ind w:left="720" w:right="840" w:hanging="280"/>
        <w:rPr>
          <w:sz w:val="24"/>
          <w:szCs w:val="24"/>
        </w:rPr>
      </w:pPr>
      <w:r w:rsidRPr="00772954">
        <w:rPr>
          <w:sz w:val="24"/>
          <w:szCs w:val="24"/>
        </w:rPr>
        <w:lastRenderedPageBreak/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6F7170" w:rsidRPr="00772954" w:rsidRDefault="006F7170" w:rsidP="006F7170">
      <w:pPr>
        <w:spacing w:line="283" w:lineRule="exact"/>
        <w:ind w:left="960"/>
        <w:rPr>
          <w:sz w:val="24"/>
          <w:szCs w:val="24"/>
        </w:rPr>
      </w:pPr>
      <w:r w:rsidRPr="00772954">
        <w:rPr>
          <w:sz w:val="24"/>
          <w:szCs w:val="24"/>
        </w:rPr>
        <w:t>Ознакомление с миром природы.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83" w:lineRule="exact"/>
        <w:ind w:left="720" w:hanging="280"/>
        <w:rPr>
          <w:sz w:val="24"/>
          <w:szCs w:val="24"/>
        </w:rPr>
      </w:pPr>
      <w:r w:rsidRPr="00772954">
        <w:rPr>
          <w:sz w:val="24"/>
          <w:szCs w:val="24"/>
        </w:rPr>
        <w:t>Ознакомление с природой и природными явлениями.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83" w:lineRule="exact"/>
        <w:ind w:left="720" w:hanging="280"/>
        <w:rPr>
          <w:sz w:val="24"/>
          <w:szCs w:val="24"/>
        </w:rPr>
      </w:pPr>
      <w:r w:rsidRPr="00772954">
        <w:rPr>
          <w:sz w:val="24"/>
          <w:szCs w:val="24"/>
        </w:rPr>
        <w:t>Развитие умения устанавливать причинно-следственные связи между природными явлениями.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83" w:lineRule="exact"/>
        <w:ind w:left="720" w:hanging="280"/>
        <w:rPr>
          <w:sz w:val="24"/>
          <w:szCs w:val="24"/>
        </w:rPr>
      </w:pPr>
      <w:r w:rsidRPr="00772954">
        <w:rPr>
          <w:sz w:val="24"/>
          <w:szCs w:val="24"/>
        </w:rPr>
        <w:t>Формирование первичных представлений о природном многообразии планеты Земля.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83" w:lineRule="exact"/>
        <w:ind w:left="720" w:hanging="280"/>
        <w:rPr>
          <w:sz w:val="24"/>
          <w:szCs w:val="24"/>
        </w:rPr>
      </w:pPr>
      <w:r w:rsidRPr="00772954">
        <w:rPr>
          <w:sz w:val="24"/>
          <w:szCs w:val="24"/>
        </w:rPr>
        <w:t>Формирование элементарных экологических представлений.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line="283" w:lineRule="exact"/>
        <w:ind w:left="720" w:right="840" w:hanging="280"/>
        <w:rPr>
          <w:sz w:val="24"/>
          <w:szCs w:val="24"/>
        </w:rPr>
      </w:pPr>
      <w:r w:rsidRPr="00772954">
        <w:rPr>
          <w:sz w:val="24"/>
          <w:szCs w:val="24"/>
        </w:rPr>
        <w:t>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731"/>
        </w:tabs>
        <w:spacing w:after="291" w:line="283" w:lineRule="exact"/>
        <w:ind w:left="720" w:hanging="280"/>
        <w:rPr>
          <w:sz w:val="24"/>
          <w:szCs w:val="24"/>
        </w:rPr>
      </w:pPr>
      <w:r w:rsidRPr="00772954">
        <w:rPr>
          <w:sz w:val="24"/>
          <w:szCs w:val="24"/>
        </w:rPr>
        <w:t>Воспитание умения правильно вести себя в природе. Воспитание любви к природе, желания беречь ее.</w:t>
      </w:r>
    </w:p>
    <w:p w:rsidR="006F7170" w:rsidRPr="00772954" w:rsidRDefault="006F7170" w:rsidP="006F717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 xml:space="preserve">Часть, формируемая участниками </w:t>
      </w:r>
      <w:proofErr w:type="gramStart"/>
      <w:r w:rsidRPr="00772954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proofErr w:type="gramEnd"/>
      <w:r w:rsidRPr="00772954">
        <w:rPr>
          <w:rFonts w:ascii="Times New Roman" w:hAnsi="Times New Roman" w:cs="Times New Roman"/>
          <w:b/>
          <w:sz w:val="24"/>
          <w:szCs w:val="24"/>
        </w:rPr>
        <w:t xml:space="preserve"> отношении. Программа « Мы живем на Урале»</w:t>
      </w:r>
    </w:p>
    <w:p w:rsidR="006F7170" w:rsidRPr="00772954" w:rsidRDefault="006F7170" w:rsidP="006F71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работы с детьми младшего дошкольного возраста</w:t>
      </w:r>
    </w:p>
    <w:p w:rsidR="006F7170" w:rsidRPr="00772954" w:rsidRDefault="006F7170" w:rsidP="006F717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 xml:space="preserve">/Возраст: 2 - 5 </w:t>
      </w:r>
      <w:r w:rsidRPr="00772954">
        <w:rPr>
          <w:rFonts w:ascii="Times New Roman" w:hAnsi="Times New Roman" w:cs="Times New Roman"/>
          <w:b/>
          <w:sz w:val="24"/>
          <w:szCs w:val="24"/>
        </w:rPr>
        <w:t>лет</w:t>
      </w:r>
      <w:r w:rsidRPr="00772954">
        <w:rPr>
          <w:rFonts w:ascii="Times New Roman" w:hAnsi="Times New Roman" w:cs="Times New Roman"/>
          <w:b/>
          <w:bCs/>
          <w:sz w:val="24"/>
          <w:szCs w:val="24"/>
        </w:rPr>
        <w:t>/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Задачи воспитания и обучения: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1. Способствовать накоплению ребенком ярких впечатлений о ближайшем природном окружении.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2. Обогащать представления ребенка о растениях, животных, че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ловеке, а также об объектах неживой природы, встречающихся в бли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жайшем окружении, побуждать стремление быть доброжелательными в общении с животными.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3. Вовлекать ребенка в элементарную познавательную, исследовательскую деятель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ность по изучению объектов окружающей природы.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4. Побуждать ребенка к непосредственному проявлению эмоционального отклика, переживания радости, удивления, восхищения от общения с объектами живой и неживой природы ближайшего окружения.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5. Стимулировать и поощрять добрые, трогательные поступки ребенка, радостные переживания от положительного поступка, разделять размышления ребенка над проявлениями разного отношения людей к природе.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6. Способствовать накоплению у ребенка представлений об особенностях сезонных явлений природы ближайшего окружения, приспособления растений и животных родного края к изменяющимся условиям среды.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7. Поддерживать потребность в общении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взрослым как источником разнообразной интересной познавательной информации об окружающем.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 xml:space="preserve">Целевые ориентиры образовательной деятельности: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проявляет интерес к животным и растениям ближайшего природного окружения;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>- ребенок способен к целенаправленному наблюдению за объектами природного окружения;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72954">
        <w:rPr>
          <w:rFonts w:ascii="Times New Roman" w:hAnsi="Times New Roman" w:cs="Times New Roman"/>
          <w:sz w:val="24"/>
          <w:szCs w:val="24"/>
        </w:rPr>
        <w:t>ребенок эмоционально откликается на красоту природы ближайшего окружения, проявляет со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чувствие попавшим в беду, обнаруживает стремление оказывать помощь;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с удовольствием включается в поисково-исследовательскую де</w:t>
      </w:r>
      <w:r w:rsidRPr="00772954">
        <w:rPr>
          <w:rFonts w:ascii="Times New Roman" w:hAnsi="Times New Roman" w:cs="Times New Roman"/>
          <w:sz w:val="24"/>
          <w:szCs w:val="24"/>
        </w:rPr>
        <w:softHyphen/>
        <w:t xml:space="preserve">ятельность познания природы ближайшего окружения как вместе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взрослым, так и самостоятельно, использует разные поисковые действия.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ребенок способен устанавливать взаимосвязь между явлениями живой и неживой природы; </w:t>
      </w:r>
    </w:p>
    <w:p w:rsidR="006F7170" w:rsidRPr="00772954" w:rsidRDefault="006F7170" w:rsidP="006F7170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ребенок проявляет самостоятельность в слежении за изменениями в погоде (календарь природы), жизни растений и животных от одного времени года к другому;</w:t>
      </w:r>
    </w:p>
    <w:p w:rsidR="006F7170" w:rsidRPr="00772954" w:rsidRDefault="006F7170" w:rsidP="006F7170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ребенок способен различать объекты и явления окружающей природы по их признакам.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954">
        <w:rPr>
          <w:rFonts w:ascii="Times New Roman" w:hAnsi="Times New Roman" w:cs="Times New Roman"/>
          <w:b/>
          <w:i/>
          <w:sz w:val="24"/>
          <w:szCs w:val="24"/>
        </w:rPr>
        <w:t>Решение образовательных задач предусматривает: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772954">
        <w:rPr>
          <w:rFonts w:ascii="Times New Roman" w:hAnsi="Times New Roman" w:cs="Times New Roman"/>
          <w:bCs/>
          <w:sz w:val="24"/>
          <w:szCs w:val="24"/>
        </w:rPr>
        <w:t>стимулирование познавательной активности ребенка;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2954">
        <w:rPr>
          <w:rFonts w:ascii="Times New Roman" w:hAnsi="Times New Roman" w:cs="Times New Roman"/>
          <w:bCs/>
          <w:sz w:val="24"/>
          <w:szCs w:val="24"/>
        </w:rPr>
        <w:t>- поощрение многочисленных детских вопросов о предметах и явлениях ближайшего окружения, их связях и отношениях;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обогащение представлений ребенка о растениях и животных, встречающихся в ближайшем окружении;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поощрение самостоятельных «открытий» ребенком свойств объектов окружающей природы;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организацию совместной с ребенком разнообразной деятельности в природе, ее охране и уходу за растениями и животными;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экспериментирование ребенка с объектами неживой природы;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создание условий на участке детского сада для наблюдений деятельности детей и взрослых в парковой и садово-огородной среде;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обогащение детских представлений о мире природы, о связях между природными явлениями;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проведение экскурсий природоведческого содержания в период наиболее интенсивных изменений, происходящих в растительном и животном мире, с целью наблюдений и фиксаций таких изменений и установления причинно-следственных связей;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приобщение ребенка к разнообразной деятельности в уголке природы, на участке детского сада в парковой и садово-огородной среде и содержания некоторых животных;</w:t>
      </w:r>
    </w:p>
    <w:p w:rsidR="006F7170" w:rsidRPr="00772954" w:rsidRDefault="006F7170" w:rsidP="006F7170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организацию  поисково-исследовательской деятельности (проведение опытов и экспериментов).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Формы совместной образовательной деятельности с детьми: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наблюдение;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дидактическая игра;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игровые ситуации;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рассматривание иллюстративно-наглядного материала;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работа с календарем природы;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>- чтение литературы природоведческого содержания;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образовательные ситуации;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составление описательных рассказов;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экскурсии;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целевые прогулки;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отгадывание загадок;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праздники;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развлечения;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рассматривание иллюстраций, художественных картин, репродукций;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поделки из природного материала;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продуктивная деятельность;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познавательные, практические ситуации;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чтение сказов П.П. Бажова;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исследования и рассматривание изделий из металла (алюминиевые, стальные, чугунные);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рассматривание иллюстраций: как добывают руду и выплавляют металл, прокатывают трубы; 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95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772954">
        <w:rPr>
          <w:rFonts w:ascii="Times New Roman" w:hAnsi="Times New Roman" w:cs="Times New Roman"/>
          <w:bCs/>
          <w:iCs/>
          <w:sz w:val="24"/>
          <w:szCs w:val="24"/>
        </w:rPr>
        <w:t>увлекательные путешествия по карте «</w:t>
      </w:r>
      <w:r w:rsidRPr="00772954">
        <w:rPr>
          <w:rFonts w:ascii="Times New Roman" w:hAnsi="Times New Roman" w:cs="Times New Roman"/>
          <w:iCs/>
          <w:sz w:val="24"/>
          <w:szCs w:val="24"/>
        </w:rPr>
        <w:t>Уральские горы»;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совмест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ные мероприятия с младшими детьми, направленные на помощь животным и растениям;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</w:t>
      </w:r>
      <w:r w:rsidRPr="00772954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экологическим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правилами.</w:t>
      </w:r>
    </w:p>
    <w:p w:rsidR="006F7170" w:rsidRPr="00772954" w:rsidRDefault="006F7170" w:rsidP="006F7170">
      <w:pPr>
        <w:pStyle w:val="2e"/>
        <w:keepNext/>
        <w:keepLines/>
        <w:shd w:val="clear" w:color="auto" w:fill="auto"/>
        <w:tabs>
          <w:tab w:val="left" w:pos="3823"/>
        </w:tabs>
        <w:spacing w:before="292" w:after="210" w:line="220" w:lineRule="exact"/>
        <w:ind w:left="1446" w:firstLine="0"/>
        <w:jc w:val="both"/>
        <w:rPr>
          <w:sz w:val="24"/>
          <w:szCs w:val="24"/>
        </w:rPr>
      </w:pPr>
      <w:bookmarkStart w:id="5" w:name="bookmark19"/>
      <w:r>
        <w:rPr>
          <w:sz w:val="24"/>
          <w:szCs w:val="24"/>
        </w:rPr>
        <w:t>1.3. Модуль образовательной деятельности</w:t>
      </w:r>
      <w:r w:rsidRPr="00772954">
        <w:rPr>
          <w:sz w:val="24"/>
          <w:szCs w:val="24"/>
        </w:rPr>
        <w:t xml:space="preserve">  «Речевое развитие».</w:t>
      </w:r>
      <w:bookmarkEnd w:id="5"/>
    </w:p>
    <w:p w:rsidR="006F7170" w:rsidRPr="00772954" w:rsidRDefault="006F7170" w:rsidP="006F7170">
      <w:pPr>
        <w:pStyle w:val="213"/>
        <w:shd w:val="clear" w:color="auto" w:fill="auto"/>
        <w:spacing w:after="296"/>
        <w:ind w:left="440" w:right="780" w:firstLine="700"/>
        <w:rPr>
          <w:sz w:val="24"/>
          <w:szCs w:val="24"/>
        </w:rPr>
      </w:pPr>
      <w:proofErr w:type="gramStart"/>
      <w:r w:rsidRPr="00772954">
        <w:rPr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/>
        <w:ind w:left="440" w:firstLine="0"/>
        <w:jc w:val="both"/>
        <w:rPr>
          <w:sz w:val="24"/>
          <w:szCs w:val="24"/>
        </w:rPr>
      </w:pPr>
      <w:bookmarkStart w:id="6" w:name="bookmark20"/>
      <w:r w:rsidRPr="00772954">
        <w:rPr>
          <w:sz w:val="24"/>
          <w:szCs w:val="24"/>
        </w:rPr>
        <w:t>Основные цели и задачи:</w:t>
      </w:r>
      <w:bookmarkEnd w:id="6"/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/>
        <w:ind w:left="860" w:firstLine="0"/>
        <w:rPr>
          <w:sz w:val="24"/>
          <w:szCs w:val="24"/>
        </w:rPr>
      </w:pPr>
      <w:bookmarkStart w:id="7" w:name="bookmark21"/>
      <w:r w:rsidRPr="00772954">
        <w:rPr>
          <w:sz w:val="24"/>
          <w:szCs w:val="24"/>
        </w:rPr>
        <w:t>Развитие речи.</w:t>
      </w:r>
      <w:bookmarkEnd w:id="7"/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58"/>
        </w:tabs>
        <w:spacing w:line="278" w:lineRule="exact"/>
        <w:ind w:left="860" w:hanging="42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 xml:space="preserve">Развитие свободного общения с взрослыми и детьми, овладение конструктивными способами и средствами взаимодействия с </w:t>
      </w:r>
      <w:proofErr w:type="gramStart"/>
      <w:r w:rsidRPr="00772954">
        <w:rPr>
          <w:sz w:val="24"/>
          <w:szCs w:val="24"/>
        </w:rPr>
        <w:t xml:space="preserve">окружаю </w:t>
      </w:r>
      <w:proofErr w:type="spellStart"/>
      <w:r w:rsidRPr="00772954">
        <w:rPr>
          <w:sz w:val="24"/>
          <w:szCs w:val="24"/>
        </w:rPr>
        <w:t>щими</w:t>
      </w:r>
      <w:proofErr w:type="spellEnd"/>
      <w:proofErr w:type="gramEnd"/>
      <w:r w:rsidRPr="00772954">
        <w:rPr>
          <w:sz w:val="24"/>
          <w:szCs w:val="24"/>
        </w:rPr>
        <w:t>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58"/>
        </w:tabs>
        <w:spacing w:line="283" w:lineRule="exact"/>
        <w:ind w:left="860" w:hanging="42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58"/>
        </w:tabs>
        <w:spacing w:line="283" w:lineRule="exact"/>
        <w:ind w:left="440" w:firstLine="0"/>
        <w:rPr>
          <w:sz w:val="24"/>
          <w:szCs w:val="24"/>
        </w:rPr>
      </w:pPr>
      <w:r w:rsidRPr="00772954">
        <w:rPr>
          <w:sz w:val="24"/>
          <w:szCs w:val="24"/>
        </w:rPr>
        <w:lastRenderedPageBreak/>
        <w:t>Практическое овладение воспитанниками нормами речи.</w:t>
      </w:r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 w:line="283" w:lineRule="exact"/>
        <w:ind w:left="860" w:firstLine="0"/>
        <w:rPr>
          <w:sz w:val="24"/>
          <w:szCs w:val="24"/>
        </w:rPr>
      </w:pPr>
      <w:bookmarkStart w:id="8" w:name="bookmark22"/>
      <w:r w:rsidRPr="00772954">
        <w:rPr>
          <w:sz w:val="24"/>
          <w:szCs w:val="24"/>
        </w:rPr>
        <w:t>Художественная литература.</w:t>
      </w:r>
      <w:bookmarkEnd w:id="8"/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58"/>
        </w:tabs>
        <w:spacing w:line="283" w:lineRule="exact"/>
        <w:ind w:left="440" w:firstLine="0"/>
        <w:rPr>
          <w:sz w:val="24"/>
          <w:szCs w:val="24"/>
        </w:rPr>
      </w:pPr>
      <w:r w:rsidRPr="00772954">
        <w:rPr>
          <w:sz w:val="24"/>
          <w:szCs w:val="24"/>
        </w:rPr>
        <w:t>Воспитание интереса и любви к чтению; развитие литературной речи.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6F7170" w:rsidRPr="00772954" w:rsidRDefault="006F7170" w:rsidP="006F71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2954">
        <w:rPr>
          <w:rFonts w:ascii="Times New Roman" w:eastAsia="Calibri" w:hAnsi="Times New Roman" w:cs="Times New Roman"/>
          <w:b/>
          <w:sz w:val="24"/>
          <w:szCs w:val="24"/>
        </w:rPr>
        <w:t xml:space="preserve">Часть, формируемая участниками </w:t>
      </w:r>
      <w:proofErr w:type="gramStart"/>
      <w:r w:rsidRPr="00772954">
        <w:rPr>
          <w:rFonts w:ascii="Times New Roman" w:eastAsia="Calibri" w:hAnsi="Times New Roman" w:cs="Times New Roman"/>
          <w:b/>
          <w:sz w:val="24"/>
          <w:szCs w:val="24"/>
        </w:rPr>
        <w:t>образовательных</w:t>
      </w:r>
      <w:proofErr w:type="gramEnd"/>
      <w:r w:rsidRPr="00772954">
        <w:rPr>
          <w:rFonts w:ascii="Times New Roman" w:eastAsia="Calibri" w:hAnsi="Times New Roman" w:cs="Times New Roman"/>
          <w:b/>
          <w:sz w:val="24"/>
          <w:szCs w:val="24"/>
        </w:rPr>
        <w:t xml:space="preserve"> отношении. Программа «Мы живем на Урале»</w:t>
      </w:r>
    </w:p>
    <w:p w:rsidR="006F7170" w:rsidRPr="00772954" w:rsidRDefault="006F7170" w:rsidP="006F71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 образовательной работы с детьми младшего дошкольного возраста</w:t>
      </w:r>
    </w:p>
    <w:p w:rsidR="006F7170" w:rsidRPr="00772954" w:rsidRDefault="006F7170" w:rsidP="006F717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/Возраст: 2 - 5 </w:t>
      </w:r>
      <w:r w:rsidRPr="00772954">
        <w:rPr>
          <w:rFonts w:ascii="Times New Roman" w:eastAsia="Calibri" w:hAnsi="Times New Roman" w:cs="Times New Roman"/>
          <w:b/>
          <w:sz w:val="24"/>
          <w:szCs w:val="24"/>
        </w:rPr>
        <w:t>лет</w:t>
      </w:r>
      <w:r w:rsidRPr="00772954">
        <w:rPr>
          <w:rFonts w:ascii="Times New Roman" w:eastAsia="Calibri" w:hAnsi="Times New Roman" w:cs="Times New Roman"/>
          <w:b/>
          <w:bCs/>
          <w:sz w:val="24"/>
          <w:szCs w:val="24"/>
        </w:rPr>
        <w:t>/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bCs/>
          <w:sz w:val="24"/>
          <w:szCs w:val="24"/>
        </w:rPr>
        <w:t>Задачи воспитания и обучения: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 xml:space="preserve">1. Развивать инициативность и самостоятельность ребенка в речевом общении </w:t>
      </w:r>
      <w:proofErr w:type="gramStart"/>
      <w:r w:rsidRPr="00772954">
        <w:rPr>
          <w:rFonts w:ascii="Times New Roman" w:eastAsia="Calibri" w:hAnsi="Times New Roman" w:cs="Times New Roman"/>
          <w:bCs/>
          <w:sz w:val="24"/>
          <w:szCs w:val="24"/>
        </w:rPr>
        <w:t>со</w:t>
      </w:r>
      <w:proofErr w:type="gramEnd"/>
      <w:r w:rsidRPr="00772954">
        <w:rPr>
          <w:rFonts w:ascii="Times New Roman" w:eastAsia="Calibri" w:hAnsi="Times New Roman" w:cs="Times New Roman"/>
          <w:bCs/>
          <w:sz w:val="24"/>
          <w:szCs w:val="24"/>
        </w:rPr>
        <w:t xml:space="preserve"> взрослыми и сверстниками.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2. Обогащать словарь ребенка в связи с расширением ориентировки в ближайшем окружающем пространстве (ознакомление с предметами быта, объектами природы, явлениями общественной жизни).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3. Поддерживать пробуждение лингвистического отношения ребенка к слову (игры со звуками, рифмами).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4. Создавать благоприятную атмосферу для детского словотворчества, игровых и юмористических вариаций стихотворных текстов, в частности, произведений поэтического фольклора, различных импровизаций на основе литературных произведений.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Целевые ориентиры образовательной деятельности: 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ребенок с удовольствием вступает в общение со знакомыми взрослы</w:t>
      </w:r>
      <w:r w:rsidRPr="00772954">
        <w:rPr>
          <w:rFonts w:ascii="Times New Roman" w:eastAsia="Calibri" w:hAnsi="Times New Roman" w:cs="Times New Roman"/>
          <w:bCs/>
          <w:sz w:val="24"/>
          <w:szCs w:val="24"/>
        </w:rPr>
        <w:softHyphen/>
        <w:t>ми людьми: понимает обращенную к нему речь, отвечает на вопросы, используя простые распространенные предложения;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 xml:space="preserve">- ребенок совместно </w:t>
      </w:r>
      <w:proofErr w:type="gramStart"/>
      <w:r w:rsidRPr="00772954">
        <w:rPr>
          <w:rFonts w:ascii="Times New Roman" w:eastAsia="Calibri" w:hAnsi="Times New Roman" w:cs="Times New Roman"/>
          <w:bCs/>
          <w:sz w:val="24"/>
          <w:szCs w:val="24"/>
        </w:rPr>
        <w:t>со</w:t>
      </w:r>
      <w:proofErr w:type="gramEnd"/>
      <w:r w:rsidRPr="00772954">
        <w:rPr>
          <w:rFonts w:ascii="Times New Roman" w:eastAsia="Calibri" w:hAnsi="Times New Roman" w:cs="Times New Roman"/>
          <w:bCs/>
          <w:sz w:val="24"/>
          <w:szCs w:val="24"/>
        </w:rPr>
        <w:t xml:space="preserve"> взрослым охотно пересказывает </w:t>
      </w:r>
      <w:proofErr w:type="spellStart"/>
      <w:r w:rsidRPr="00772954">
        <w:rPr>
          <w:rFonts w:ascii="Times New Roman" w:eastAsia="Calibri" w:hAnsi="Times New Roman" w:cs="Times New Roman"/>
          <w:bCs/>
          <w:sz w:val="24"/>
          <w:szCs w:val="24"/>
        </w:rPr>
        <w:t>потешки</w:t>
      </w:r>
      <w:proofErr w:type="spellEnd"/>
      <w:r w:rsidRPr="00772954">
        <w:rPr>
          <w:rFonts w:ascii="Times New Roman" w:eastAsia="Calibri" w:hAnsi="Times New Roman" w:cs="Times New Roman"/>
          <w:bCs/>
          <w:sz w:val="24"/>
          <w:szCs w:val="24"/>
        </w:rPr>
        <w:t xml:space="preserve">, знакомые сказки, играет со звуками, рифмами, словом; 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ребенок проявляет интерес к красоте и выразительности родного языка, языка художественного произведения, поэтического слова;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ребенок инициативен в разговоре, отвечает на вопросы, задает встречные.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ребенок проявляет словотворчество, интерес к языку, различает понятия «слово» и «звук».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Решение образовательных задач предусматривает: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77295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стимулирование инициативных высказываний ребенка, обращений к взрослому с просьбами и предложениями; 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iCs/>
          <w:sz w:val="24"/>
          <w:szCs w:val="24"/>
        </w:rPr>
        <w:t>- организацию игрового взаимодействия со сверстниками, взрослыми, в ходе которого дети комментируют свои игровые действия, обозначают словом игрушки, предметы-заместители, условные действия;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поддержку пробуждения лингвистического отношения к слову (игры со звуками, рифмами, словотворчество);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- обогащение словаря ребенка наименованиями разных частей речи (существительными, прилагательными, глаголами), обобщающими словами, антонимами на основе расширения представлений о мире ближайшего окружения;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использование в практике общения описательных мо</w:t>
      </w:r>
      <w:r w:rsidRPr="00772954">
        <w:rPr>
          <w:rFonts w:ascii="Times New Roman" w:eastAsia="Calibri" w:hAnsi="Times New Roman" w:cs="Times New Roman"/>
          <w:bCs/>
          <w:sz w:val="24"/>
          <w:szCs w:val="24"/>
        </w:rPr>
        <w:softHyphen/>
        <w:t>нологов;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со</w:t>
      </w:r>
      <w:r w:rsidRPr="00772954">
        <w:rPr>
          <w:rFonts w:ascii="Times New Roman" w:eastAsia="Calibri" w:hAnsi="Times New Roman" w:cs="Times New Roman"/>
          <w:bCs/>
          <w:sz w:val="24"/>
          <w:szCs w:val="24"/>
        </w:rPr>
        <w:softHyphen/>
        <w:t>здание условий для стимулирования потребности ребенка в общении со сверстниками.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bCs/>
          <w:sz w:val="24"/>
          <w:szCs w:val="24"/>
        </w:rPr>
        <w:t>Формы совместной образовательной деятельности с детьми: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проблемные, игровые образовательные ситуации, требующие размышления и рассуждения;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словесные игры;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рассматривание картин, иллюстраций, репродукций, предметов;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наблюдения;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речевые игры;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игры со звуком, словом;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описательные, повествовательные рассказы по игрушкам, картинам, иллюстрациям;</w:t>
      </w: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772954">
        <w:rPr>
          <w:rFonts w:ascii="Times New Roman" w:eastAsia="Calibri" w:hAnsi="Times New Roman" w:cs="Times New Roman"/>
          <w:bCs/>
          <w:sz w:val="24"/>
          <w:szCs w:val="24"/>
        </w:rPr>
        <w:t>- составление описательных загадок и загадок со сравнением, описательные загадки о предметах и объектах живой и неживой окружающей природы.</w:t>
      </w:r>
    </w:p>
    <w:p w:rsidR="006F7170" w:rsidRDefault="006F7170" w:rsidP="006F7170">
      <w:pPr>
        <w:pStyle w:val="2e"/>
        <w:keepNext/>
        <w:keepLines/>
        <w:shd w:val="clear" w:color="auto" w:fill="auto"/>
        <w:spacing w:before="189" w:after="0" w:line="274" w:lineRule="exact"/>
        <w:ind w:left="712" w:firstLine="428"/>
        <w:rPr>
          <w:sz w:val="24"/>
          <w:szCs w:val="24"/>
        </w:rPr>
      </w:pPr>
      <w:bookmarkStart w:id="9" w:name="bookmark28"/>
      <w:r>
        <w:rPr>
          <w:sz w:val="24"/>
          <w:szCs w:val="24"/>
        </w:rPr>
        <w:t xml:space="preserve">1.4. </w:t>
      </w:r>
      <w:r w:rsidRPr="00772954">
        <w:rPr>
          <w:sz w:val="24"/>
          <w:szCs w:val="24"/>
        </w:rPr>
        <w:t>Модель  образовательной области  «Художественно - эстетическое развитие»</w:t>
      </w:r>
      <w:bookmarkEnd w:id="9"/>
    </w:p>
    <w:p w:rsidR="006F7170" w:rsidRPr="00772954" w:rsidRDefault="006F7170" w:rsidP="006F7170">
      <w:pPr>
        <w:pStyle w:val="2e"/>
        <w:keepNext/>
        <w:keepLines/>
        <w:shd w:val="clear" w:color="auto" w:fill="auto"/>
        <w:spacing w:before="189" w:after="0" w:line="274" w:lineRule="exact"/>
        <w:ind w:left="712" w:firstLine="428"/>
        <w:rPr>
          <w:sz w:val="24"/>
          <w:szCs w:val="24"/>
        </w:rPr>
      </w:pPr>
    </w:p>
    <w:p w:rsidR="006F7170" w:rsidRPr="00772954" w:rsidRDefault="006F7170" w:rsidP="006F7170">
      <w:pPr>
        <w:pStyle w:val="213"/>
        <w:shd w:val="clear" w:color="auto" w:fill="auto"/>
        <w:spacing w:after="283"/>
        <w:ind w:left="440" w:right="720" w:firstLine="700"/>
        <w:rPr>
          <w:sz w:val="24"/>
          <w:szCs w:val="24"/>
        </w:rPr>
      </w:pPr>
      <w:r w:rsidRPr="00772954">
        <w:rPr>
          <w:sz w:val="24"/>
          <w:szCs w:val="24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 w:line="220" w:lineRule="exact"/>
        <w:ind w:left="440" w:firstLine="0"/>
        <w:jc w:val="both"/>
        <w:rPr>
          <w:sz w:val="24"/>
          <w:szCs w:val="24"/>
        </w:rPr>
      </w:pPr>
      <w:bookmarkStart w:id="10" w:name="bookmark29"/>
      <w:r w:rsidRPr="00772954">
        <w:rPr>
          <w:sz w:val="24"/>
          <w:szCs w:val="24"/>
        </w:rPr>
        <w:t>Основные цели и задачи:</w:t>
      </w:r>
      <w:bookmarkEnd w:id="10"/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 w:line="220" w:lineRule="exact"/>
        <w:ind w:left="860" w:firstLine="0"/>
        <w:rPr>
          <w:sz w:val="24"/>
          <w:szCs w:val="24"/>
        </w:rPr>
      </w:pPr>
      <w:bookmarkStart w:id="11" w:name="bookmark30"/>
      <w:r w:rsidRPr="00772954">
        <w:rPr>
          <w:sz w:val="24"/>
          <w:szCs w:val="24"/>
        </w:rPr>
        <w:t>Музыкально-художественная деятельность.</w:t>
      </w:r>
      <w:bookmarkEnd w:id="11"/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1"/>
        </w:tabs>
        <w:spacing w:line="254" w:lineRule="exact"/>
        <w:ind w:left="860" w:hanging="42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1"/>
        </w:tabs>
        <w:spacing w:line="259" w:lineRule="exact"/>
        <w:ind w:left="860" w:hanging="42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1"/>
        </w:tabs>
        <w:spacing w:line="220" w:lineRule="exact"/>
        <w:ind w:left="440" w:firstLine="0"/>
        <w:rPr>
          <w:sz w:val="24"/>
          <w:szCs w:val="24"/>
        </w:rPr>
      </w:pPr>
      <w:r w:rsidRPr="00772954">
        <w:rPr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1"/>
        </w:tabs>
        <w:spacing w:line="254" w:lineRule="exact"/>
        <w:ind w:left="860" w:hanging="42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54" w:lineRule="exact"/>
        <w:ind w:left="840" w:right="72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20" w:lineRule="exact"/>
        <w:ind w:left="440" w:firstLine="0"/>
        <w:rPr>
          <w:sz w:val="24"/>
          <w:szCs w:val="24"/>
        </w:rPr>
      </w:pPr>
      <w:r w:rsidRPr="00772954">
        <w:rPr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50" w:lineRule="exact"/>
        <w:ind w:left="84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lastRenderedPageBreak/>
        <w:t xml:space="preserve">Развитие детского художественного творчества, интереса к самостоятельной творческой деятельности (изобразительной, </w:t>
      </w:r>
      <w:proofErr w:type="spellStart"/>
      <w:r w:rsidRPr="00772954">
        <w:rPr>
          <w:sz w:val="24"/>
          <w:szCs w:val="24"/>
        </w:rPr>
        <w:t>конструктивномодельной</w:t>
      </w:r>
      <w:proofErr w:type="spellEnd"/>
      <w:r w:rsidRPr="00772954">
        <w:rPr>
          <w:sz w:val="24"/>
          <w:szCs w:val="24"/>
        </w:rPr>
        <w:t>, музыкальной и др.); удовлетворение потребности детей в самовыражении.</w:t>
      </w:r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 w:line="220" w:lineRule="exact"/>
        <w:ind w:left="1160" w:hanging="320"/>
        <w:rPr>
          <w:sz w:val="24"/>
          <w:szCs w:val="24"/>
        </w:rPr>
      </w:pPr>
      <w:bookmarkStart w:id="12" w:name="bookmark31"/>
      <w:r w:rsidRPr="00772954">
        <w:rPr>
          <w:sz w:val="24"/>
          <w:szCs w:val="24"/>
        </w:rPr>
        <w:t>Приобщение к искусству.</w:t>
      </w:r>
      <w:bookmarkEnd w:id="12"/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54" w:lineRule="exact"/>
        <w:ind w:left="84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50" w:lineRule="exact"/>
        <w:ind w:left="84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20" w:lineRule="exact"/>
        <w:ind w:left="440" w:firstLine="0"/>
        <w:rPr>
          <w:sz w:val="24"/>
          <w:szCs w:val="24"/>
        </w:rPr>
      </w:pPr>
      <w:r w:rsidRPr="00772954">
        <w:rPr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54" w:lineRule="exact"/>
        <w:ind w:left="840" w:right="72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line="220" w:lineRule="exact"/>
        <w:ind w:left="440" w:firstLine="0"/>
        <w:rPr>
          <w:sz w:val="24"/>
          <w:szCs w:val="24"/>
        </w:rPr>
      </w:pPr>
      <w:r w:rsidRPr="00772954">
        <w:rPr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862"/>
        </w:tabs>
        <w:spacing w:after="256" w:line="220" w:lineRule="exact"/>
        <w:ind w:left="440" w:firstLine="0"/>
        <w:rPr>
          <w:sz w:val="24"/>
          <w:szCs w:val="24"/>
        </w:rPr>
      </w:pPr>
      <w:r w:rsidRPr="00772954">
        <w:rPr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6F7170" w:rsidRPr="00772954" w:rsidRDefault="006F7170" w:rsidP="006F717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 xml:space="preserve">Часть, формируемая </w:t>
      </w:r>
      <w:proofErr w:type="gramStart"/>
      <w:r w:rsidRPr="00772954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proofErr w:type="gramEnd"/>
      <w:r w:rsidRPr="00772954">
        <w:rPr>
          <w:rFonts w:ascii="Times New Roman" w:hAnsi="Times New Roman" w:cs="Times New Roman"/>
          <w:b/>
          <w:sz w:val="24"/>
          <w:szCs w:val="24"/>
        </w:rPr>
        <w:t xml:space="preserve"> отношении. Программа «Мы живем на Урале»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работы с детьми младшего дошкольного возраста</w:t>
      </w:r>
    </w:p>
    <w:p w:rsidR="006F7170" w:rsidRPr="00772954" w:rsidRDefault="006F7170" w:rsidP="006F71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bCs/>
          <w:sz w:val="24"/>
          <w:szCs w:val="24"/>
        </w:rPr>
        <w:t xml:space="preserve">/Возраст: 2 - 5 </w:t>
      </w:r>
      <w:r w:rsidRPr="00772954">
        <w:rPr>
          <w:rFonts w:ascii="Times New Roman" w:hAnsi="Times New Roman" w:cs="Times New Roman"/>
          <w:b/>
          <w:sz w:val="24"/>
          <w:szCs w:val="24"/>
        </w:rPr>
        <w:t>лет</w:t>
      </w:r>
      <w:r w:rsidRPr="00772954">
        <w:rPr>
          <w:rFonts w:ascii="Times New Roman" w:hAnsi="Times New Roman" w:cs="Times New Roman"/>
          <w:b/>
          <w:bCs/>
          <w:sz w:val="24"/>
          <w:szCs w:val="24"/>
        </w:rPr>
        <w:t>/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Задачи воспитания и обучения:</w:t>
      </w:r>
    </w:p>
    <w:p w:rsidR="006F7170" w:rsidRPr="00772954" w:rsidRDefault="006F7170" w:rsidP="006F7170">
      <w:pPr>
        <w:numPr>
          <w:ilvl w:val="1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Развивать у ребенка представления о художественно-эстетическом образе, влияющем на его эмоциональное состояние, </w:t>
      </w:r>
    </w:p>
    <w:p w:rsidR="006F7170" w:rsidRPr="00772954" w:rsidRDefault="006F7170" w:rsidP="006F7170">
      <w:pPr>
        <w:numPr>
          <w:ilvl w:val="1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Побуждать ребенка творить прекрасное в своей повседневной жизни через включение в процесс воспитания и обучения видов искусств - литературы, музыки, изобразительного искусства, народного фольклора, обеспечивающих творческую самореализацию своего «Я» в различных видах продуктивной деятельности.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3. Формировать и поддерживать интерес ребенка к народному литературному, музыкальному творчеству и декоративному искусству, 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4. Расширять тематику детских работ, поддерживать желание изображать знакомые бытовые и природные объекты, а также явления природы и яркие события общественной жизни (праздники); учить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находить простые сюжеты в окружающей жизни, художественной литературе, помогать выбирать сюжет коллективной работы;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Знакомить ребенка со спецификой зданий и их устройства в городе, селе (дома высокие, каменные, с балконами, лифтами, ванной; дома невысокие, как правило, деревянные, с печкой, садом, будкой для собаки и т.п.) в разных видах деятельности (рисовании, конструировании, слушании художественной литературы и др.).</w:t>
      </w:r>
      <w:proofErr w:type="gramEnd"/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6. Побуждать ребенка к воплощению в свободных естественных движениях характера и настроения народной музыки, знакомых образов и сюжетов.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 xml:space="preserve">7. Формировать у ребенка потребность в чтении книги как постоянному элементу жизни, источнику ярких эмоций и поводу к позитивно окрашенному общению </w:t>
      </w:r>
      <w:proofErr w:type="gramStart"/>
      <w:r w:rsidRPr="0077295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72954">
        <w:rPr>
          <w:rFonts w:ascii="Times New Roman" w:hAnsi="Times New Roman" w:cs="Times New Roman"/>
          <w:sz w:val="24"/>
          <w:szCs w:val="24"/>
        </w:rPr>
        <w:t xml:space="preserve"> взрослым.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8. Поддерживать у ребенка устойчивый интерес к литературному, народному творчеству.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2954">
        <w:rPr>
          <w:rFonts w:ascii="Times New Roman" w:hAnsi="Times New Roman" w:cs="Times New Roman"/>
          <w:i/>
          <w:sz w:val="24"/>
          <w:szCs w:val="24"/>
        </w:rPr>
        <w:t>Решение образовательных задач предусматривает: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bCs/>
          <w:iCs/>
          <w:sz w:val="24"/>
          <w:szCs w:val="24"/>
        </w:rPr>
        <w:t xml:space="preserve">-  </w:t>
      </w:r>
      <w:r w:rsidRPr="00772954">
        <w:rPr>
          <w:rFonts w:ascii="Times New Roman" w:hAnsi="Times New Roman" w:cs="Times New Roman"/>
          <w:sz w:val="24"/>
          <w:szCs w:val="24"/>
        </w:rPr>
        <w:t>п</w:t>
      </w:r>
      <w:r w:rsidRPr="00772954">
        <w:rPr>
          <w:rFonts w:ascii="Times New Roman" w:hAnsi="Times New Roman" w:cs="Times New Roman"/>
          <w:bCs/>
          <w:iCs/>
          <w:sz w:val="24"/>
          <w:szCs w:val="24"/>
        </w:rPr>
        <w:t>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954">
        <w:rPr>
          <w:rFonts w:ascii="Times New Roman" w:hAnsi="Times New Roman" w:cs="Times New Roman"/>
          <w:iCs/>
          <w:sz w:val="24"/>
          <w:szCs w:val="24"/>
        </w:rPr>
        <w:t>- стимулирование ребенка на эмоциональный отклик на прекрасную музыку, двигательную импровизацию под нее;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поддержку желания ребенка отражать свои впечатления о про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слушанных произведениях, литературных героях и событиях в разных видах художественной деятельности: в рисунках, изготовлении фигу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рок и элементов декораций для театрализованных игр, в игре-драма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тизации и т.д.;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954">
        <w:rPr>
          <w:rFonts w:ascii="Times New Roman" w:hAnsi="Times New Roman" w:cs="Times New Roman"/>
          <w:iCs/>
          <w:sz w:val="24"/>
          <w:szCs w:val="24"/>
        </w:rPr>
        <w:t>- обеспечение ребенку возможности почувствовать многообразие музыки, которую можно воплотить в движении;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954">
        <w:rPr>
          <w:rFonts w:ascii="Times New Roman" w:hAnsi="Times New Roman" w:cs="Times New Roman"/>
          <w:iCs/>
          <w:sz w:val="24"/>
          <w:szCs w:val="24"/>
        </w:rPr>
        <w:t>- поощрение инструментальной импровизации, с немузыкальными и музыкальными звуками и исследования качеств музыкального звука: высоты, длительности, динамики, тембра;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2954">
        <w:rPr>
          <w:rFonts w:ascii="Times New Roman" w:hAnsi="Times New Roman" w:cs="Times New Roman"/>
          <w:iCs/>
          <w:sz w:val="24"/>
          <w:szCs w:val="24"/>
        </w:rPr>
        <w:t>- включение народной музыки в доступные и привлекательные для ребенка виды деятельности;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72954">
        <w:rPr>
          <w:rFonts w:ascii="Times New Roman" w:hAnsi="Times New Roman" w:cs="Times New Roman"/>
          <w:bCs/>
          <w:iCs/>
          <w:sz w:val="24"/>
          <w:szCs w:val="24"/>
        </w:rPr>
        <w:t>- поддержку интереса ребенка к народному и декоративному искусству, искусству народных мастеров Урала;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bCs/>
          <w:iCs/>
          <w:sz w:val="24"/>
          <w:szCs w:val="24"/>
        </w:rPr>
        <w:t>- возможность использовать для рисования различные материалы (краски, цветные мелки, фломастеры, маркеры, карандаши, сангину, уголь, листы бумаги разных размеров и фактуры и др.);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 xml:space="preserve">- проявление </w:t>
      </w:r>
      <w:r w:rsidRPr="00772954">
        <w:rPr>
          <w:rFonts w:ascii="Times New Roman" w:hAnsi="Times New Roman" w:cs="Times New Roman"/>
          <w:bCs/>
          <w:iCs/>
          <w:sz w:val="24"/>
          <w:szCs w:val="24"/>
        </w:rPr>
        <w:t>уважения к художественным интересам и работам ребенка, бережного отношения к результатам его творческой деятельности;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использование наблюдений в природе, ее звуков и классической музыки для того, чтобы помочь ребенку на эмоциональном уровне воспринять и лучше осознать осваиваемые представления об окружающем при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родном мире;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поощрение желания ребенка придумать свои способы реали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зации задуманного в игре, в образно-игровых этюдах по текстам прибауток, сказок, литера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турных текстов и в ходе обсуждения созданных детьми образов героев с акцентом на вариативность создания образа;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активизацию и поддержку проявления интереса у ребенка к предметам народных промыслов, иллюстрациям в детских книгах, скульптуре малых форм, необычным архитектурным постройкам; по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буждение стремление ребенка рассматривать, обыгрывать.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Целевые ориентиры образовательной деятельности: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использует разные способы выражения своего отношения к литературному произведению, его героям в рас</w:t>
      </w:r>
      <w:r w:rsidRPr="00772954">
        <w:rPr>
          <w:rFonts w:ascii="Times New Roman" w:hAnsi="Times New Roman" w:cs="Times New Roman"/>
          <w:sz w:val="24"/>
          <w:szCs w:val="24"/>
        </w:rPr>
        <w:softHyphen/>
        <w:t xml:space="preserve">сказе, рисунке, аппликации, лепке, при </w:t>
      </w:r>
      <w:proofErr w:type="spellStart"/>
      <w:r w:rsidRPr="00772954">
        <w:rPr>
          <w:rFonts w:ascii="Times New Roman" w:hAnsi="Times New Roman" w:cs="Times New Roman"/>
          <w:sz w:val="24"/>
          <w:szCs w:val="24"/>
        </w:rPr>
        <w:t>пересказывании</w:t>
      </w:r>
      <w:proofErr w:type="spellEnd"/>
      <w:r w:rsidRPr="00772954">
        <w:rPr>
          <w:rFonts w:ascii="Times New Roman" w:hAnsi="Times New Roman" w:cs="Times New Roman"/>
          <w:sz w:val="24"/>
          <w:szCs w:val="24"/>
        </w:rPr>
        <w:t xml:space="preserve"> и чтении наи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зусть текста, в разных видах театрализованной деятельности;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активно и с желанием участвует в разных видах творческой худо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жественной деятельности на основе фольклорных и литературных произведений;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lastRenderedPageBreak/>
        <w:t>- ребенок откликается на интересные декоративно-оформи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тельские решения (украшение группы, елки, одежда взрослых, атрибуты игр), замечает новые красивые предметы в пространстве комнаты, здания (дома);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проявляет интерес, положительное эмоциональ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ное отношение к посещению музея;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ребенок различает некоторые предметы народных промыслов по материа</w:t>
      </w:r>
      <w:r w:rsidRPr="00772954">
        <w:rPr>
          <w:rFonts w:ascii="Times New Roman" w:hAnsi="Times New Roman" w:cs="Times New Roman"/>
          <w:sz w:val="24"/>
          <w:szCs w:val="24"/>
        </w:rPr>
        <w:softHyphen/>
        <w:t xml:space="preserve">лам, содержанию, выделяет и поясняет их особенности. 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Формы совместной образовательной деятельности с детьми:</w:t>
      </w:r>
    </w:p>
    <w:p w:rsidR="006F7170" w:rsidRPr="00772954" w:rsidRDefault="006F7170" w:rsidP="006F7170">
      <w:pPr>
        <w:numPr>
          <w:ilvl w:val="0"/>
          <w:numId w:val="29"/>
        </w:num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рисование, лепка, аппликация;</w:t>
      </w:r>
    </w:p>
    <w:p w:rsidR="006F7170" w:rsidRPr="00772954" w:rsidRDefault="006F7170" w:rsidP="006F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пение, слушание;  музыкально-дидактические игры;</w:t>
      </w:r>
    </w:p>
    <w:p w:rsidR="006F7170" w:rsidRPr="00772954" w:rsidRDefault="006F7170" w:rsidP="006F7170">
      <w:pPr>
        <w:numPr>
          <w:ilvl w:val="0"/>
          <w:numId w:val="29"/>
        </w:num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составление коллажей;</w:t>
      </w:r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чтение произведений народного фольклора;</w:t>
      </w:r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экспериментирование с изобразительными материалами;</w:t>
      </w:r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295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772954">
        <w:rPr>
          <w:rFonts w:ascii="Times New Roman" w:hAnsi="Times New Roman" w:cs="Times New Roman"/>
          <w:bCs/>
          <w:iCs/>
          <w:sz w:val="24"/>
          <w:szCs w:val="24"/>
        </w:rPr>
        <w:t>рассматривание, обсуждение, обыгрывание</w:t>
      </w:r>
      <w:r w:rsidRPr="00772954">
        <w:rPr>
          <w:rFonts w:ascii="Times New Roman" w:hAnsi="Times New Roman" w:cs="Times New Roman"/>
          <w:sz w:val="24"/>
          <w:szCs w:val="24"/>
        </w:rPr>
        <w:t xml:space="preserve"> разнообразных эстети</w:t>
      </w:r>
      <w:r w:rsidRPr="00772954">
        <w:rPr>
          <w:rFonts w:ascii="Times New Roman" w:hAnsi="Times New Roman" w:cs="Times New Roman"/>
          <w:sz w:val="24"/>
          <w:szCs w:val="24"/>
        </w:rPr>
        <w:softHyphen/>
        <w:t>чески привлекательных предметов (предметы народных промыслов, интересные фотографии, заготовки, например деревянные ложки, одноразовые тарелочки для росписи), элементов росписи (альбомы, листы), а также «проектирование» с их помощью фрагментов среды (кукольного уголка);</w:t>
      </w:r>
      <w:proofErr w:type="gramEnd"/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настольно-печатные игры;</w:t>
      </w:r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«озвучивание картины» - подбор музыкального сопровождения, звуков к образу;</w:t>
      </w:r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иллюстрирование книг;</w:t>
      </w:r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мини-музеи;</w:t>
      </w:r>
    </w:p>
    <w:p w:rsidR="006F7170" w:rsidRPr="00772954" w:rsidRDefault="006F7170" w:rsidP="006F71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>- игра на народных музыкальных инструментах.</w:t>
      </w:r>
    </w:p>
    <w:p w:rsidR="006F7170" w:rsidRDefault="006F7170" w:rsidP="006F7170">
      <w:pPr>
        <w:pStyle w:val="2e"/>
        <w:keepNext/>
        <w:keepLines/>
        <w:shd w:val="clear" w:color="auto" w:fill="auto"/>
        <w:tabs>
          <w:tab w:val="left" w:pos="3584"/>
        </w:tabs>
        <w:spacing w:after="0" w:line="274" w:lineRule="exact"/>
        <w:ind w:left="720" w:firstLine="0"/>
        <w:jc w:val="both"/>
        <w:rPr>
          <w:sz w:val="24"/>
          <w:szCs w:val="24"/>
        </w:rPr>
      </w:pPr>
      <w:bookmarkStart w:id="13" w:name="bookmark12"/>
    </w:p>
    <w:p w:rsidR="006F7170" w:rsidRDefault="006F7170" w:rsidP="006F7170">
      <w:pPr>
        <w:pStyle w:val="2e"/>
        <w:keepNext/>
        <w:keepLines/>
        <w:numPr>
          <w:ilvl w:val="1"/>
          <w:numId w:val="36"/>
        </w:numPr>
        <w:shd w:val="clear" w:color="auto" w:fill="auto"/>
        <w:tabs>
          <w:tab w:val="left" w:pos="3584"/>
        </w:tabs>
        <w:spacing w:after="0"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E385D">
        <w:rPr>
          <w:sz w:val="24"/>
          <w:szCs w:val="24"/>
        </w:rPr>
        <w:t>Модель  образовательной области  «Физическое развитие»</w:t>
      </w:r>
      <w:bookmarkEnd w:id="13"/>
    </w:p>
    <w:p w:rsidR="006F7170" w:rsidRPr="00BE385D" w:rsidRDefault="006F7170" w:rsidP="006F7170">
      <w:pPr>
        <w:pStyle w:val="2e"/>
        <w:keepNext/>
        <w:keepLines/>
        <w:shd w:val="clear" w:color="auto" w:fill="auto"/>
        <w:tabs>
          <w:tab w:val="left" w:pos="3584"/>
        </w:tabs>
        <w:spacing w:after="0" w:line="274" w:lineRule="exact"/>
        <w:ind w:left="1080" w:firstLine="0"/>
        <w:jc w:val="both"/>
        <w:rPr>
          <w:sz w:val="24"/>
          <w:szCs w:val="24"/>
        </w:rPr>
      </w:pPr>
    </w:p>
    <w:p w:rsidR="006F7170" w:rsidRPr="00772954" w:rsidRDefault="006F7170" w:rsidP="006F7170">
      <w:pPr>
        <w:pStyle w:val="213"/>
        <w:shd w:val="clear" w:color="auto" w:fill="auto"/>
        <w:spacing w:after="225"/>
        <w:ind w:left="440" w:right="760" w:firstLine="720"/>
        <w:rPr>
          <w:sz w:val="24"/>
          <w:szCs w:val="24"/>
        </w:rPr>
      </w:pPr>
      <w:r w:rsidRPr="00772954">
        <w:rPr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772954">
        <w:rPr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772954">
        <w:rPr>
          <w:sz w:val="24"/>
          <w:szCs w:val="24"/>
        </w:rPr>
        <w:t>саморегуляции</w:t>
      </w:r>
      <w:proofErr w:type="spellEnd"/>
      <w:r w:rsidRPr="00772954">
        <w:rPr>
          <w:sz w:val="24"/>
          <w:szCs w:val="24"/>
        </w:rPr>
        <w:t xml:space="preserve"> в двигательной сфере;</w:t>
      </w:r>
      <w:proofErr w:type="gramEnd"/>
      <w:r w:rsidRPr="00772954">
        <w:rPr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6F7170" w:rsidRPr="00772954" w:rsidRDefault="006F7170" w:rsidP="006F7170">
      <w:pPr>
        <w:pStyle w:val="2e"/>
        <w:keepNext/>
        <w:keepLines/>
        <w:shd w:val="clear" w:color="auto" w:fill="auto"/>
        <w:spacing w:after="0" w:line="293" w:lineRule="exact"/>
        <w:ind w:left="440" w:firstLine="0"/>
        <w:jc w:val="both"/>
        <w:rPr>
          <w:sz w:val="24"/>
          <w:szCs w:val="24"/>
        </w:rPr>
      </w:pPr>
      <w:bookmarkStart w:id="14" w:name="bookmark13"/>
      <w:r w:rsidRPr="00772954">
        <w:rPr>
          <w:sz w:val="24"/>
          <w:szCs w:val="24"/>
        </w:rPr>
        <w:t>Основные цели и задачи обязательной части:</w:t>
      </w:r>
      <w:bookmarkEnd w:id="14"/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1009"/>
        </w:tabs>
        <w:spacing w:line="293" w:lineRule="exact"/>
        <w:ind w:left="600" w:firstLine="0"/>
        <w:rPr>
          <w:sz w:val="24"/>
          <w:szCs w:val="24"/>
        </w:rPr>
      </w:pPr>
      <w:r w:rsidRPr="00772954">
        <w:rPr>
          <w:sz w:val="24"/>
          <w:szCs w:val="24"/>
        </w:rPr>
        <w:t>Формирование начальных представлений о здоровом образе жизни.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1009"/>
        </w:tabs>
        <w:spacing w:line="293" w:lineRule="exact"/>
        <w:ind w:left="600" w:firstLine="0"/>
        <w:rPr>
          <w:sz w:val="24"/>
          <w:szCs w:val="24"/>
        </w:rPr>
      </w:pPr>
      <w:r w:rsidRPr="00772954">
        <w:rPr>
          <w:sz w:val="24"/>
          <w:szCs w:val="24"/>
        </w:rPr>
        <w:lastRenderedPageBreak/>
        <w:t>Формирование у детей начальных представлений о здоровом образе жизни.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1022"/>
        </w:tabs>
        <w:spacing w:line="259" w:lineRule="exact"/>
        <w:ind w:left="1000" w:right="72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Физическая культура. Сохранение, укрепление и охрана здоровья детей; повышение умственной и физической работоспособности, предуп</w:t>
      </w:r>
      <w:r w:rsidRPr="00772954">
        <w:rPr>
          <w:sz w:val="24"/>
          <w:szCs w:val="24"/>
        </w:rPr>
        <w:softHyphen/>
        <w:t>реждение утомления.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1022"/>
        </w:tabs>
        <w:spacing w:line="254" w:lineRule="exact"/>
        <w:ind w:left="1000" w:right="72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1022"/>
        </w:tabs>
        <w:spacing w:line="254" w:lineRule="exact"/>
        <w:ind w:left="1000" w:right="72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6F7170" w:rsidRPr="00772954" w:rsidRDefault="006F7170" w:rsidP="006F7170">
      <w:pPr>
        <w:pStyle w:val="213"/>
        <w:numPr>
          <w:ilvl w:val="0"/>
          <w:numId w:val="22"/>
        </w:numPr>
        <w:shd w:val="clear" w:color="auto" w:fill="auto"/>
        <w:tabs>
          <w:tab w:val="left" w:pos="1022"/>
        </w:tabs>
        <w:spacing w:after="331" w:line="259" w:lineRule="exact"/>
        <w:ind w:left="1000" w:hanging="400"/>
        <w:jc w:val="left"/>
        <w:rPr>
          <w:sz w:val="24"/>
          <w:szCs w:val="24"/>
        </w:rPr>
      </w:pPr>
      <w:r w:rsidRPr="00772954">
        <w:rPr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Часть, формируемая участниками </w:t>
      </w:r>
      <w:proofErr w:type="gramStart"/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образовательных</w:t>
      </w:r>
      <w:proofErr w:type="gramEnd"/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отношении. Программа «Мы живем на Урале»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образовательной работы  с детьми младшего дошкольного возраста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/Возраст: 3-5лет/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 и обучения: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Способствовать освоению ребенком простейших правил народных подвижных игр.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Создать условия для ознакомления ребенка со спортивными упражнения народов Среднего Урала, обогащая его двигательный опыт: ходьба на лыжах, катание на санках, скольжение по ледяным дорожкам.</w:t>
      </w:r>
      <w:proofErr w:type="gramEnd"/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Воспитывать потребность вступать в общение с взрослым и другими детьми при выполнении спортивных упражнений, в народных подвижных играх.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Создать условия для приобщения ребенка к правилам безопасного,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здоровьесберегающего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поведения дома, в детском саду, на улице, на водоеме, на дороге, осмотрительного отношения к потенциально опасным для человека ситуациям.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Создать условия для активного накопления ребенком первичных представлений о строении тела человека, его основных частях, их назначении, правилах ухода за ними, умения обращаться за помощью в ситуациях, угрожающих здоровью.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Поддержать собственную созидательную активность ребенка, его способность самостоятельно решать актуальные проблемы и задачи безопасного, разумного поведения в разных ситуациях.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Способствовать самостоятельному переносу в игру правила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здоровьесберегающего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поведения.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Решение образовательных задач предусматривает: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учет функциональных и адаптационных возможностей ребенка;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удовлетворение биологической потребности ребенка в движении;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поддержку и развитие всех систем и функций организма ребенка через специально подобранные комплексы физических упражнений и игр, закаливающие процедуры;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интеграцию движений тела и сенсорных процессов анализаторов: слушание, ориентация, осязание, тонкая моторика кисти и речевого аппарата, через сенсомоторное развитие ребенка; 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поддержку интереса ребенка к народным подвижным играм, играм-забавам, играм-развлечениям;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внимательное наблюдение за самочувствием каждого ребенка на занятиях, его реакцией на нагрузку, на новые упражнения;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корректировку движения и осанки каждого ребенка, который в этом нуждается;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использование игровых образов и воображаемых ситуаций (животных, растений, воды, ветра и др.), поддержку и стимулирование стремления ребенка к творческому самовыражению и импровизации в движении (мимике, пантомимике);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развитие и тренировку всех систем и функций организма ребенка через специально подобранные комплексы физических упражнений и игр;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упражнения на освоение ребенком языка эмоций, элементов техники выразительных движений (гаммы переживаний, настроений); на приобретение навыков 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саморасслабления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Целевые ориентиры образовательной деятельности: 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ребенок проявляет интерес к подвижным и спортивным народным играм, традиционным для Урала;  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проявляет инициативность в общении с другими детьми и взрослым во время участия в народных подвижных играх;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ребенок проявляет интерес к правилам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здоровьесберегающего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безопасного поведения;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стремится соблюдать элементарные пра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вила здорового и безопасного образа жизни;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имеет элементарные представления о том, что такое здоровый человек, что помогает нам быть здоро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выми;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с интересом изучает себя, наблюдает за своим здоровьем;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проявляют стремление узнавать от взрослого некоторые сведения о своем организме, о функциониро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вании отдельных органов;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прислушивается к взрослому при объяснении причин возникновения опасных ситуаций, подтверждает согласие, понимание, проявляет стремление выполнять правила безопасного поведения;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отражает в по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движных играх различные образы, проявляет интерес к обыгрыванию действий сказочных персонажей, героев детских стихов, песен;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ребенок проявляет элементарное творчество в двигательной деятельност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и(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видоизменяет физические и спортивные упражнения, создает комбинации из знакомых упражнений, выразительно передает образы персонажей в  народных подвижных играх).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совместной образовательной деятельности с детьми: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подвижная игра;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спортивное упражнение;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дидактическая игра;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проблемные игровые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ситуации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связанные с безопасной жизнедеятельностью человека;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увлекательные конкурсы;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игровые познавательные ситуации;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беседа;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ситуационная задача;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чтение народных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потешек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стихотворений;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экскурсия;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обсуждение опасных для здоровья и жизни ситуациях;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совместная выработка правил поведения;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простейшая проектная деятельность;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коллекционирование, выставка полезных предметов (для здоровья);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оформление рисунков, изготовление поделок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мотивами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потешек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стихотворений;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иллюстрирование простейших загадок (отгадок к ним);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обсуждение с ребенком особенностей поведения в быту, в детском саду, на улице, на дороге, в транспорте;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сюжетно-ролевая игра.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 Особенности образовательной деятельности разных видов и культурных практик  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5" w:name="bookmark34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ценностей, отраженных в содержании образовательного процесса</w:t>
      </w:r>
      <w:bookmarkEnd w:id="15"/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Гуманистические </w:t>
      </w:r>
      <w:r w:rsidRPr="0077295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(основополагающие) -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суть данных ценностей состоит в признании ценности человека как личности, ее права на свободное развитие, выраженные в идеалах добра, красоты, любви, равенства, братству, истины. Приобщаясь к гуманистическим общечеловеческим ценностям, ребенок приобретает способность свободно выбирать вид деятельности, реализовывать свою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нравственно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эстетическую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потребность, проявлять активность, свободно выражать внутреннюю позицию через оценки и самооценки, приобретает собственный знаковый опыт самовыражения.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Ценности здорового образа жизни,</w:t>
      </w: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которые проявляются в бережном отношении воспитанников к своему организму, в представлениях о своем теле и своих физических возможностях, о том, что полезно и что вредно для здоровья; к овладению необходимыми гигиеническими навыками и совершенствовании двигательной активности детей. Данные ценности ориентированы не только на сохранение и поддержание физического здоровья, но и обеспечение эмоционального благополучия каждого ребенка (психического здоровья), развитие его положительного самоощущения.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Нравственные ценности </w:t>
      </w:r>
      <w:r w:rsidRPr="0077295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 представления, способы, знаки, символы, регулирующие действия человека в социуме с помощью норм, правил, осмысленные через эталоны принятые в обществе.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Общество фиксирует и оценивает отношения человека к человеку, к природе, к деятельности, окружающему миру (сострадание, сочувствие, сопереживание, созидание), рождающие нравственно-эстетическую гармонию мира: природа-человек, человек-человек, человек-предметы рукотворного мира.</w:t>
      </w:r>
      <w:proofErr w:type="gramEnd"/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 ценности</w:t>
      </w: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заключены в познании ребенком окружающего мира (ближайшего окружения), его общечеловеческой ценности, общности и закономерности в жизни. В познании ребенок открывает мир ценностей природы, человека, предметов, а также 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усваивает способы их познания. Осуществляет поиск общего и специфичного в социуме, природе, осознает значимость познания для человека.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Эстетические ценности </w:t>
      </w:r>
      <w:r w:rsidRPr="0077295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 чувственные ценности, представленные эстетическими чувствами, отношениями, вкусами, идеалами. Эстетические ценности выражаются в категориях прекрасного, безобразного, комического, трагического и др. Эстетические ценности познаются ребенком через способность воспринимать, переживать и оценивать мир образов и воссоздавать его в собственной художественно-творческой деятельности. В процессе общения с объектами окружающей действительности в ребенке формируются эстетические представления, суждения, оценки, творческое продуктивное воображение, интеллектуально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-х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удожественные способности, культура чувств.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видам культурных практик относятся: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Совместная игра воспитателя и детей (сюжетно-ролевая, режиссерская, игра-драматизация, строительно-конструктивные игры) 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 Познавательные занятия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Совместная исследовательская деятельность взрослого и детей – опыты и эксперименты.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Наблюдение и труд в уголке природы.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Совместная деятельность взрослого и детей по преобразованию предметов рукотворного мира и живой природы.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BE385D" w:rsidRDefault="006F7170" w:rsidP="006F7170">
      <w:pPr>
        <w:pStyle w:val="a3"/>
        <w:numPr>
          <w:ilvl w:val="1"/>
          <w:numId w:val="32"/>
        </w:numPr>
        <w:autoSpaceDE w:val="0"/>
        <w:autoSpaceDN w:val="0"/>
        <w:adjustRightInd w:val="0"/>
        <w:spacing w:before="82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и направления поддержки детской инициативы</w:t>
      </w:r>
      <w:proofErr w:type="gramStart"/>
      <w:r w:rsidRPr="00BE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E38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6F7170" w:rsidRPr="00BE385D" w:rsidRDefault="006F7170" w:rsidP="006F7170">
      <w:pPr>
        <w:autoSpaceDE w:val="0"/>
        <w:autoSpaceDN w:val="0"/>
        <w:adjustRightInd w:val="0"/>
        <w:spacing w:before="82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 - одно из наиболее ценных новообразований дошкольного возраста. Играя, ребенок свободно и с удовольствием осваивает мир во всей его полноте -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целью развития игровой деятельности педагоги должны уметь: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создавать в течение дня условия для свободной игры детей;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определять игровые ситуации, в которых детям нужна косвенная помощь;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наблюдать за играющими детьми и понимать, какие именно события дня отражаются в игре;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отличать детей с развитой игровой деятельностью от тех, у кого игра развита слабо;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6" w:name="bookmark40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условий для развития познавательной деятельности.</w:t>
      </w:r>
      <w:bookmarkEnd w:id="16"/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т.д.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Стимулировать детскую познавательную активность педагог может: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регулярно предлагая детям вопросы, требующие не только воспроизведения информации, но и мышления;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регулярно предлагая детям открытые, творческие вопросы, в том числе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—п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роблемно-противоречивые ситуации, на которые могут быть даны разные ответы;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обеспечивая в ходе обсуждения атмосферу поддержки и принятия;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позволяя детям определиться с решением в ходе обсуждения той или иной ситуации;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организуя обсуждения, в которых дети могут высказывать разные точки зрения по одному и тому же вопросу, помогая увидеть несовпаде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ние точек зрения;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строя обсуждение с учетом высказываний детей, которые могут изменить ход дискуссии;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помогая детям обнаружить ошибки в своих рассуждениях;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помогая организовать дискуссию;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предлагая дополнительные средства (двигательные, образные, в т.ч. наглядные модели и символы), в тех случаях, когда детям трудно решить задачу.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 С целью развития проектной деятельности педагоги должны: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поддерживать детскую автономию: предлагать детям самим выдвигать проектные решения;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помогать детям планировать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свою деятельность при выполнении своего замысла;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помогать детям сравнивать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предложенные ими варианты решений, аргументировать выбор варианта.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bookmark41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условий для самовыражения средствами искусства.</w:t>
      </w:r>
      <w:bookmarkEnd w:id="17"/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того чтобы дети научились выражать себя средствами искусства, педагог должен: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планировать время в течение дня, когда дети могут создавать свои произведения;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создавать атмосферу принятия и поддержки во время занятий творческими видами деятельности;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оказывать помощь и поддержку в овладении необходимыми для занятий техническими навыками;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предлагать такие задания, чтобы детские произведения не были стереотипными, отражали их замысел;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поддерживать детскую инициативу в воплощении замысла и выборе необходимых для этого средств;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организовывать выставки проектов, на которых дети могут представить свои произведения.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условий для физического развития.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того чтобы стимулировать физическое развитие детей, важно: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ежедневно предоставлять детям возможность активно двигаться;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обучать детей правилам безопасности;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использовать различные методы обучения, помогающие детям с разным уровнем физического развития с удовольствием бегать, лазать, прыгать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8" w:name="bookmark42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эмоционального благополучия ребенка.</w:t>
      </w:r>
      <w:bookmarkEnd w:id="18"/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 Для обеспечения в группе эмоционального благополучия педагог должен: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общаться с детьми доброжелательно, без обвинений и угроз;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внимательно выслушивать детей, показывать, что понимает их чувства, помогать делиться своими переживаниями и мыслями;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помогать детям обнаружить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конструктивные варианты поведения;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создавать ситуации, в которых дети при помощи разных культурных средств (игра, рисунок, движение и т.д.) могут выразить свое отношение к личностно-значимым для них событиям и явлениям, в том числе происходящим в детском саду;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обеспечивать в течение дня чередование ситуаций, в которых дети играют вместе и могут при желании побыть в одиночестве или в небольшой группе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</w:t>
      </w:r>
      <w:proofErr w:type="gramEnd"/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 xml:space="preserve">Приоритетной сферой проявления детской инициативы в данном возрасте является </w:t>
      </w:r>
      <w:proofErr w:type="spellStart"/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научение</w:t>
      </w:r>
      <w:proofErr w:type="spellEnd"/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, расширение сфер собственной компетентности в различных областях практической предметности, в том числе орудийной деятельности, а также информационная познавательная деятельность. Для поддержки детской инициативы взрослым необходимо: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-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-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деталей. Рассказывать детям о своих трудностях, которые испытывали при обучении новым видам деятельности;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- обращаться к детям, с просьбой продемонстрировать свои достижения и научить его добиваться таких же результатов сверстников;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- поддерживать чувство гордости за свой труд и удовлетворение его результатами;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- создавать условия для различной самостоятельной творческой деятельности детей по их интересам и запросам, предоставлять детям на данный вид деятельности определенное время;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- при необходимости помогать детям решать проблемы при организации игры;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webHidden/>
          <w:sz w:val="24"/>
          <w:szCs w:val="24"/>
          <w:lang w:eastAsia="ru-RU"/>
        </w:rPr>
        <w:t>- презентовать продукты детского творчества другим детям, родителям, педагогам (концерты, выставки и др.)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Поддержка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детской </w:t>
      </w:r>
      <w:proofErr w:type="spellStart"/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инициативы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осуществля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тся</w:t>
      </w:r>
      <w:proofErr w:type="spellEnd"/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:</w:t>
      </w:r>
    </w:p>
    <w:p w:rsidR="006F7170" w:rsidRPr="00772954" w:rsidRDefault="006F7170" w:rsidP="006F7170">
      <w:pPr>
        <w:numPr>
          <w:ilvl w:val="0"/>
          <w:numId w:val="34"/>
        </w:num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форме создания условий для деятельности (проектной, исследовательской деятельности);</w:t>
      </w:r>
    </w:p>
    <w:p w:rsidR="006F7170" w:rsidRPr="00772954" w:rsidRDefault="006F7170" w:rsidP="006F7170">
      <w:pPr>
        <w:numPr>
          <w:ilvl w:val="0"/>
          <w:numId w:val="34"/>
        </w:num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форме соответствующего социального принятия творческого продукта;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- в форме игры. 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Вводить адекватную оценку результата деятельности ребенка с одновре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менным признанием его усилий и указанием возможных путей и способов совершенствования продукта.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Спокойно реагировать на неуспех ребенка и предлагать несколько вари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антов исправления работы: повторное исполнение спустя некоторое время, доделывание; совершенствование деталей и т.п. Рассказывать детям о трудно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стях, которые вы сами испытывали при обучении новым видам деятельности.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Обращаться к детям с просьбой показать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воспитателю и научить его тем индивидуальным достижениям, которые есть у каждого.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Поддерживать чувство гордости за свой труд и удовлетворения его резуль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татами.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Создавать условия для разнообразной самостоятельной творческой дея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тельности детей.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необходимости помогать детям в решении проблем при организации игры.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Pr="00BE385D" w:rsidRDefault="006F7170" w:rsidP="006F7170">
      <w:pPr>
        <w:pStyle w:val="a3"/>
        <w:numPr>
          <w:ilvl w:val="1"/>
          <w:numId w:val="32"/>
        </w:numPr>
        <w:autoSpaceDE w:val="0"/>
        <w:autoSpaceDN w:val="0"/>
        <w:adjustRightInd w:val="0"/>
        <w:spacing w:before="82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Особенности взаимодействия педагогического коллектива с семьями воспитанников. </w:t>
      </w:r>
    </w:p>
    <w:p w:rsidR="006F7170" w:rsidRPr="00BE385D" w:rsidRDefault="006F7170" w:rsidP="006F7170">
      <w:pPr>
        <w:pStyle w:val="a3"/>
        <w:autoSpaceDE w:val="0"/>
        <w:autoSpaceDN w:val="0"/>
        <w:adjustRightInd w:val="0"/>
        <w:spacing w:before="82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цель взаимодействия - установление партнерских взаимоотношений с родителями (законными представителями) для обеспечения полноценного развития ребенка.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направлениями этого взаимодействия: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просвещение родителей с целью повышения правовой и педагогической культуры.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Сотрудничество педагогов и родителей предполагает следующие подходы: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педагоги помогают родителям в воспитание и развитие детей, рассматривают родителей как важный потенциал в улучшении перспектив развития детей;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детские трудности рассматриваются как семейные, которые нельзя рассматривать в разрыве от семьи;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реализуются права родителей на информированность и обращение в детский сад за советом. 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важным способом реализации сотрудничества педагогов и родителей является организация совместной деятельности, в которой родители являются активными участниками образовательного процесса.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Направления деятельности при взаимодействии с родителями: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распространение педагогических знаний среди родителей;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практическая помощь семье в воспитании детей;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организация пропаганды положительного опыта общественного и семейного воспитания;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Принципы взаимодействия детского сада и семьи: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доверительные отношения - обеспечение веры родителей в профессиональную компетентность, тактичность педагогов, их умение понять и помочь в решении проблем семейного воспитания;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подход к родителям как к активным субъектам процесса взаимодействия - полноправные партнеры воспитания и обучения детей;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единство в понимании педагогами и родителями ценностно-целевых ориентиров, задач, условий, результата развития ребенка;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помощь, поддержка, уважение и доверие к ребенку со стороны педагога и родителей;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личная заинтересованность родителей - изменение педагогической позиции родителей, которая поможет правильно строить общение и совместную деятельность с ребенком.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родителями строится с учетом охвата следующими категорий родителей: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 семьями воспитанников, посещающих ДОУ, с родителями будущих воспитанников;                                                                                                                    - с семьями, имеющими детей дошкольного возраста, не посещающих ДОУ по разным причинам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Взаимодействие педагогов с семьями групп социального риска:                                                                                                                                           - многодетные семьи, неполные семьи (один из родителей), семьи с детьми-инвалидами                                                                                                              - семьи, оказавшиеся в трудной жизненной ситуации.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формы работы с семьей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 с семьей: встречи-знакомства, посещение семей, анкетирование семей.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памяток, буклетов. 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Образование родителей: организация «школы для родителей» </w:t>
      </w:r>
      <w:proofErr w:type="gram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семинары, семинары-практикумы, проведение мастер-классов). </w:t>
      </w: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Совместная деятельность: привлечение родителей к организации конкурсов, праздников, прогулок, экскурсий,  к участию в детской исследовательской и проектной деятельности.</w:t>
      </w: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9"/>
        <w:gridCol w:w="12016"/>
      </w:tblGrid>
      <w:tr w:rsidR="006F7170" w:rsidRPr="00772954" w:rsidTr="00EA1368">
        <w:tc>
          <w:tcPr>
            <w:tcW w:w="2159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12016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образовательной области по работе с семьей</w:t>
            </w:r>
          </w:p>
        </w:tc>
      </w:tr>
      <w:tr w:rsidR="006F7170" w:rsidRPr="00772954" w:rsidTr="00EA1368">
        <w:tc>
          <w:tcPr>
            <w:tcW w:w="2159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«Социально - коммуникативное развитие»</w:t>
            </w:r>
          </w:p>
        </w:tc>
        <w:tc>
          <w:tcPr>
            <w:tcW w:w="12016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Знакомить родителей с достижениями и трудностями общественного воспитания в детском саду.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Заинтересовывать родителей в развитии игровой деятельности детей, обеспечивающей успешную социализацию, усвоение тендерного поведения.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Создавать у родителей мотивацию к сохранению семейных традиций и зарождению новых.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Поддерживать семью в выстраивании взаимодействия ребенка с незнакомыми взрослыми и детьми в детском саду (например, на этапе освоения новой предметно-развивающей среды детского сада, группы - при поступлении в детский сад, переходе в новую группу, смене воспитателей и других ситуациях), вне его (например, в ходе проектной деятельности).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Привлекать родителей к составлению программы и плана взаимодействия семьи и детского сада в воспитании детей. Сопровождать и поддерживать семью в реализации воспитательных воздействий.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 др.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Развивать у родителей навыки общения, используя коммуникативные тренинги и другие формы взаимодействия.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помогать ребенку устанавливать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взаимоотношения со сверстниками, младшими детьми; подсказывать, как легче решить конфликтную (спорную) ситуацию.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Привлекать родителей к разнообразному по содержанию и формам сотрудничества, способствующему развитию свободного общения взрослых с детьми в соответствии с познавательными потребностями дошкольников</w:t>
            </w:r>
          </w:p>
        </w:tc>
      </w:tr>
      <w:tr w:rsidR="006F7170" w:rsidRPr="00772954" w:rsidTr="00EA1368">
        <w:tc>
          <w:tcPr>
            <w:tcW w:w="2159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«Познавательное развитие»</w:t>
            </w:r>
          </w:p>
        </w:tc>
        <w:tc>
          <w:tcPr>
            <w:tcW w:w="12016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Обращать внимание родителей на возможности интеллектуального развития ребенка в семье и детском саду. Ориентировать родителей на развитие у ребенка потребности к познанию, общению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взрослыми и сверстниками. Обращать их внимание на ценность детских вопросов. 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литературы, просмотра художественных, документальных видеофильмов. Показывать пользу прогулок и экскурсий для получения разнообразных впечатлений, вызывающих положительные эмоции и ощущения (зрительные, слуховые, тактильные и др.). Совместно с родителями планировать, а также предлагать готовые маршруты выходного дня к историческим, памятным местам, местам отдыха горожан (сельчан). 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 игры-викторины.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c>
          <w:tcPr>
            <w:tcW w:w="2159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«Речевое развитие»</w:t>
            </w:r>
          </w:p>
        </w:tc>
        <w:tc>
          <w:tcPr>
            <w:tcW w:w="12016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Показывать родителям ценность домашнего чтения, выступающего способом развития пассивного и активного словаря ребенка, словесного творчества. Рекомендовать родителям произведения, определяющие круг семейного чтения в соответствии с возрастными и индивидуальными особенностями ребенка. Показывать методы и приемы ознакомления ребенка с художественной литературой.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Обращать внимание родителей на возможность развития интереса ребенка в ходе ознакомления с художественной </w:t>
            </w: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литературой при организации семейных театров, вовлекая его в игровую деятельность, рисование. Ориентировать родителей в выборе художественных и мультипликационных фильмов, направленных на развитие художественного вкуса.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Совместно с родителями проводить конкурсы, литературные вечера и викторины, театральные мастерские, встречи с работниками библиотеки, направленные на активное познание детьми литературного наследия. Поддерживать контакты семьи с библиотекой.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Привлекать родителей к проектной деятельности (особенно на стадии оформления альбомов, журналов, книг, проиллюстрированных вместе с детьми). Побуждать поддерживать детское сочинительство.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c>
          <w:tcPr>
            <w:tcW w:w="2159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«Художественно-эстетическое развитие»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16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 детского сада, а также близлежащих учреждений дополнительного образования и культуры в художественном воспитании детей. 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 детей. Привлекать родителей к активным формам совместной с детьми деятельности, способствующим 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родителей на совместное рассматривание зданий, декоративно-архитектурных элементов, привлекших внимание ребенка на прогулках и экскурсиях; показывать ценность общения по поводу увиденного и др. Организовывать семейные посещения музея изобразительных искусств, выставочных залов, детской художественной галереи, мастерских художников и скульпторов.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Знакомить родителей с возможностями детского сада, а также близлежащих учреждений дополнительного образования и культуры в музыкальном воспитании детей. Раскрывать возможности музыки как средства благоприятного "воздействия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</w:t>
            </w:r>
            <w:proofErr w:type="spell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др.) на развитие личности ребенка, детско-родительских отношений.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 </w:t>
            </w:r>
            <w:r w:rsidRPr="0077295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театральной и вокальной студиях).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Организовывать в детском саду встречи родителей и детей с музыкантами и композиторами, фестивали, музыкально-литературные вечера. Информировать родителей о концертах профессиональных и самодеятельных коллективов, проходящих в учреждениях дополнительного образования и культуры. Совместно с родителями планировать, а также предлагать готовые маршруты выходного дня в концертные залы, музыкальные театры, музеи музыкальных инструментов и пр.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c>
          <w:tcPr>
            <w:tcW w:w="2159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«Физическое </w:t>
            </w: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развитие»</w:t>
            </w:r>
          </w:p>
        </w:tc>
        <w:tc>
          <w:tcPr>
            <w:tcW w:w="12016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Разъяснять родителям (через оформление соответствующего раздела в «уголке для родителей», на собраниях, в </w:t>
            </w: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Ориентировать родителей на формирование у ребенка положительного отношения к физкультуре и спорту;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Привычку выполнять ежедневно утреннюю гимнастику (это лучше делать на личном примере или через совместную утреннюю гимнастику); стимулирование двигательной активности ребенка совместными спортивными занятиями ( лыжи, коньки); совместными подвижными играми, длительными прогулками в лес; покупка ребенку спортивного инвентаря (мячик, скакалка, велосипед, коньки, лыжи самокат и </w:t>
            </w:r>
            <w:proofErr w:type="spell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); совместное чтение литературы, посвященной спорту; просмотр соответствующих художественных фильмов и мультфильмов.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Информировать родителей об актуальных задачах физического воспитания, а также о возможности детского сада в решении данных задач.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Знакомит с лучшим опытом физического воспитания дошкольников в семье и детском саду, демонстрирующим средства и методы развития важных физических качеств, воспитания потребности в двигательной активности.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Привлекать родителей к участию в совместных с детьми физкультурных праздниках и других мероприятиях, организуемых в детском саду, в селе и районе. 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Формы взаимодействия с родителями: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Организация и проведение   конкурсов и выставок детского творчества.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 Анкетирование родителей с целью   изучения их представлений об эстетическом воспитании детей.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 Организация тематических   консультаций, папок-передвижек, раскладушек по разным направлениям   художественного – эстетического воспитания ребенка («Как познакомить детей с   произведениями художественной литературы», «Как создать дома условия для   развития художественных особенностей детей», «Развитие личности дошкольника   средствами искусства» и др.)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 Участие родителей и детей в   театрализованной деятельности: совместная постановка спектаклей, создание   условий, организация декораций и костюмов.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 Пр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оведение праздников, досугов,  </w:t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литературных и музыкальных вечеров с привлечением родителей. Чтение   стихов детьми и родителями.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Организация выставок детских   работ и совместных тематических выставок детей, и родителей.</w:t>
      </w: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Организация совместных посиделок.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Направление работы ДОУ с родителями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360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3"/>
        <w:gridCol w:w="11935"/>
      </w:tblGrid>
      <w:tr w:rsidR="006F7170" w:rsidRPr="00772954" w:rsidTr="00EA1368">
        <w:tc>
          <w:tcPr>
            <w:tcW w:w="1673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Разделы, направления</w:t>
            </w:r>
          </w:p>
        </w:tc>
        <w:tc>
          <w:tcPr>
            <w:tcW w:w="11935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6F7170" w:rsidRPr="00772954" w:rsidTr="00EA1368">
        <w:tc>
          <w:tcPr>
            <w:tcW w:w="1673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Обучение</w:t>
            </w:r>
          </w:p>
        </w:tc>
        <w:tc>
          <w:tcPr>
            <w:tcW w:w="11935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нормативно – правовой базы родителей. Индивидуальная работа с родителями по вопросам воспитания и обучения детей. Выработка совместных требований к ребенку. Проведение родительских собраний, встреч по </w:t>
            </w: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вопросам развития и помощи ребенку. Организация консультаций для родителей воспитателями и педагогами специалистами.</w:t>
            </w:r>
          </w:p>
        </w:tc>
      </w:tr>
      <w:tr w:rsidR="006F7170" w:rsidRPr="00772954" w:rsidTr="00EA1368">
        <w:tc>
          <w:tcPr>
            <w:tcW w:w="1673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Общение и развитие</w:t>
            </w:r>
          </w:p>
        </w:tc>
        <w:tc>
          <w:tcPr>
            <w:tcW w:w="11935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Индивидуальная работа с родителями по вопросам развития личности ребенка, определение задач по развитию каждого ребенка. Организация консультаций специалистов и обмен опытом между родителями.</w:t>
            </w:r>
          </w:p>
        </w:tc>
      </w:tr>
      <w:tr w:rsidR="006F7170" w:rsidRPr="00772954" w:rsidTr="00EA1368">
        <w:tc>
          <w:tcPr>
            <w:tcW w:w="1673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Досуг </w:t>
            </w:r>
          </w:p>
        </w:tc>
        <w:tc>
          <w:tcPr>
            <w:tcW w:w="11935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Выявление интересов родителей, их хобби и привлечение к организации досуга детей. Организация совместных с родителями мероприятий. Работа с родительским коллективом.</w:t>
            </w:r>
          </w:p>
        </w:tc>
      </w:tr>
      <w:tr w:rsidR="006F7170" w:rsidRPr="00772954" w:rsidTr="00EA1368">
        <w:tc>
          <w:tcPr>
            <w:tcW w:w="1673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11935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Просвещение родителей о возрастных и психологических особенностях развития ребенка на каждом возрастном этапе</w:t>
            </w: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F7170" w:rsidRPr="00772954" w:rsidTr="00EA1368">
        <w:tc>
          <w:tcPr>
            <w:tcW w:w="1673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Научно – методическая работа</w:t>
            </w:r>
          </w:p>
        </w:tc>
        <w:tc>
          <w:tcPr>
            <w:tcW w:w="11935" w:type="dxa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воспитательного влияния семейного воспитания, координация усилий семьи и  детского сада   в образовательном процессе.</w:t>
            </w:r>
          </w:p>
        </w:tc>
      </w:tr>
    </w:tbl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autoSpaceDE w:val="0"/>
        <w:autoSpaceDN w:val="0"/>
        <w:adjustRightInd w:val="0"/>
        <w:spacing w:before="82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Модель взаимодействия с родителями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374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6"/>
        <w:gridCol w:w="1843"/>
        <w:gridCol w:w="1559"/>
        <w:gridCol w:w="1843"/>
        <w:gridCol w:w="1842"/>
        <w:gridCol w:w="1843"/>
        <w:gridCol w:w="2693"/>
      </w:tblGrid>
      <w:tr w:rsidR="006F7170" w:rsidRPr="00772954" w:rsidTr="00EA1368">
        <w:trPr>
          <w:trHeight w:val="256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Участники взаимодействия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Периодичность</w:t>
            </w:r>
          </w:p>
        </w:tc>
      </w:tr>
      <w:tr w:rsidR="006F7170" w:rsidRPr="00772954" w:rsidTr="00EA1368">
        <w:trPr>
          <w:trHeight w:val="144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 сестра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инструктор по ФИЗО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rPr>
          <w:trHeight w:val="22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раз в год</w:t>
            </w:r>
          </w:p>
        </w:tc>
      </w:tr>
      <w:tr w:rsidR="006F7170" w:rsidRPr="00772954" w:rsidTr="00EA1368">
        <w:trPr>
          <w:trHeight w:val="46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онсультации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мере обращения</w:t>
            </w:r>
          </w:p>
        </w:tc>
      </w:tr>
      <w:tr w:rsidR="006F7170" w:rsidRPr="00772954" w:rsidTr="00EA1368">
        <w:trPr>
          <w:trHeight w:val="4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Групповые родительские собрания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плану </w:t>
            </w:r>
          </w:p>
        </w:tc>
      </w:tr>
      <w:tr w:rsidR="006F7170" w:rsidRPr="00772954" w:rsidTr="00EA1368">
        <w:trPr>
          <w:trHeight w:val="4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Общие родительские собрания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плану</w:t>
            </w:r>
          </w:p>
        </w:tc>
      </w:tr>
      <w:tr w:rsidR="006F7170" w:rsidRPr="00772954" w:rsidTr="00EA1368">
        <w:trPr>
          <w:trHeight w:val="46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Мероприятия с выездом (конкурсы, соревнования)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плану</w:t>
            </w:r>
          </w:p>
        </w:tc>
      </w:tr>
      <w:tr w:rsidR="006F7170" w:rsidRPr="00772954" w:rsidTr="00EA1368">
        <w:trPr>
          <w:trHeight w:val="67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информационных материалов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6F7170" w:rsidRPr="00772954" w:rsidTr="00EA1368">
        <w:trPr>
          <w:trHeight w:val="69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Выставки творческих работ детей и родителей.</w:t>
            </w:r>
          </w:p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плану</w:t>
            </w:r>
          </w:p>
        </w:tc>
      </w:tr>
      <w:tr w:rsidR="006F7170" w:rsidRPr="00772954" w:rsidTr="00EA1368">
        <w:trPr>
          <w:trHeight w:val="22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Калейдоскоп добрых дел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плану</w:t>
            </w:r>
          </w:p>
        </w:tc>
      </w:tr>
      <w:tr w:rsidR="006F7170" w:rsidRPr="00772954" w:rsidTr="00EA1368">
        <w:trPr>
          <w:trHeight w:val="24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фотовыставки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70" w:rsidRPr="00772954" w:rsidRDefault="006F7170" w:rsidP="00EA1368">
            <w:pPr>
              <w:autoSpaceDE w:val="0"/>
              <w:autoSpaceDN w:val="0"/>
              <w:adjustRightInd w:val="0"/>
              <w:spacing w:before="82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плану</w:t>
            </w:r>
          </w:p>
        </w:tc>
      </w:tr>
    </w:tbl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Default="006F7170" w:rsidP="006F7170">
      <w:pPr>
        <w:framePr w:hSpace="180" w:wrap="around" w:vAnchor="text" w:hAnchor="margin" w:xAlign="right" w:y="-5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F7170" w:rsidRDefault="006F7170" w:rsidP="006F7170">
      <w:pPr>
        <w:framePr w:hSpace="180" w:wrap="around" w:vAnchor="text" w:hAnchor="margin" w:xAlign="right" w:y="-5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F7170" w:rsidRPr="00772954" w:rsidRDefault="006F7170" w:rsidP="006F7170">
      <w:pPr>
        <w:framePr w:hSpace="180" w:wrap="around" w:vAnchor="text" w:hAnchor="margin" w:xAlign="right" w:y="-5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Описание образовательной деятельности по профессиональной коррекции  нарушений развития детей. </w:t>
      </w:r>
    </w:p>
    <w:p w:rsidR="006F7170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детьми с ограниченными возможностями здоровья и детьми – инвалидами (далее – дети с ограниченными возможностями здоровья)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Коррекционная работа  / инклюзивное образование 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на: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 Обеспечение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  нарушений  развития различных категорий детей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 возможностями здоровья, оказание им квалифицированной помощи в освоении Программы.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2.   Освоение детьми с ограниченными возможностями здоровья Программы, их разностороннее развитие с учетом возрастных и индивидуальных  особенностей  и  их образовательных потребностей, социальной адаптации.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коррекционной работы: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выявлять особые образовательные потребности детей с ограниченными возможностями здоровья, обусловленные особенностями их физического и (или) психического развития;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осуществлять индивидуально ориентированную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педагогическую помощь детям с ограниченными возможностями здоровья с учетом особенностей психофизического  развития и индивидуальных возможностей детей  (в соответствии с рекомендациями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комиссии);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обеспечить возможность освоения детьми с ограниченными возможностями здоровья основной образовательной программы дошкольного образования  на доступном им уровне и их интеграцию в образовательном учреждении.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 коррекционной работы с  детьми в дошкольном общеобразовательном  учреждении, является  обеспечение условий для оптимального развития ребенка, успешной интеграции его в социум.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сопровождение воспитанников включает: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педагогические  наблюдения;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создание благоприятных социально-педагогических условий для развития личности, успешности обучения;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конкретную  психолого-педагогическую помощь ребенку.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Приём в ДОУ детей с ограниченными возможностями здоровья осуществляется на основе заключения медико-психологической и педагогической  комиссии, в котором указано, что ребенок может обучаться в общеобразовательном учреждении. На каждого воспитанника заполняется и ведется в течение всего времени обучения психолого-педагогическая карта, в которой фиксируется психолого-педагогической и психологической  диагностики; рекомендации по сопровождающей работе.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Переход детей из дошкольных образовательных учреждений в начальную школу является кризисным. Поэтому приоритетным направлением деятельности  педагогов ДОУ является профилактическая работа с детьми ограниченными возможностями здоровья (ОВЗ)  по предупреждению проблем адаптационного периода: социально-психологических (проблемы социальной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),  личностных (неуверенность в себе, высокая тревожность, неадекватная самооценка, низкая учебная мотивация и т.д.), познавательных (проблемы восприятия, внимания, памяти, мышления, трудностей в обучении).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Основными направлениями работы в ДОУ являются:                 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1.  Диагностика познавательной, мотивационной и эмоционально-волевой сфер личности воспитанников.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2.  Аналитическая  работа.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работа (создание информационного поля ДОУ, ориентированного на всех участников образовательного процесса – педсоветов, обучающих семинаров,  с приглашением специалистов  «Центра помощи семье и детям г. Красноуфимска и 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Красноуфимского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района», совещаний с представителями  администрации, педагогами и родителями. </w:t>
      </w:r>
      <w:proofErr w:type="gramEnd"/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4.  Консультативная работа с педагогами и родителями.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5.  Коррекционно-развивающая работа (индивидуальные и групповые занятия с воспитанниками, испытывающими трудности в адаптации и в образовательном процессе).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 значение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обеспечения эффективной  интеграции  детей с ограниченными возможностями здоровья в образовательном учреждении имеет информационно-просветительской, разъяснительной работы по вопросам, связанным с особенностями образовательного процесса для данной категории детей, со всеми участниками образовательного процесса – воспитанниками  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обучения, содержание и план реализации мероприятий.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Индивидуальная и групповая коррекционная работа с воспитанниками проводится на основе индивидуального плана работы (индивидуальным маршрутом) каждого ребенка.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с воспитанниками планируется и реализуется в каждой возрастной группе.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"/>
        <w:gridCol w:w="3403"/>
        <w:gridCol w:w="2849"/>
        <w:gridCol w:w="2418"/>
        <w:gridCol w:w="2409"/>
        <w:gridCol w:w="2121"/>
      </w:tblGrid>
      <w:tr w:rsidR="006F7170" w:rsidRPr="00772954" w:rsidTr="00EA1368">
        <w:tc>
          <w:tcPr>
            <w:tcW w:w="69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3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ребенка</w:t>
            </w:r>
          </w:p>
        </w:tc>
        <w:tc>
          <w:tcPr>
            <w:tcW w:w="284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рождения/группа</w:t>
            </w:r>
          </w:p>
        </w:tc>
        <w:tc>
          <w:tcPr>
            <w:tcW w:w="2418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Домашний адрес</w:t>
            </w:r>
          </w:p>
        </w:tc>
        <w:tc>
          <w:tcPr>
            <w:tcW w:w="240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Диагноз</w:t>
            </w:r>
          </w:p>
        </w:tc>
        <w:tc>
          <w:tcPr>
            <w:tcW w:w="212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 работы</w:t>
            </w:r>
          </w:p>
        </w:tc>
      </w:tr>
      <w:tr w:rsidR="006F7170" w:rsidRPr="00772954" w:rsidTr="00EA1368">
        <w:tc>
          <w:tcPr>
            <w:tcW w:w="69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c>
          <w:tcPr>
            <w:tcW w:w="69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c>
          <w:tcPr>
            <w:tcW w:w="69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shd w:val="clear" w:color="auto" w:fill="auto"/>
          </w:tcPr>
          <w:p w:rsidR="006F7170" w:rsidRPr="00772954" w:rsidRDefault="006F7170" w:rsidP="00EA1368">
            <w:pPr>
              <w:framePr w:hSpace="180" w:wrap="around" w:vAnchor="text" w:hAnchor="margin" w:xAlign="right" w:y="-50"/>
              <w:widowControl w:val="0"/>
              <w:suppressAutoHyphens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spacing w:after="0" w:line="259" w:lineRule="exact"/>
        <w:ind w:left="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29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Праздники, экскурсии, конкурсы, походы выходного дня </w:t>
      </w: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— важная составляющая инклюзивного процесса. Они создают позитивный эмо</w:t>
      </w: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циональный настрой, объединяют детей и взрослых.                                          </w:t>
      </w:r>
    </w:p>
    <w:p w:rsidR="006F7170" w:rsidRPr="00772954" w:rsidRDefault="006F7170" w:rsidP="006F7170">
      <w:pPr>
        <w:framePr w:hSpace="180" w:wrap="around" w:vAnchor="text" w:hAnchor="margin" w:xAlign="right" w:y="-5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F7170" w:rsidRPr="00772954" w:rsidRDefault="006F7170" w:rsidP="006F7170">
      <w:pPr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Коррекционная работа при необходимости проводится по всем направлениям развития, наиболее распространенным нарушением являются нарушения речи.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речи – распространенное явление среди дошкольников. Если их не устранить своевременно, они могут вызвать чувство закомплексованности, помешают развитию природных способностей и интеллекта.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Общие задачи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сводятся к обеспечению своевременной и адекватной диагностической, коррекционно-педагогической и профилактической помощи дошкольникам с проблемами в речевом развитии.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Частные задачи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специфичны для каждого из участников образовательного процесса. Ввиду того, что в детском саду нет логопеда, приглашаем специалиста из «Центра помощи семье и детям» или рекомендуем родителям в индивидуальном порядке обратиться к ним. </w:t>
      </w:r>
      <w:proofErr w:type="gramStart"/>
      <w:r w:rsidRPr="007729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Логопед (приглашенный на договорных отношениях)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выявляет детей, нуждающихся в профилактической и коррекционно-логопедической помощи, определяет уровень речевого, познавательного, социально-личностного, физического развития и индивидуально-типологические особенности детей,  разрабатывает направления и содержания помощи каждому из них.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7729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Воспитатели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закрепляет приобретенные знания, отрабатывает умения до автоматизированных навыков, интегрируя логопедические цели, содержание, технологии в повседневную жизнь детей (в игровую, трудовую и учебную деятельность), в содержание других занятий (математика, изобразительная деятельность, развитие речи и ознакомление с окружающим путем наблюдений за явлениями природы и общественной жизнью), а также в режимные моменты.</w:t>
      </w:r>
    </w:p>
    <w:p w:rsidR="006F7170" w:rsidRPr="00772954" w:rsidRDefault="006F7170" w:rsidP="006F7170">
      <w:pPr>
        <w:shd w:val="clear" w:color="auto" w:fill="FFFFFF"/>
        <w:spacing w:before="120" w:after="0" w:line="255" w:lineRule="atLeast"/>
        <w:ind w:left="284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Комплексная модель коррекционно-развивающей деятельности специалистов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I.  Организационный этап коррекционно-развивающей работы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Стартовое психолого-педагогическое и логопедическое обследование детей, с целью точного установления причин, структуры и степени выраженности отклонений в их речевом развитии.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Обобщение данных, полученных в ходе углубленного изучения ребенка с помощью разных методов и из разных источников информации, формулировка логопедического заключения, составление индивидуальных программ коррекционно-педагогической работы на перспективу (учебный год).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Формирование коррекционно-развивающей направленности деятельности участников образовательного процесса.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Формирование у педагогов ДОУ и родителей информационной готовности к логопедической работе с детьми.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Формирование позитивной установки детей на участие в логопедической работе.</w:t>
      </w:r>
    </w:p>
    <w:p w:rsidR="006F7170" w:rsidRPr="00772954" w:rsidRDefault="006F7170" w:rsidP="006F7170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II. Основной этап совместная коррекционно-развивающая работа всех участников образовательного процесса с соблюдением общих принципов: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- </w:t>
      </w:r>
      <w:r w:rsidRPr="007729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Индивидуализация;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- </w:t>
      </w:r>
      <w:r w:rsidRPr="007729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Разносторонность;                                                                                                                                                                                                                - Комплексность;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- </w:t>
      </w:r>
      <w:r w:rsidRPr="007729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Систематичность коррекционно-педагогического воздействия.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Составная часть коррекционно-речевой работы с детьми на основном этапе – психолого-педагогический и логопедический мониторинг, назначение которого – выявить динамику и особенности продвижения в коррекционно-образовательном процессе всех и каждого из воспитанников группы. Данные мониторинга позволяют вовремя скорректировать характер психолого-педагогического и логопедического воздействия на детей, степень включенности в коррекционную работу тех или иных специалистов и родителей.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мониторинга обычно находят свое отражение в речевых картах детей, при необходимости в соответствии с ними может быть проведена корректировка программ индивидуальной и подгрупповой работы с детьми.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III. Заключительный этап коррекционно-развивающей работы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Заключительный, или итоговый этап коррекционно-речевой работы с ребенком, предполагает качественную оценку результатов проведенного логопедического воздействия и определения общей и речевой готовности к систематическому обучению в условиях школы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экспертов, оценивающих результаты логопедической работы с детьми, выступают, с одной стороны, специалисты ДОУ и родители, а с другой – члены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медико-психолого-педагогической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(ПМПК).</w:t>
      </w:r>
    </w:p>
    <w:p w:rsidR="006F7170" w:rsidRPr="00772954" w:rsidRDefault="006F7170" w:rsidP="006F7170">
      <w:pPr>
        <w:shd w:val="clear" w:color="auto" w:fill="FFFFFF"/>
        <w:spacing w:after="0" w:line="24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Своевременность принятых мер, тесное сотрудничество специалистов обеспечивают полноценное развитие ребенка.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F7170" w:rsidRDefault="006F7170" w:rsidP="006F717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F7170" w:rsidRPr="00772954" w:rsidRDefault="006F7170" w:rsidP="006F7170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III. </w:t>
      </w:r>
      <w:r w:rsidRPr="007729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Организационный отдел</w:t>
      </w:r>
    </w:p>
    <w:p w:rsidR="006F7170" w:rsidRPr="00772954" w:rsidRDefault="006F7170" w:rsidP="006F7170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Обязательная часть</w:t>
      </w:r>
    </w:p>
    <w:p w:rsidR="006F7170" w:rsidRPr="00513CED" w:rsidRDefault="006F7170" w:rsidP="006F7170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3C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обеспеченности методическими материалами и средствами обучения и воспитания</w:t>
      </w:r>
    </w:p>
    <w:p w:rsidR="006F7170" w:rsidRPr="00772954" w:rsidRDefault="006F7170" w:rsidP="006F7170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«Социально-коммуникативное развитие»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Образовательно-методический комплекс ФГОС ДО: практика реализации. Рабочая программа воспитателя. Ежедневное планирование по программе от «Рождения до школы».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Наглядно-дидактические пособия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Серия «Мир в картинках»: «Государственные символы России»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Серия «Рассказы по картинкам»: «Великая Отечественная война» Мозаика-Синтез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Серия «Расскажите детям о…»: «Расскажите детям о достопримечательностях Москвы»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Дидактический демонстрационный материал «Армия российская» (рода войск).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Тематические плакаты «Вооруженные силы Российской федерации»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Наглядное пособие «Что такое хорошо, что такое плохо»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«Правильно или неправильно»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 xml:space="preserve">Самообслуживание, самостоятельность, трудовое воспитание                                         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Серия «Расскажите детям о…»: «Расскажите детям о хлебе» Мозаика-Синтез.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Демонстрационный материал «Путь хлеба к столу»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Наглядно-дидактические пособия: «Почта»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Дидактические картинки «Профессии» ООО «Маленький гений </w:t>
      </w:r>
      <w:proofErr w:type="gramStart"/>
      <w:r w:rsidRPr="00772954">
        <w:rPr>
          <w:rFonts w:ascii="Times New Roman" w:eastAsia="Calibri" w:hAnsi="Times New Roman" w:cs="Times New Roman"/>
          <w:sz w:val="24"/>
          <w:szCs w:val="24"/>
        </w:rPr>
        <w:t>-П</w:t>
      </w:r>
      <w:proofErr w:type="gramEnd"/>
      <w:r w:rsidRPr="00772954">
        <w:rPr>
          <w:rFonts w:ascii="Times New Roman" w:eastAsia="Calibri" w:hAnsi="Times New Roman" w:cs="Times New Roman"/>
          <w:sz w:val="24"/>
          <w:szCs w:val="24"/>
        </w:rPr>
        <w:t>ресс»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«Инструменты»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Картотека предметных картинок «Орудия труда»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Дидактическая игра «Знаю все профессии»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Формирование основ безопасности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«Пожарная безопасность»: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Наглядно-дидактические пособия «Меры пожарной безопасности,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Дидактические картинки «Правила противопожарной безопасности»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Информационные папки «Правила поведения на дороге»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«Правила безопасности на улице»,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Дидактический демонстрационный материал «Дорожная безопасность»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Информационные материалы «Опасные предметы и явления»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«Правила личной безопасности».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Игровая деятельность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Наборы тематических игрушек «Транспорт», «Посуда», муляжи «Фрукты», «Овощи»,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строительного материала, набор «Моя комната»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Методические пособия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Буре Р.С.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Социально-личностное воспитание дошкольников(3-7 лет)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Л.Н. Трудовое воспитание в детском саду. Для занятий с детьми 3-7 лет.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К.Ю. Формирование основ безопасности у дошкольников (3-7 лет).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Саулина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Т.Ф. Знакомим детей с правилами дорожного движения (3-7 лет)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М.Я.Михайленко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Организация сюжетной игры в детском саду», М.» 2000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 Васильева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Вазвивающие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для дошкольников» Ярославль, 2002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З.А. Михайлова «Занимательные игры для дошкольников» М. 2000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Комарова Т.С.,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Трудовое воспитание в детском саду. - М., Мозаика-Синтез, 2010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Л.В.Куцакова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«Занятия по конструированию из строительного материала в подготовительной к школе группе детского сада» М. «Мозаика-Синтез», 2009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ТН.Б.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Улашенко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«Правила дорожного движения», Волгоград, «корифей» 2010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О.В. </w:t>
      </w:r>
      <w:proofErr w:type="spellStart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Черемшанова</w:t>
      </w:r>
      <w:proofErr w:type="spellEnd"/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«Основы безопасного поведения дошкольников», Волгоград, «Корифей», 2008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Н.В.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Алешина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«Ознакомление дошкольников с окружающим и социальной действительностью», М. ЦГЛ, 2004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О.В.Дыбова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«Занятия по ознакомлению с окружающим миром» М. «Москва-Синтез», 2009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В.И.Коновалова «Сценарии по пожарной безопасности для дошкольников» М., «Айрис-Пресс», 2006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«Познавательное развитие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Наглядно-дидактическое пособие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«Играем в сказку»: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Заюшкина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избушка», «Иван Царевич и серый волк», «Колобок», «Три медведя», «Три поросенка»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«Мир в картинках»  издательство «Мозаик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Синтез»: «Собаки друзья и помощники»                                                                                                                                                                                                                                                              «Домашние животные», «Животные домашние питомцы»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«Деревья и листья», «Овощи»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«Морские обитатели», «Рептилии и амфибии»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«Дикие животные»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«Родная природа», «Ягоды лесные», «Ягоды садовые»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«Весна», «Лето», «Осень», «Зима»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«Распорядок дня»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«Космос»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«Комнатные растения»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«Расскажите детям о…» издательство «Мозаика и синтез»: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«Расскажите детям о бытовых приборах»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«Расскажите детям о космосе»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«Расскажите детям о рабочих инструментах»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«Расскажите детям о хлебе»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«Расскажите детям о морских обитателях»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Дидактический материал: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«Птицы» автор, «Зимующие и перелетные птицы», «Птицы России. Забайкалье»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«Домашние птицы и их птенцы» издательство «Прометей», «Домашние птицы»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«Насекомые»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«Звери средней полосы» издательство «Книголюб»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«Животные Севера» издательство «Книголюб»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«Животные жарких стран» издательство «Книголюб»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«Животные Арктики и Антарктики» издательство «Стрекоза»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«Овощи», «Фрукты»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«Транспорт» издательство «Книголюб»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«Мебель»  издательство «Страна Фантазий»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«Посуда»  издательство «Страна Фантазий»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«Бытовая техника» издательство «Страна Фантазий»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«Виды домов» издательство «Страна Фантазий»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«Игрушки» издательство «Маленький Гений-Пресс»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«Достопримечательности Москвы» издательство «Страна Фантазий»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Тематический словарь: «Главные праздники страны» издательство «Школьная книга»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«Насекомые, земноводные, пресмыкающиеся, рыбы» издательство «Школьная пресса»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«Аудиотехника, видеотехника, оргтехника и средства связи» издательство «Школьная пресса»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«Посуда. Продукты питания»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</w:t>
      </w:r>
      <w:r w:rsidRPr="00772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окружающим миром и развитие речи»</w:t>
      </w:r>
      <w:r w:rsidRPr="00772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 «Гном»: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«Обитатель океана в картинках»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дидактические игры: «Садовые цветы», «Что, где растет», «С какого дерева веточка», «Назови цветок»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«Подбери картинку» (растительный и животный мир)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«Лото (Ягоды)», «Вершки и корешки»                                                                                      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«Съедобные грибы», «Деревья и листья»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«Парочки»  (деревья грибы), «Парочки»  (птицы), «Парочки»  (насекомые, рыбы)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«Домино» (насекомые, рыбы)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«Морские животные», «Домашние животные и их детеныши», «Домашние питомцы»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«Зоологическое  лото - загадки о животных»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квартира» изд. «Весна-Дизайн»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«Эволюция транспорта» изд. «Весна-Дизайн»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«Эволюция обычных вещей» изд. «Весна-Дизайн»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Альбомы: «Цветы», «Цветы в картинках», «Травы в картинках», «Растения луга и поля», «Грибы», «Насекомые в картинках», «Транспорт»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«Овощи», «Ягоды»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Овощи», «Фрукты», «Коза с козлятами», «Кошка с котятами», «Собака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щенками», «Транспорт»</w:t>
      </w:r>
    </w:p>
    <w:p w:rsidR="006F7170" w:rsidRPr="00772954" w:rsidRDefault="006F7170" w:rsidP="006F7170">
      <w:pPr>
        <w:autoSpaceDE w:val="0"/>
        <w:autoSpaceDN w:val="0"/>
        <w:adjustRightInd w:val="0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Плакаты: «Счет до 10», «Счет до 20», «Цвет», «Форма», «Играем и считаем на пальцах», «Домашние животные», «Домашние питомцы», </w:t>
      </w:r>
    </w:p>
    <w:p w:rsidR="006F7170" w:rsidRPr="00772954" w:rsidRDefault="006F7170" w:rsidP="006F7170">
      <w:pPr>
        <w:autoSpaceDE w:val="0"/>
        <w:autoSpaceDN w:val="0"/>
        <w:adjustRightInd w:val="0"/>
        <w:ind w:left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пособия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О.Б. Ребенок и окружающий мир.  М., Мозаика-Синтез, 2003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 Алешина « Ознакомление дошкольников с окружающим и социальной действительностью»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М, ЦГЛ, 2004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Экологическое воспитание в детском саду. М., Мозаика-Синтез, 2006.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ЗИ.В.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Кравченко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«Прогулки в детском саду» М. ТВЦ 2010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ФЭМП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Т.М. Бондаренко «Комплексные занятия в детском саду» М., «Учитель», 2003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«Е.В.Колесникова «Математика для дошкольников», М. «Творческий центр»,2002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Арапова-Пискарева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Формирование элементарных математических представлений. - М., Мозаика-Синтез, 2010.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«Речевое развитие»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Наглядно-дидактическое пособие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«Мир в картинках»  издательство «Мозаик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Синтез»: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«Собаки друзья и помощники»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«Домашние животные», «Животные домашние питомцы»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«Деревья и листья», «Родная природа», «Овощи»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«Космос», «Распорядок дня»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«Морские обитатели», «Рептилии и амфибии»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«Дикие животные»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«Ягоды лесные», «Ягоды садовые»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«Весна», «Лето», «Осень», «Зима»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«Грамматика в картинках»: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«Антонимы. Глаголы»;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«Антонимы. Прилагательные»;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«Говори правильно»;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«Множественное число»; «Многозначные слова»;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«Словообразование»; «Ударение».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Раздаточный материал.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«Рассказы по картинкам»: «Колобок»; «Курочка Ряба»; «Репка»; «Теремок». Плакаты: «Алфавит»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пособия: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В.В.Гербова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речи в детском саду. - М., Мозаика-Синтез, 2006.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«Занятия по развитию речи» М. «Мозаика-Синтез» 2009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«Занятия по развитию речи» М.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Мозаика-синтнез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2011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Е.В.Колесникова «Развитие фонематического слуха» М.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Ювенга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2002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Е.В. Колесникова «» Развитие звукобуквенного анализа» М.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Ювенга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2002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«Приобщение детей к художественной литературе» М., Мозаика-Синтез, 2009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А.О.Азелина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Христоматия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Любимое чтение М. ТЦ, 2002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Модуль «Художественно-эстетическое развитие»                                                                                                                                                   «Приобщение к искусству»                                                                                                                                                                                                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 – дидактические пособия: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</w:t>
      </w:r>
      <w:r w:rsidRPr="00772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«Дошкольникам об искусстве», «Русское народно – прикладное искусство», «Хохломская роспись», «Дымковская игрушка», «Гжель»,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Жостовская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роспись», 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Каргопольская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игрушка», «Сказочная Гжель»,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Филимоновская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игрушка».</w:t>
      </w:r>
      <w:proofErr w:type="gramEnd"/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 «Дымковская игрушка»,  «Ситцевый лоскут», «Мезенская роспись», «Простые узоры и орнаменты», «Русь»,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Жостовский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букет»,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Писанки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«Синие цветы Гжели».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«Художники – детям» «Репродукции русских художников», «Дошкольникам об искусстве».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«Портреты художников и писателей</w:t>
      </w:r>
      <w:r w:rsidRPr="00772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«Портреты детских писателей. 20 век», «Портреты детских писателей. 19 век», «Русские писатели. 18 – 19 век».</w:t>
      </w: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обеспечение: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Т.С. Комарова «Занятия по изобразительной деятельности» М. «Мозаика-синтез», 2007.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 Комарова «Изобразительная деятельность в детском саду» М., Мозаика-Синтез, 2009.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 Комарова «Занятия по изобразительной деятельности» М., Мозаика-Синтез, 2010.</w:t>
      </w:r>
    </w:p>
    <w:p w:rsidR="006F7170" w:rsidRPr="00772954" w:rsidRDefault="006F7170" w:rsidP="006F7170">
      <w:pPr>
        <w:autoSpaceDE w:val="0"/>
        <w:autoSpaceDN w:val="0"/>
        <w:adjustRightInd w:val="0"/>
        <w:spacing w:before="5"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И.Д. Лыкова Изобразительная деятельность в детском саду М. Карапуз-дидактика, 2007.</w:t>
      </w:r>
    </w:p>
    <w:p w:rsidR="006F7170" w:rsidRPr="00772954" w:rsidRDefault="006F7170" w:rsidP="006F7170">
      <w:pPr>
        <w:autoSpaceDE w:val="0"/>
        <w:autoSpaceDN w:val="0"/>
        <w:adjustRightInd w:val="0"/>
        <w:spacing w:before="5"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«Физическое развитие»</w:t>
      </w:r>
      <w:r w:rsidRPr="007729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772954">
        <w:rPr>
          <w:rFonts w:ascii="Times New Roman" w:eastAsia="Calibri" w:hAnsi="Times New Roman" w:cs="Times New Roman"/>
          <w:b/>
          <w:sz w:val="24"/>
          <w:szCs w:val="24"/>
        </w:rPr>
        <w:t>Наглядно-дидактические пособия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Серия «Мир </w:t>
      </w:r>
      <w:proofErr w:type="gramStart"/>
      <w:r w:rsidRPr="00772954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картинка»: «Спортивный инвентарь»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Тематические плакаты «Правильная осанка»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Серия «Расскажи по картинкам» «Расскажи детям о зимних видах спорта»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«Виды спорта. Летние виды спорта», «Виды спорта. Зимние виды спорта»</w:t>
      </w:r>
    </w:p>
    <w:p w:rsidR="006F7170" w:rsidRPr="00772954" w:rsidRDefault="006F7170" w:rsidP="006F7170">
      <w:pPr>
        <w:autoSpaceDE w:val="0"/>
        <w:autoSpaceDN w:val="0"/>
        <w:adjustRightInd w:val="0"/>
        <w:spacing w:before="82" w:after="0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обеспечение: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Новикова И.М. Формирование представлений о здоровом образе жизни у дошкольников.- М. Мозаика-Синтез, 2010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Гаврюгина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ДОУ»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Э.Я. - Физическое воспитание в детском саду. - М., Мозаика-Синтез,2006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Э.Я. - Методика физического воспитания. - М., 2005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Э.Я. - Методика проведения подвижных игр. - М., Мозаика-Синтез, 2010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Маханёва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М.Д. - Воспитание здорового ребёнка.- М.: АРКТИ, 2001</w:t>
      </w:r>
    </w:p>
    <w:p w:rsidR="006F7170" w:rsidRPr="00772954" w:rsidRDefault="006F7170" w:rsidP="006F717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F7170" w:rsidRDefault="006F7170" w:rsidP="006F7170">
      <w:pPr>
        <w:pStyle w:val="a3"/>
        <w:numPr>
          <w:ilvl w:val="0"/>
          <w:numId w:val="37"/>
        </w:numPr>
        <w:spacing w:after="0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C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Режим дня группы.</w:t>
      </w:r>
    </w:p>
    <w:p w:rsidR="006F7170" w:rsidRPr="00513CED" w:rsidRDefault="006F7170" w:rsidP="006F7170">
      <w:pPr>
        <w:pStyle w:val="a3"/>
        <w:spacing w:after="0" w:line="300" w:lineRule="atLeast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функционирования учреждения определяется с учетом возрастных особенностей развития детей, положений законодательных актов, потребностей родителей. Основные компоненты режима (дневной сон, время бодрствования, время приема пищи и интервалы между приемами пищи, время прогулки, закаливающие, оздоровительные процедуры) строго соблюдаются.</w:t>
      </w:r>
    </w:p>
    <w:p w:rsidR="006F7170" w:rsidRPr="00772954" w:rsidRDefault="006F7170" w:rsidP="006F7170">
      <w:pPr>
        <w:spacing w:after="0" w:line="240" w:lineRule="auto"/>
        <w:ind w:firstLine="720"/>
        <w:contextualSpacing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772954">
        <w:rPr>
          <w:rFonts w:ascii="Times New Roman CYR" w:eastAsia="Times New Roman" w:hAnsi="Times New Roman CYR" w:cs="Times New Roman CYR"/>
          <w:b/>
          <w:bCs/>
          <w:i/>
          <w:iCs/>
          <w:color w:val="000000"/>
          <w:sz w:val="24"/>
          <w:szCs w:val="24"/>
          <w:u w:val="single"/>
          <w:lang w:eastAsia="ru-RU"/>
        </w:rPr>
        <w:t>Приём детей</w:t>
      </w:r>
      <w:r w:rsidRPr="0077295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проходит как на воздухе, так и в помещении. В хорошую погоду прием детей в любое время года проводится на свежем воздухе. Разумеется, из этого могут быть исключения. Заранее продумывается, как организовать деятельность детей, занять их полезными делами в период от приема до подготовки к завтраку. В это время дети в основном играют. В утренние часы в группах дошкольного возраста организовывается трудовая деятельность детей. В это время проводятся с детьми (со всей группой и индивидуально) различные наблюдения на участке и в помещении: за трудом взрослых, за природными явлениями и др. Дети приглашаются на утреннюю гимнастику. После гимнастики идет подготовка к завтраку. Дежурные ставят столы, остальные дети постепенно, по пять-шесть человек, идут умываться.</w:t>
      </w:r>
    </w:p>
    <w:p w:rsidR="006F7170" w:rsidRPr="00772954" w:rsidRDefault="006F7170" w:rsidP="006F7170">
      <w:pPr>
        <w:spacing w:after="0" w:line="240" w:lineRule="auto"/>
        <w:ind w:firstLine="720"/>
        <w:contextualSpacing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77295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Режим в детском саду строится с таким расчетом, чтобы длительные прогулки, шумные игры заканчивались примерно за полчаса до еды. Это время используется для спокойных игр и бесед. Перед приемом пищи дети тщательно моют руки, а если нужно, и лицо. Первыми умываются те, кто ест медленнее; они садятся за стол и приступают к еде, не ожидая остальных. Количество времени, отведенное на игры, образовательную деятельность, прогулки, а также чередование различных видов деятельности не меняются. После игр и деятельности, требующей значительного умственного и волевого напряжения, относительной неподвижности, детям обеспечивается деятельность подвижного характера, не связанная с большими усилиями. После энергичных движений, сильного возбуждения отдыхом для детей являются спокойные игры.</w:t>
      </w:r>
    </w:p>
    <w:p w:rsidR="006F7170" w:rsidRPr="00772954" w:rsidRDefault="006F7170" w:rsidP="006F7170">
      <w:pPr>
        <w:spacing w:after="0" w:line="240" w:lineRule="auto"/>
        <w:ind w:firstLine="80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F7170" w:rsidRDefault="006F7170" w:rsidP="006F7170">
      <w:pPr>
        <w:spacing w:after="0" w:line="240" w:lineRule="auto"/>
        <w:ind w:firstLine="80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F7170" w:rsidRDefault="006F7170" w:rsidP="006F7170">
      <w:pPr>
        <w:spacing w:after="0" w:line="240" w:lineRule="auto"/>
        <w:ind w:firstLine="80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F7170" w:rsidRPr="00772954" w:rsidRDefault="006F7170" w:rsidP="006F7170">
      <w:pPr>
        <w:spacing w:after="0" w:line="240" w:lineRule="auto"/>
        <w:ind w:firstLine="80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Организация дневного сна детей </w:t>
      </w:r>
    </w:p>
    <w:p w:rsidR="006F7170" w:rsidRPr="00772954" w:rsidRDefault="006F7170" w:rsidP="006F71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Полноценный сон детей является одним из важнейших факторов их психофизиологического благополучия и профилактики детских неврозов. 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Спокойное состояние, необходимое малышу перед засыпанием, создается уже в конце прогулки, поддерживается во время обеда и подготовки ко сну. 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Дневной сон для детей дошкольного возраста организуется однократно продолжительностью не менее 2-2,5 часов. Дети с трудным засыпанием и чутким сном укладываются первыми и поднимаются последними.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дневного сна детей поднимают постепенно. Тех, которые засыпают позже других (слабых или перенесших заболевание), поднимают последними, дают им возможность поспать подольше, но и не задерживают в постели больше положенного времени.</w:t>
      </w:r>
    </w:p>
    <w:p w:rsidR="006F7170" w:rsidRPr="00772954" w:rsidRDefault="006F7170" w:rsidP="006F71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Организация прогулки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77295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Одевание детей на прогулку организуется так, чтобы не тратить много времени, и чтобы им не приходилось долго ждать друг друга. Для этого создаются соответствующие условия. С целью сохранения здоровья детей, выход на прогулку организуется по подгруппам, а ее продолжительность регулируется индивидуально в соответствии с состоянием здоровья и погодными условиями. </w:t>
      </w:r>
    </w:p>
    <w:p w:rsidR="006F7170" w:rsidRPr="00772954" w:rsidRDefault="006F7170" w:rsidP="006F71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Прогулка является одним из эффективных средств закаливания организма дошкольников, направлена на оздоровление, реализацию естественной потребности детей в движении и включает в себя наблюдение, подвижные игры, труд на участке, самостоятельную игровую,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продуктивную деятельность, индивидуальную работу по всем основным направлениям развития детей (познавательно-речевому, физическому, художественно-эстетическому и социально-личностному).</w:t>
      </w:r>
    </w:p>
    <w:p w:rsidR="006F7170" w:rsidRPr="00772954" w:rsidRDefault="006F7170" w:rsidP="006F71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 организуется 2-3 раза в день (в теплое время года): в утренний прием, в первую половину дня до обеда, во вторую половину дня перед уходом детей домой. При температуре воздуха ниже – 15 градусов и скорости ветра более 7 м/с продолжительность прогулки сокращается. Прогулка не проводится при температуре воздуха ниже – 15 градусов для детей до 5 лет.</w:t>
      </w:r>
    </w:p>
    <w:p w:rsidR="006F7170" w:rsidRPr="00772954" w:rsidRDefault="006F7170" w:rsidP="006F71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Ведущее место на прогулке отводится играм, преимущественно подвижным. В них развиваются основные движения, снимается умственное напряжение от образовательной деятельности, воспитываются моральные качества. Подвижная игра может быть проведена в начале прогулки, если занятия были связаны с долгим сидением детей. Окружающая жизнь и природа дают возможность для организации интересных и разнообразных наблюдений. Например, можно обратить внимание на облака, их форму, цвет, сравнить их с известными детям образами, организовать и наблюдения за трудом взрослых, которые работают вблизи детского сада, например, за строителями.</w:t>
      </w:r>
    </w:p>
    <w:p w:rsidR="006F7170" w:rsidRPr="00772954" w:rsidRDefault="006F7170" w:rsidP="006F7170">
      <w:pPr>
        <w:keepNext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Примерно за полчаса до окончания прогулки организуются спокойные игры. Затем дети собирают игрушки, оборудование.</w:t>
      </w:r>
    </w:p>
    <w:p w:rsidR="006F7170" w:rsidRPr="00772954" w:rsidRDefault="006F7170" w:rsidP="006F71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Организация образовательной деятельности в режимных моментах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определяемое для образовательной деятельности в режимных моментах, соответствует установленным нормам, использоваться полноценно. Большое значение имеет организация групповых и подгрупповых форм работы с детьми, с обязательным игровым привлечением детского внимания, постановкой проблемы перед детьми или творческой задачи, совместное решение о способах ее выполнения.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задач образовательной деятельности привлекаются к активному участию в работе все дети, учитывая их индивидуальные особенности, формируются у детей навыки организованной деятельности, развивается способность оценивать и контролировать свои действия. Любая образовательная ситуация используется для развития у детей доброжелательного отношения к товарищам, выдержки, целеустремленности.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Организация непосредственно образовательной деятельности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организации образовательной деятельности педагог опирается на субъективный опыт ребенка, его интересы, склонности, устремления, индивидуально-значимые ценности, которые определяют своеобразие восприятия и осознания окружающего мира каждым малышом.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95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Реализация задач образовательной программы происходит в ходе образовательной деятельности, осуществляемой в процессе организации различных видов детской деятельности (игровой, коммуникативной, познавательно-исследовательской, </w:t>
      </w:r>
      <w:r w:rsidRPr="00772954">
        <w:rPr>
          <w:rFonts w:ascii="Times New Roman" w:hAnsi="Times New Roman" w:cs="Times New Roman"/>
          <w:sz w:val="24"/>
          <w:szCs w:val="24"/>
        </w:rPr>
        <w:t xml:space="preserve">восприятия художественной литературы и фольклора, самообслуживания и элементарного бытового труда (в помещении и на улице), конструирования, изобразительной (рисование, лепка, аппликация), музыкальной  и двигательной,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 в ходе образовательной деятельности, осуществляемой в режимных моментах и в совместной деятельности с родителями. </w:t>
      </w:r>
      <w:proofErr w:type="gramEnd"/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образовательная деятельность физкультурно-оздоровительного и эстетического цикла должна занимать не менее 50% общего времени, отведенного на непосредственно образовательную деятельность.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практике используются разнообразные формы работы с детьми.</w:t>
      </w: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Организация образовательной деятельности в дошкольном образовательном учреждении планируется в соответствии с федеральными государственными образовательными стандартами дошкольного образования и требованиями к структуре образовательной программы дошкольного образования, требованиями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Default="006F7170" w:rsidP="006F717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F7170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GoBack"/>
      <w:bookmarkEnd w:id="19"/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РЕЖИМ   ДНЯ  (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Холодный период года)</w:t>
      </w:r>
    </w:p>
    <w:p w:rsidR="006F7170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17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4"/>
        <w:gridCol w:w="9922"/>
      </w:tblGrid>
      <w:tr w:rsidR="006F7170" w:rsidRPr="006B29C6" w:rsidTr="00EA1368"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Время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Режимные  моменты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7.30 - 8.15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Прием детей (свободная игра, самостоятельная двигательная активность, трудовая деятельность, дежурство). Индивидуальная работа с детьми.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8.15– 8.20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Утренняя гимнастика 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8.20 – 8.45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завтраку, завтрак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8.45 – 9.00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Двигательная активность, подготовка к НОД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9.00 – 9.15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9.15 – 9.25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Двигательная активность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9.25– 9.40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9.40– 10.00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Двигательная активность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10.00- 10.10 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Второй завтрак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10.10 – 11.20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прогулке, прогулка</w:t>
            </w:r>
          </w:p>
        </w:tc>
      </w:tr>
      <w:tr w:rsidR="006F7170" w:rsidRPr="006B29C6" w:rsidTr="00EA1368">
        <w:tc>
          <w:tcPr>
            <w:tcW w:w="4254" w:type="dxa"/>
            <w:vMerge w:val="restart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10.20–11.20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Наблюдения (опытно-экспериментальная деятельность)</w:t>
            </w:r>
          </w:p>
        </w:tc>
      </w:tr>
      <w:tr w:rsidR="006F7170" w:rsidRPr="006B29C6" w:rsidTr="00EA1368">
        <w:tc>
          <w:tcPr>
            <w:tcW w:w="4254" w:type="dxa"/>
            <w:vMerge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Трудовая деятельность</w:t>
            </w:r>
          </w:p>
        </w:tc>
      </w:tr>
      <w:tr w:rsidR="006F7170" w:rsidRPr="006B29C6" w:rsidTr="00EA1368">
        <w:tc>
          <w:tcPr>
            <w:tcW w:w="4254" w:type="dxa"/>
            <w:vMerge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Подвижные игры (в том числе народные)</w:t>
            </w:r>
          </w:p>
        </w:tc>
      </w:tr>
      <w:tr w:rsidR="006F7170" w:rsidRPr="006B29C6" w:rsidTr="00EA1368">
        <w:tc>
          <w:tcPr>
            <w:tcW w:w="4254" w:type="dxa"/>
            <w:vMerge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Игры по интересам, индивидуальная работа педагога с детьми</w:t>
            </w:r>
            <w:proofErr w:type="gramStart"/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)</w:t>
            </w:r>
            <w:proofErr w:type="gramEnd"/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11.20– 11.40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Возвращение с прогулки, гигиенические процедуры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11.40– 12.10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Подготовка к обеду, обед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12.10-12.20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ко сну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12.20 –15.00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Дневной сон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15.00 – 15.25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Постепенный подъем,  виды гимнастик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Гигиенические процедуры, закаливание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15.25 – 15.50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полднику, полдник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15.50– 16.30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Беседа, чтение художественной литературы, театрализованная деятельность, художественно-продуктивная деятельность. 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«Мы живем на Урале»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16.30 – 17.30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прогулке,  прогулка: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16.30 - 16.45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наблюдения с художественно-эстетической целью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16.45 – 17.05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приобщение к двигательной культуре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17.05 -17.30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игры по желанию детей.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6F7170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Pr="00772954" w:rsidRDefault="006F7170" w:rsidP="006F7170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170" w:rsidRDefault="006F7170" w:rsidP="006F717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F7170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РЕЖИМ   ДНЯ  (Теплый период года)</w:t>
      </w:r>
    </w:p>
    <w:p w:rsidR="006F7170" w:rsidRPr="00772954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17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4"/>
        <w:gridCol w:w="9922"/>
      </w:tblGrid>
      <w:tr w:rsidR="006F7170" w:rsidRPr="006B29C6" w:rsidTr="00EA1368"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Время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Режимные  моменты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7.30 - 8.15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Прием детей (свободная игра, самостоятельная двигательная активность, трудовая деятельность, дежурство). Индивидуальная работа с детьми.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8.15– 8.20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Утренняя гимнастика 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8.20 – 8.45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завтраку, завтрак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8.45 – 9.00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Двигательная активность, подготовка к НОД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9.00 – 9.15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9.15 – 9.25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Двигательная активность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9.25– 9.40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9.40– 10.00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Двигательная активность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10.00- 10.10 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Второй завтрак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10.10 – 11.20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прогулке, прогулка</w:t>
            </w:r>
          </w:p>
        </w:tc>
      </w:tr>
      <w:tr w:rsidR="006F7170" w:rsidRPr="006B29C6" w:rsidTr="00EA1368">
        <w:tc>
          <w:tcPr>
            <w:tcW w:w="4254" w:type="dxa"/>
            <w:vMerge w:val="restart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10.20–11.20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Наблюдения (опытно-экспериментальная деятельность)</w:t>
            </w:r>
          </w:p>
        </w:tc>
      </w:tr>
      <w:tr w:rsidR="006F7170" w:rsidRPr="006B29C6" w:rsidTr="00EA1368">
        <w:tc>
          <w:tcPr>
            <w:tcW w:w="4254" w:type="dxa"/>
            <w:vMerge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Трудовая деятельность</w:t>
            </w:r>
          </w:p>
        </w:tc>
      </w:tr>
      <w:tr w:rsidR="006F7170" w:rsidRPr="006B29C6" w:rsidTr="00EA1368">
        <w:tc>
          <w:tcPr>
            <w:tcW w:w="4254" w:type="dxa"/>
            <w:vMerge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Подвижные игры (в том числе народные)</w:t>
            </w:r>
          </w:p>
        </w:tc>
      </w:tr>
      <w:tr w:rsidR="006F7170" w:rsidRPr="006B29C6" w:rsidTr="00EA1368">
        <w:tc>
          <w:tcPr>
            <w:tcW w:w="4254" w:type="dxa"/>
            <w:vMerge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Игры по интересам, индивидуальная работа педагога с детьми</w:t>
            </w:r>
            <w:proofErr w:type="gramStart"/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)</w:t>
            </w:r>
            <w:proofErr w:type="gramEnd"/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11.20– 11.40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Возвращение с прогулки, гигиенические процедуры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11.40– 12.10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Подготовка к обеду, обед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12.10-12.20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ко сну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12.20 –15.00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Дневной сон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15.00 – 15.25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Постепенный подъем,  виды гимнастик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Гигиенические процедуры, закаливание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15.25 – 15.50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полднику, полдник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15.50– 16.30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Беседа, чтение художественной литературы, театрализованная деятельность, художественно-продуктивная деятельность. 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«Мы живем на Урале»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16.30 – 17.30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прогулке,  прогулка: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16.30 - 16.45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наблюдения с художественно-эстетической целью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16.45 – 17.05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приобщение к двигательной культуре</w:t>
            </w:r>
          </w:p>
        </w:tc>
      </w:tr>
      <w:tr w:rsidR="006F7170" w:rsidRPr="006B29C6" w:rsidTr="00EA1368">
        <w:tc>
          <w:tcPr>
            <w:tcW w:w="4254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17.05 -17.30</w:t>
            </w:r>
          </w:p>
        </w:tc>
        <w:tc>
          <w:tcPr>
            <w:tcW w:w="9922" w:type="dxa"/>
          </w:tcPr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B29C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игры по желанию детей.</w:t>
            </w:r>
          </w:p>
          <w:p w:rsidR="006F7170" w:rsidRPr="006B29C6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6F7170" w:rsidRPr="00772954" w:rsidRDefault="006F7170" w:rsidP="006F717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организация режима пребывания детей в ДОУ строится в соответствии с действующими нормативными документами, с учётом возрастных и индивидуальных особенностей воспитанников, социального заказа родителей, предусматривает личностно ориентированные подходы к проведению всех видов детской деятельности.</w:t>
      </w:r>
    </w:p>
    <w:p w:rsidR="006F7170" w:rsidRDefault="006F7170" w:rsidP="006F7170">
      <w:pPr>
        <w:widowControl w:val="0"/>
        <w:spacing w:after="81" w:line="197" w:lineRule="exact"/>
        <w:ind w:left="284" w:right="20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              </w:t>
      </w:r>
    </w:p>
    <w:p w:rsidR="006F7170" w:rsidRDefault="006F7170" w:rsidP="006F7170">
      <w:pPr>
        <w:widowControl w:val="0"/>
        <w:spacing w:after="81" w:line="197" w:lineRule="exact"/>
        <w:ind w:left="284" w:right="2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6F7170" w:rsidRDefault="006F7170" w:rsidP="006F7170">
      <w:pPr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br w:type="page"/>
      </w:r>
    </w:p>
    <w:p w:rsidR="006F7170" w:rsidRDefault="006F7170" w:rsidP="006F7170">
      <w:pPr>
        <w:widowControl w:val="0"/>
        <w:spacing w:after="81" w:line="197" w:lineRule="exact"/>
        <w:ind w:left="284" w:right="2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widowControl w:val="0"/>
        <w:spacing w:after="81" w:line="197" w:lineRule="exact"/>
        <w:ind w:left="284" w:right="2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6F7170" w:rsidRPr="00772954" w:rsidRDefault="006F7170" w:rsidP="006F7170">
      <w:pPr>
        <w:widowControl w:val="0"/>
        <w:spacing w:after="81" w:line="197" w:lineRule="exact"/>
        <w:ind w:left="284" w:right="20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77295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3.</w:t>
      </w:r>
      <w:r w:rsidRPr="0077295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Планирование образовательной деятельности при работе по пятидневной неделе</w:t>
      </w:r>
    </w:p>
    <w:p w:rsidR="006F7170" w:rsidRPr="00772954" w:rsidRDefault="006F7170" w:rsidP="006F717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3"/>
        <w:gridCol w:w="41"/>
        <w:gridCol w:w="6237"/>
      </w:tblGrid>
      <w:tr w:rsidR="006F7170" w:rsidRPr="00772954" w:rsidTr="00EA1368">
        <w:tc>
          <w:tcPr>
            <w:tcW w:w="13041" w:type="dxa"/>
            <w:gridSpan w:val="3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        Организованная образовательная деятельность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Базовый вид деятельности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Физическая культура в помещении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Физическая культура на прогулке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Познавательное развитие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раза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Развитие речи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Рисование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Лепка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Аппликация 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Музыка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Итого: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занятий в неделю</w:t>
            </w:r>
          </w:p>
        </w:tc>
      </w:tr>
      <w:tr w:rsidR="006F7170" w:rsidRPr="00772954" w:rsidTr="00EA1368">
        <w:tc>
          <w:tcPr>
            <w:tcW w:w="13041" w:type="dxa"/>
            <w:gridSpan w:val="3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     Образовательная деятельность в ходе режимных моментов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Утренняя гимнастика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Комплексы закалива</w:t>
            </w: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softHyphen/>
              <w:t>ющих процедур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Гигиенические процедуры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ежедневно 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Прогулки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Чтение художественной литературы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Дежурства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F7170" w:rsidRPr="00772954" w:rsidTr="00EA1368">
        <w:tc>
          <w:tcPr>
            <w:tcW w:w="6804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7295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Прогулки</w:t>
            </w:r>
          </w:p>
        </w:tc>
        <w:tc>
          <w:tcPr>
            <w:tcW w:w="6237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c>
          <w:tcPr>
            <w:tcW w:w="13041" w:type="dxa"/>
            <w:gridSpan w:val="3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Самостоятельная деятельность</w:t>
            </w:r>
          </w:p>
        </w:tc>
      </w:tr>
      <w:tr w:rsidR="006F7170" w:rsidRPr="00772954" w:rsidTr="00EA1368">
        <w:tc>
          <w:tcPr>
            <w:tcW w:w="6763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278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F7170" w:rsidRPr="00772954" w:rsidTr="00EA1368">
        <w:tc>
          <w:tcPr>
            <w:tcW w:w="6763" w:type="dxa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в центрах (уголках)</w:t>
            </w:r>
          </w:p>
        </w:tc>
        <w:tc>
          <w:tcPr>
            <w:tcW w:w="6278" w:type="dxa"/>
            <w:gridSpan w:val="2"/>
          </w:tcPr>
          <w:p w:rsidR="006F7170" w:rsidRPr="00772954" w:rsidRDefault="006F7170" w:rsidP="00EA136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6F7170" w:rsidRPr="00772954" w:rsidRDefault="006F7170" w:rsidP="006F7170">
      <w:pPr>
        <w:widowControl w:val="0"/>
        <w:spacing w:after="81" w:line="197" w:lineRule="exact"/>
        <w:ind w:left="284" w:right="20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</w:p>
    <w:p w:rsidR="006F7170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Default="006F7170" w:rsidP="006F71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Default="006F7170" w:rsidP="006F71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проведения образовательной деятельности</w:t>
      </w:r>
    </w:p>
    <w:p w:rsidR="006F7170" w:rsidRPr="00772954" w:rsidRDefault="006F7170" w:rsidP="006F7170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3466"/>
      </w:tblGrid>
      <w:tr w:rsidR="006F7170" w:rsidRPr="00772954" w:rsidTr="00EA136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772954" w:rsidRDefault="006F7170" w:rsidP="00EA1368">
            <w:pPr>
              <w:spacing w:after="0" w:line="240" w:lineRule="auto"/>
              <w:ind w:left="-2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Дни недели 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772954" w:rsidRDefault="006F7170" w:rsidP="00EA1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видов ОД</w:t>
            </w:r>
          </w:p>
        </w:tc>
      </w:tr>
      <w:tr w:rsidR="006F7170" w:rsidRPr="00772954" w:rsidTr="00EA1368">
        <w:trPr>
          <w:cantSplit/>
          <w:trHeight w:val="120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170" w:rsidRPr="00772954" w:rsidRDefault="006F7170" w:rsidP="00EA13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772954" w:rsidRDefault="006F7170" w:rsidP="00EA13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Двигательная активность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6F7170" w:rsidRPr="00772954" w:rsidRDefault="006F7170" w:rsidP="00EA13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Изобразительная 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(</w:t>
            </w:r>
            <w:r w:rsidRPr="007729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рисование)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9.45- 10.00</w:t>
            </w:r>
          </w:p>
        </w:tc>
      </w:tr>
      <w:tr w:rsidR="006F7170" w:rsidRPr="00772954" w:rsidTr="00EA1368">
        <w:trPr>
          <w:cantSplit/>
          <w:trHeight w:val="11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170" w:rsidRPr="00772954" w:rsidRDefault="006F7170" w:rsidP="00EA13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Вторник 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772954" w:rsidRDefault="006F7170" w:rsidP="00EA1368">
            <w:pPr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Музыкальная деятельность</w:t>
            </w:r>
          </w:p>
          <w:p w:rsidR="006F7170" w:rsidRPr="00772954" w:rsidRDefault="006F7170" w:rsidP="00EA1368">
            <w:p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Коммуникативная деятельность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9.30-9.45</w:t>
            </w:r>
          </w:p>
        </w:tc>
      </w:tr>
      <w:tr w:rsidR="006F7170" w:rsidRPr="00772954" w:rsidTr="00EA1368">
        <w:trPr>
          <w:cantSplit/>
          <w:trHeight w:val="11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170" w:rsidRPr="00772954" w:rsidRDefault="006F7170" w:rsidP="00EA13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Среда 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772954" w:rsidRDefault="006F7170" w:rsidP="00EA1368">
            <w:pPr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Познавательно-исследовательская деятельность </w:t>
            </w:r>
            <w:r w:rsidRPr="007729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(ФЭМП)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9.30-9.45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2. Двигательная активность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17.35 – 17.50</w:t>
            </w:r>
          </w:p>
        </w:tc>
      </w:tr>
      <w:tr w:rsidR="006F7170" w:rsidRPr="00772954" w:rsidTr="00EA1368">
        <w:trPr>
          <w:cantSplit/>
          <w:trHeight w:val="11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170" w:rsidRPr="00772954" w:rsidRDefault="006F7170" w:rsidP="00EA13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Четверг 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772954" w:rsidRDefault="006F7170" w:rsidP="00EA1368">
            <w:pPr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Музыкальная деятельность</w:t>
            </w:r>
          </w:p>
          <w:p w:rsidR="006F7170" w:rsidRPr="00772954" w:rsidRDefault="006F7170" w:rsidP="00EA1368">
            <w:p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 Познавательно-исследовательская деятельность</w:t>
            </w:r>
            <w:r w:rsidRPr="007729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(окружающий мир)</w:t>
            </w:r>
          </w:p>
          <w:p w:rsidR="006F7170" w:rsidRPr="00772954" w:rsidRDefault="006F7170" w:rsidP="00EA13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9.30-9.45</w:t>
            </w:r>
          </w:p>
        </w:tc>
      </w:tr>
      <w:tr w:rsidR="006F7170" w:rsidRPr="00772954" w:rsidTr="00EA1368">
        <w:trPr>
          <w:cantSplit/>
          <w:trHeight w:val="11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7170" w:rsidRPr="00772954" w:rsidRDefault="006F7170" w:rsidP="00EA13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Изобразительная деятельность </w:t>
            </w:r>
            <w:r w:rsidRPr="007729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(лепка/аппликация)</w:t>
            </w:r>
          </w:p>
          <w:p w:rsidR="006F7170" w:rsidRPr="00772954" w:rsidRDefault="006F7170" w:rsidP="00EA1368">
            <w:p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Двигательная активность</w:t>
            </w:r>
          </w:p>
          <w:p w:rsidR="006F7170" w:rsidRPr="00772954" w:rsidRDefault="006F7170" w:rsidP="00EA1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9.30-9.45</w:t>
            </w:r>
          </w:p>
        </w:tc>
      </w:tr>
    </w:tbl>
    <w:p w:rsidR="006F7170" w:rsidRDefault="006F7170" w:rsidP="006F7170">
      <w:pPr>
        <w:tabs>
          <w:tab w:val="left" w:pos="7770"/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F7170" w:rsidRPr="00772954" w:rsidRDefault="006F7170" w:rsidP="006F7170">
      <w:pPr>
        <w:tabs>
          <w:tab w:val="left" w:pos="7770"/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Примечание.</w:t>
      </w:r>
      <w:r w:rsidRPr="00772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Восприятие художественной литературы и фольклора, самообслуживание и элементарный бытовой труд осуществляется в ходе совместной образовательной деятельности педагога с детьми, в режимных моментах и самостоятельной деятельности детей. Игровая деятельность организуется в ходе НОД, совместной и самостоятельной деятельности детей.</w:t>
      </w:r>
    </w:p>
    <w:p w:rsidR="006F7170" w:rsidRPr="00772954" w:rsidRDefault="006F7170" w:rsidP="006F7170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Default="006F7170" w:rsidP="006F7170">
      <w:pPr>
        <w:spacing w:after="100" w:afterAutospacing="1" w:line="30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Default="006F7170" w:rsidP="006F7170">
      <w:pPr>
        <w:spacing w:after="100" w:afterAutospacing="1" w:line="30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513CED" w:rsidRDefault="006F7170" w:rsidP="006F7170">
      <w:pPr>
        <w:spacing w:after="100" w:afterAutospacing="1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4. </w:t>
      </w:r>
      <w:r w:rsidRPr="00513C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организации развивающей предметно-пространственной среды группы детей 4-го года жизни. </w:t>
      </w:r>
    </w:p>
    <w:p w:rsidR="006F7170" w:rsidRPr="00772954" w:rsidRDefault="006F7170" w:rsidP="006F7170">
      <w:pPr>
        <w:spacing w:after="100" w:afterAutospacing="1" w:line="300" w:lineRule="atLeast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Ключевым элементом обеспечивающей системы дошкольного образовательного учреждения является предметно-развивающая среда группы, которая выстраивается в соответствии с ФГОС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«Предметно-развивающая среда» - система материальных объектов и средств деятельности ребенка, функционально моделирующая содержание развития его духовного и физического облика в соответствии с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требованиями основной общеобразовательной программы дошкольного образования. Описание требований к развивающей предметно-пространственной среде группы и прогулочного участка представлены в Основной образовательной программой дошкольного образования МАДОУ Детский сад 18. </w:t>
      </w:r>
    </w:p>
    <w:p w:rsidR="006F7170" w:rsidRPr="00772954" w:rsidRDefault="006F7170" w:rsidP="006F7170">
      <w:pPr>
        <w:spacing w:after="280" w:afterAutospacing="1" w:line="300" w:lineRule="atLeas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Центры развития активности детей группового помещения</w:t>
      </w:r>
    </w:p>
    <w:tbl>
      <w:tblPr>
        <w:tblStyle w:val="81"/>
        <w:tblW w:w="0" w:type="auto"/>
        <w:tblLook w:val="04A0"/>
      </w:tblPr>
      <w:tblGrid>
        <w:gridCol w:w="2518"/>
        <w:gridCol w:w="2977"/>
        <w:gridCol w:w="9214"/>
      </w:tblGrid>
      <w:tr w:rsidR="006F7170" w:rsidRPr="00772954" w:rsidTr="00EA1368">
        <w:tc>
          <w:tcPr>
            <w:tcW w:w="2518" w:type="dxa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2977" w:type="dxa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центра активности</w:t>
            </w:r>
          </w:p>
        </w:tc>
        <w:tc>
          <w:tcPr>
            <w:tcW w:w="9214" w:type="dxa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деятельности центра</w:t>
            </w:r>
          </w:p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7170" w:rsidRPr="00772954" w:rsidTr="00EA1368">
        <w:tc>
          <w:tcPr>
            <w:tcW w:w="2518" w:type="dxa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Здоровейка</w:t>
            </w:r>
            <w:proofErr w:type="spellEnd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Расширение индивидуального двигательного опыта в самостоятельной деятельности. </w:t>
            </w:r>
            <w:r w:rsidRPr="007729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Формирование </w:t>
            </w:r>
            <w:proofErr w:type="spellStart"/>
            <w:r w:rsidRPr="007729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валеологической</w:t>
            </w:r>
            <w:proofErr w:type="spellEnd"/>
            <w:r w:rsidRPr="0077295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компетентности, основ культуры здоровья и охраны жизнедеятельности.</w:t>
            </w:r>
          </w:p>
          <w:p w:rsidR="006F7170" w:rsidRPr="00772954" w:rsidRDefault="006F7170" w:rsidP="00EA13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170" w:rsidRPr="00772954" w:rsidTr="00EA1368">
        <w:tc>
          <w:tcPr>
            <w:tcW w:w="2518" w:type="dxa"/>
            <w:vMerge w:val="restart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Центр познания (познавательно-исследовательской деятельности) «Почемучки».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Расширение познавательного сенсорного опыта детей.</w:t>
            </w:r>
          </w:p>
        </w:tc>
      </w:tr>
      <w:tr w:rsidR="006F7170" w:rsidRPr="00772954" w:rsidTr="00EA1368">
        <w:trPr>
          <w:trHeight w:val="416"/>
        </w:trPr>
        <w:tc>
          <w:tcPr>
            <w:tcW w:w="2518" w:type="dxa"/>
            <w:vMerge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>Центр природы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познавательного опыта, его использование в трудовой деятельности</w:t>
            </w:r>
          </w:p>
        </w:tc>
      </w:tr>
      <w:tr w:rsidR="006F7170" w:rsidRPr="00772954" w:rsidTr="00EA1368">
        <w:trPr>
          <w:trHeight w:val="416"/>
        </w:trPr>
        <w:tc>
          <w:tcPr>
            <w:tcW w:w="2518" w:type="dxa"/>
            <w:tcBorders>
              <w:top w:val="nil"/>
            </w:tcBorders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 первичных естественнонаучных представлений, наблюдательности, любознательности, активности, мыслительных операций.</w:t>
            </w:r>
          </w:p>
        </w:tc>
      </w:tr>
      <w:tr w:rsidR="006F7170" w:rsidRPr="00772954" w:rsidTr="00EA1368">
        <w:tc>
          <w:tcPr>
            <w:tcW w:w="2518" w:type="dxa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Центр речевого развития  «</w:t>
            </w:r>
            <w:proofErr w:type="spellStart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Зайка-почитайка</w:t>
            </w:r>
            <w:proofErr w:type="spellEnd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eastAsia="Arial Unicode MS" w:hAnsi="Times New Roman" w:cs="Times New Roman"/>
                <w:sz w:val="24"/>
                <w:szCs w:val="24"/>
                <w:lang w:eastAsia="en-US" w:bidi="ru-RU"/>
              </w:rPr>
            </w:pPr>
            <w:r w:rsidRPr="0077295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Формирование умения самостоятельно работать с книгой, «добывать» нужную информацию.</w:t>
            </w:r>
          </w:p>
        </w:tc>
      </w:tr>
      <w:tr w:rsidR="006F7170" w:rsidRPr="00772954" w:rsidTr="00EA1368">
        <w:tc>
          <w:tcPr>
            <w:tcW w:w="2518" w:type="dxa"/>
            <w:vMerge w:val="restart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Центр творчества «Маленькие художники»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индивидуальн</w:t>
            </w:r>
            <w:proofErr w:type="gramStart"/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творческой, художественно-эстетической компетентности, основ художественной культуры. </w:t>
            </w:r>
            <w:r w:rsidRPr="0077295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Развитие ручной умелости, творчества. Выработка позиции творца</w:t>
            </w:r>
          </w:p>
        </w:tc>
      </w:tr>
      <w:tr w:rsidR="006F7170" w:rsidRPr="00772954" w:rsidTr="00EA1368">
        <w:tc>
          <w:tcPr>
            <w:tcW w:w="2518" w:type="dxa"/>
            <w:vMerge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Центры музыкально-театрального развития 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eastAsia="Arial Unicode MS" w:hAnsi="Times New Roman" w:cs="Times New Roman"/>
                <w:sz w:val="24"/>
                <w:szCs w:val="24"/>
                <w:lang w:eastAsia="en-US" w:bidi="ru-RU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индивидуальн</w:t>
            </w:r>
            <w:proofErr w:type="gramStart"/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творческой, художественно-эстетической компетентности, основ художественной культуры. </w:t>
            </w:r>
            <w:r w:rsidRPr="00772954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Развитие творческих способностей ребенка, стремление проявить себя в играх-драматизациях.</w:t>
            </w:r>
          </w:p>
        </w:tc>
      </w:tr>
      <w:tr w:rsidR="006F7170" w:rsidRPr="00772954" w:rsidTr="00EA1368">
        <w:tc>
          <w:tcPr>
            <w:tcW w:w="2518" w:type="dxa"/>
            <w:vMerge w:val="restart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Социально-личностное развитие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Центр сюжетно-ролевой и дидактической игры  «Мы играем»</w:t>
            </w:r>
          </w:p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социальной компетентности, реализация ребёнком полученных и имеющихся знаний об окружающем мире в игре. Накопление жизненного опыта.</w:t>
            </w:r>
          </w:p>
        </w:tc>
      </w:tr>
      <w:tr w:rsidR="006F7170" w:rsidRPr="00772954" w:rsidTr="00EA1368">
        <w:tc>
          <w:tcPr>
            <w:tcW w:w="2518" w:type="dxa"/>
            <w:vMerge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Центр конструктивных игр «Строительная 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мастерская»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7295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</w:tr>
      <w:tr w:rsidR="006F7170" w:rsidRPr="00772954" w:rsidTr="00EA1368">
        <w:tc>
          <w:tcPr>
            <w:tcW w:w="2518" w:type="dxa"/>
            <w:vMerge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>Центр безопасности «Береги себя».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F7170" w:rsidRPr="00772954" w:rsidRDefault="006F7170" w:rsidP="00EA1368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познавательного опыта, его использование в повседневной деятельности</w:t>
            </w:r>
          </w:p>
        </w:tc>
      </w:tr>
      <w:tr w:rsidR="006F7170" w:rsidRPr="00772954" w:rsidTr="00EA1368">
        <w:tc>
          <w:tcPr>
            <w:tcW w:w="2518" w:type="dxa"/>
          </w:tcPr>
          <w:p w:rsidR="006F7170" w:rsidRPr="00772954" w:rsidRDefault="006F7170" w:rsidP="00EA1368">
            <w:pPr>
              <w:spacing w:after="280" w:afterAutospacing="1" w:line="30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Центр уединения</w:t>
            </w:r>
          </w:p>
        </w:tc>
        <w:tc>
          <w:tcPr>
            <w:tcW w:w="9214" w:type="dxa"/>
            <w:tcBorders>
              <w:top w:val="single" w:sz="4" w:space="0" w:color="auto"/>
            </w:tcBorders>
          </w:tcPr>
          <w:p w:rsidR="006F7170" w:rsidRPr="00772954" w:rsidRDefault="006F7170" w:rsidP="00EA1368">
            <w:pPr>
              <w:pStyle w:val="aff1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72954">
              <w:rPr>
                <w:rFonts w:ascii="Times New Roman" w:hAnsi="Times New Roman" w:cs="Times New Roman"/>
                <w:iCs/>
                <w:sz w:val="24"/>
                <w:szCs w:val="24"/>
              </w:rPr>
              <w:t>Создание положительного эмоционального микроклимата в группе.</w:t>
            </w:r>
          </w:p>
        </w:tc>
      </w:tr>
    </w:tbl>
    <w:p w:rsidR="006F7170" w:rsidRPr="00772954" w:rsidRDefault="006F7170" w:rsidP="006F7170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7170" w:rsidRPr="00513CED" w:rsidRDefault="006F7170" w:rsidP="006F7170">
      <w:pPr>
        <w:pStyle w:val="a3"/>
        <w:numPr>
          <w:ilvl w:val="1"/>
          <w:numId w:val="32"/>
        </w:numPr>
        <w:spacing w:after="0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C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 организации и содержание традиционных событий, праздников, мероприятий группы.</w:t>
      </w:r>
    </w:p>
    <w:p w:rsidR="006F7170" w:rsidRPr="00772954" w:rsidRDefault="006F7170" w:rsidP="006F7170">
      <w:pPr>
        <w:spacing w:after="0" w:line="300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81"/>
        <w:tblW w:w="15026" w:type="dxa"/>
        <w:tblInd w:w="-34" w:type="dxa"/>
        <w:tblLook w:val="04A0"/>
      </w:tblPr>
      <w:tblGrid>
        <w:gridCol w:w="2410"/>
        <w:gridCol w:w="4678"/>
        <w:gridCol w:w="7938"/>
      </w:tblGrid>
      <w:tr w:rsidR="006F7170" w:rsidRPr="00772954" w:rsidTr="00EA1368"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</w:t>
            </w:r>
          </w:p>
        </w:tc>
      </w:tr>
      <w:tr w:rsidR="006F7170" w:rsidRPr="00772954" w:rsidTr="00EA1368">
        <w:trPr>
          <w:trHeight w:val="270"/>
        </w:trPr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развлечения «Кто быстрее?»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ловкость, выносливость, чувство дружбы. Совершенствовать двигательные умения и навыки. Воспитывать умение играть в команде. </w:t>
            </w:r>
          </w:p>
        </w:tc>
      </w:tr>
      <w:tr w:rsidR="006F7170" w:rsidRPr="00772954" w:rsidTr="00EA1368"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«Здравствуй, осень!»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Создание единого представления об осени.</w:t>
            </w: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Способствовать созданию положительных эмоций детей от праздника.</w:t>
            </w:r>
          </w:p>
        </w:tc>
      </w:tr>
      <w:tr w:rsidR="006F7170" w:rsidRPr="00772954" w:rsidTr="00EA1368"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матери»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Расширить знания детей о празднике «День Матери». Воспитывать уважительное отношение к маме, желание порадовать ее.</w:t>
            </w:r>
          </w:p>
        </w:tc>
      </w:tr>
      <w:tr w:rsidR="006F7170" w:rsidRPr="00772954" w:rsidTr="00EA1368">
        <w:trPr>
          <w:trHeight w:val="285"/>
        </w:trPr>
        <w:tc>
          <w:tcPr>
            <w:tcW w:w="2410" w:type="dxa"/>
            <w:vMerge w:val="restart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представления</w:t>
            </w:r>
            <w:r w:rsidRPr="00772954">
              <w:rPr>
                <w:color w:val="1F497D" w:themeColor="text2"/>
                <w:sz w:val="24"/>
                <w:szCs w:val="24"/>
              </w:rPr>
              <w:t xml:space="preserve"> </w:t>
            </w: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«Теремок» 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к театральной культуре.  Развивать коммуникативные навыки. Воспитывать  интерес к драматизации.</w:t>
            </w:r>
          </w:p>
        </w:tc>
      </w:tr>
      <w:tr w:rsidR="006F7170" w:rsidRPr="00772954" w:rsidTr="00EA1368">
        <w:trPr>
          <w:trHeight w:val="315"/>
        </w:trPr>
        <w:tc>
          <w:tcPr>
            <w:tcW w:w="2410" w:type="dxa"/>
            <w:vMerge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утренники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Создать радостную атмосферу в преддверии новогоднего праздника, вызвать положительно - эмоциональное отношение к новогоднему празднику.</w:t>
            </w:r>
          </w:p>
        </w:tc>
      </w:tr>
      <w:tr w:rsidR="006F7170" w:rsidRPr="00772954" w:rsidTr="00EA1368"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Зимние радости» 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Познакомить </w:t>
            </w:r>
            <w:r w:rsidRPr="00772954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со старинными русскими </w:t>
            </w:r>
            <w:r w:rsidRPr="00772954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народными</w:t>
            </w:r>
            <w:r w:rsidRPr="00772954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72954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играми</w:t>
            </w: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Приобщать к игровому фольклору.</w:t>
            </w:r>
          </w:p>
        </w:tc>
      </w:tr>
      <w:tr w:rsidR="006F7170" w:rsidRPr="00772954" w:rsidTr="00EA1368">
        <w:trPr>
          <w:trHeight w:val="300"/>
        </w:trPr>
        <w:tc>
          <w:tcPr>
            <w:tcW w:w="2410" w:type="dxa"/>
            <w:vMerge w:val="restart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«Широкая масленица»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>Вызвать интерес к традиции массового гуляния и создать праздничное настроение.</w:t>
            </w:r>
          </w:p>
        </w:tc>
      </w:tr>
      <w:tr w:rsidR="006F7170" w:rsidRPr="00772954" w:rsidTr="00EA1368">
        <w:trPr>
          <w:trHeight w:val="255"/>
        </w:trPr>
        <w:tc>
          <w:tcPr>
            <w:tcW w:w="2410" w:type="dxa"/>
            <w:vMerge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Отечества»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Познакомить с </w:t>
            </w:r>
            <w:r w:rsidRPr="00772954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праздником 23 февраля</w:t>
            </w:r>
            <w:r w:rsidRPr="007729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 воспитывать уважение к тем, кто служил в армии, воспитывать желание быть похожими на пап, интерес к службе.</w:t>
            </w:r>
          </w:p>
        </w:tc>
      </w:tr>
      <w:tr w:rsidR="006F7170" w:rsidRPr="00772954" w:rsidTr="00EA1368">
        <w:trPr>
          <w:trHeight w:val="420"/>
        </w:trPr>
        <w:tc>
          <w:tcPr>
            <w:tcW w:w="2410" w:type="dxa"/>
            <w:vMerge w:val="restart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Утренник, посвящённый празднику мам и бабушек</w:t>
            </w:r>
          </w:p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</w:tcPr>
          <w:p w:rsidR="006F7170" w:rsidRPr="00772954" w:rsidRDefault="006F7170" w:rsidP="00EA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Создать праздничную атмосферу, прививать любовь к маме, бабушке. Развивать у детей артистичные данные, речь. Развитие музыкальных и творческих способностей.</w:t>
            </w:r>
          </w:p>
        </w:tc>
      </w:tr>
      <w:tr w:rsidR="006F7170" w:rsidRPr="00772954" w:rsidTr="00EA1368">
        <w:trPr>
          <w:trHeight w:val="1546"/>
        </w:trPr>
        <w:tc>
          <w:tcPr>
            <w:tcW w:w="2410" w:type="dxa"/>
            <w:vMerge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представления сказки К. Чуковского «Муха-Цокотуха»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знания детей о произведениях К. Чуковского; учить драматизации сказки «Муха – Цокотуха», используя интонационные средства выразительности, жесты, мимику. Воспитывать у детей чувство сострадания к </w:t>
            </w:r>
            <w:proofErr w:type="gramStart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слабым</w:t>
            </w:r>
            <w:proofErr w:type="gramEnd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 и беззащитным.</w:t>
            </w:r>
          </w:p>
        </w:tc>
      </w:tr>
      <w:tr w:rsidR="006F7170" w:rsidRPr="00772954" w:rsidTr="00EA1368">
        <w:trPr>
          <w:trHeight w:val="300"/>
        </w:trPr>
        <w:tc>
          <w:tcPr>
            <w:tcW w:w="2410" w:type="dxa"/>
            <w:vMerge w:val="restart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«День смеха»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Создать праздничную атмосферу в детском коллективе; организовать свободный </w:t>
            </w:r>
            <w:r w:rsidRPr="00772954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досуг</w:t>
            </w:r>
            <w:r w:rsidRPr="0077295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F7170" w:rsidRPr="00772954" w:rsidTr="00EA1368">
        <w:trPr>
          <w:trHeight w:val="255"/>
        </w:trPr>
        <w:tc>
          <w:tcPr>
            <w:tcW w:w="2410" w:type="dxa"/>
            <w:vMerge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«Весна пришла»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о весенних изменениях в природе с помощью песен, танцев, стихотворений и игр.</w:t>
            </w:r>
            <w:r w:rsidRPr="00772954">
              <w:rPr>
                <w:sz w:val="24"/>
                <w:szCs w:val="24"/>
              </w:rPr>
              <w:t> </w:t>
            </w: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Формировать знания о нормах и правилах поведения в природе, вырабатывать потребность в общении с природой.</w:t>
            </w:r>
          </w:p>
        </w:tc>
      </w:tr>
      <w:tr w:rsidR="006F7170" w:rsidRPr="00772954" w:rsidTr="00EA1368">
        <w:trPr>
          <w:trHeight w:val="285"/>
        </w:trPr>
        <w:tc>
          <w:tcPr>
            <w:tcW w:w="2410" w:type="dxa"/>
            <w:vMerge w:val="restart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«Этот день победы»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гордость и уважение к ветеранам ВОВ, чувство гордости за Родину.</w:t>
            </w:r>
          </w:p>
        </w:tc>
      </w:tr>
      <w:tr w:rsidR="006F7170" w:rsidRPr="00772954" w:rsidTr="00EA1368">
        <w:trPr>
          <w:trHeight w:val="540"/>
        </w:trPr>
        <w:tc>
          <w:tcPr>
            <w:tcW w:w="2410" w:type="dxa"/>
            <w:vMerge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Спортивное развлечение «Мы растем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сильными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смелыми»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начальные представления о здоровом образе жизни. Развивать физические качества, накапливать и обогащать двигательный опыт детей.</w:t>
            </w:r>
          </w:p>
        </w:tc>
      </w:tr>
      <w:tr w:rsidR="006F7170" w:rsidRPr="00772954" w:rsidTr="00EA1368">
        <w:trPr>
          <w:trHeight w:val="540"/>
        </w:trPr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защиты детей»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Приобщение </w:t>
            </w:r>
            <w:r w:rsidRPr="00772954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детей к массовой культуре</w:t>
            </w:r>
            <w:r w:rsidRPr="007729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создание праздничной атмосферы. </w:t>
            </w:r>
            <w:r w:rsidRPr="00772954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  <w:r w:rsidRPr="007729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уважения и терпимости к другим людям и их правам.</w:t>
            </w:r>
          </w:p>
        </w:tc>
      </w:tr>
      <w:tr w:rsidR="006F7170" w:rsidRPr="00772954" w:rsidTr="00EA1368">
        <w:trPr>
          <w:trHeight w:val="540"/>
        </w:trPr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праздник </w:t>
            </w: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>«Вся семья вместе – душа на месте»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Формировать у детей представление о </w:t>
            </w:r>
            <w:r w:rsidRPr="00772954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семье</w:t>
            </w: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как о людях, которые живут вместе, любят друг друга, заботятся друг о друге. Воспитывать у детей любовь к своей </w:t>
            </w:r>
            <w:r w:rsidRPr="00772954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семье</w:t>
            </w:r>
            <w:r w:rsidRPr="0077295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 и уважение к ним, воспитывать желание заботиться о близких людях. </w:t>
            </w:r>
          </w:p>
        </w:tc>
      </w:tr>
      <w:tr w:rsidR="006F7170" w:rsidRPr="00772954" w:rsidTr="00EA1368">
        <w:trPr>
          <w:trHeight w:val="540"/>
        </w:trPr>
        <w:tc>
          <w:tcPr>
            <w:tcW w:w="2410" w:type="dxa"/>
          </w:tcPr>
          <w:p w:rsidR="006F7170" w:rsidRPr="00772954" w:rsidRDefault="006F7170" w:rsidP="00EA1368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4678" w:type="dxa"/>
          </w:tcPr>
          <w:p w:rsidR="006F7170" w:rsidRPr="00772954" w:rsidRDefault="006F7170" w:rsidP="00EA1368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«До свиданья лето, здравствуй </w:t>
            </w:r>
            <w:proofErr w:type="spellStart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72954">
              <w:rPr>
                <w:rFonts w:ascii="Times New Roman" w:hAnsi="Times New Roman" w:cs="Times New Roman"/>
                <w:sz w:val="24"/>
                <w:szCs w:val="24"/>
              </w:rPr>
              <w:t>/сад»</w:t>
            </w:r>
          </w:p>
        </w:tc>
        <w:tc>
          <w:tcPr>
            <w:tcW w:w="7938" w:type="dxa"/>
          </w:tcPr>
          <w:p w:rsidR="006F7170" w:rsidRPr="00772954" w:rsidRDefault="006F7170" w:rsidP="00EA1368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</w:rPr>
              <w:t>Показать общественную значимость праздника - День знаний; развивать самостоятельность и инициативу; воспитывать дружелюбие и заботливое отношение к людям.</w:t>
            </w:r>
          </w:p>
        </w:tc>
      </w:tr>
    </w:tbl>
    <w:p w:rsidR="006F7170" w:rsidRPr="00772954" w:rsidRDefault="006F7170" w:rsidP="006F71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widowControl w:val="0"/>
        <w:tabs>
          <w:tab w:val="left" w:pos="681"/>
        </w:tabs>
        <w:spacing w:after="0" w:line="240" w:lineRule="auto"/>
        <w:ind w:left="680"/>
        <w:rPr>
          <w:rFonts w:ascii="Times New Roman" w:eastAsia="Times New Roman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Дополнительный раздел</w:t>
      </w:r>
    </w:p>
    <w:p w:rsidR="006F7170" w:rsidRPr="00772954" w:rsidRDefault="006F7170" w:rsidP="006F71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954">
        <w:rPr>
          <w:rFonts w:ascii="Times New Roman" w:hAnsi="Times New Roman" w:cs="Times New Roman"/>
          <w:b/>
          <w:sz w:val="24"/>
          <w:szCs w:val="24"/>
        </w:rPr>
        <w:t>Краткая презентация программы</w:t>
      </w:r>
    </w:p>
    <w:p w:rsidR="006F7170" w:rsidRPr="00772954" w:rsidRDefault="006F7170" w:rsidP="006F7170">
      <w:pPr>
        <w:spacing w:after="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образовательной деятельности воспитанников седьмого года жизни в группе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общеразвивающей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направленности (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далее-программа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) Муниципального автономного дошкольного образовательного учреждения «Детского сада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общеразвивающего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вида № 18 с приоритетным осуществлением деятельности по социально-личностному направлению развития воспитанников» (далее – МАДОУ Детский сад 18) разработана в соответствии: </w:t>
      </w:r>
    </w:p>
    <w:p w:rsidR="006F7170" w:rsidRPr="00772954" w:rsidRDefault="006F7170" w:rsidP="006F7170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lastRenderedPageBreak/>
        <w:t>Примерной основной образовательной программой дошкольного образования, одобренной решением федерального учебно-методического объединения по общему образованию (протокол от 20 мая 2015г. №2/15);</w:t>
      </w:r>
    </w:p>
    <w:p w:rsidR="006F7170" w:rsidRPr="00772954" w:rsidRDefault="006F7170" w:rsidP="006F7170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>От рождения до школы. Образовательная программа дошкольного образования</w:t>
      </w:r>
      <w:proofErr w:type="gramStart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/ П</w:t>
      </w:r>
      <w:proofErr w:type="gram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од ред. Н.Е. </w:t>
      </w:r>
      <w:proofErr w:type="spellStart"/>
      <w:r w:rsidRPr="00772954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772954">
        <w:rPr>
          <w:rFonts w:ascii="Times New Roman" w:eastAsia="Calibri" w:hAnsi="Times New Roman" w:cs="Times New Roman"/>
          <w:sz w:val="24"/>
          <w:szCs w:val="24"/>
        </w:rPr>
        <w:t>, Т. С. Комаровой, М. А. Васильевой. – М.: Мозаика - Синтез, 2014;</w:t>
      </w:r>
    </w:p>
    <w:p w:rsidR="006F7170" w:rsidRPr="00772954" w:rsidRDefault="006F7170" w:rsidP="006F7170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Основной образовательной программой дошкольного образования МАДОУ Детский сад 18. </w:t>
      </w:r>
    </w:p>
    <w:p w:rsidR="006F7170" w:rsidRPr="00772954" w:rsidRDefault="006F7170" w:rsidP="006F7170">
      <w:pPr>
        <w:spacing w:after="160" w:line="259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 и направлена на решение следующих задач: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1) охрана и укрепление физического и психического здоровья детей, в том числе их эмоционального благополучия;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2)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3)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5) объединение обучения и воспитания в целостный образовательный процесс на основе духовно-нравственных и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социокультурных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ценностей и принятых в обществе правил, и норм поведения в интересах человека, семьи, общества;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6)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7)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8) формирование </w:t>
      </w:r>
      <w:proofErr w:type="spellStart"/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социокультурной</w:t>
      </w:r>
      <w:proofErr w:type="spellEnd"/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среды, соответствующей возрастным, индивидуальным, психологическим и физиологическим особенностям детей; </w:t>
      </w:r>
    </w:p>
    <w:p w:rsidR="006F7170" w:rsidRPr="00772954" w:rsidRDefault="006F7170" w:rsidP="006F71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9)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включает три основных раздела: целевой, содержательный и организационный.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Целевой раздел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пояснительную записку и планируемые результаты освоения программы.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Содержательный раздел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общее содержание Программы, обеспечивающее полноценное развитие личности детей. </w:t>
      </w:r>
    </w:p>
    <w:p w:rsidR="006F7170" w:rsidRPr="00772954" w:rsidRDefault="006F7170" w:rsidP="006F71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Содержательный раздел включает:</w:t>
      </w:r>
    </w:p>
    <w:p w:rsidR="006F7170" w:rsidRPr="00772954" w:rsidRDefault="006F7170" w:rsidP="006F7170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образовательной деятельности в соответствии с направлениями развития ребенка в пяти образовательных областях.</w:t>
      </w:r>
    </w:p>
    <w:p w:rsidR="006F7170" w:rsidRPr="00772954" w:rsidRDefault="006F7170" w:rsidP="006F71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вариативных форм, способов, методов и средств реализации основной </w:t>
      </w: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образовательной программы дошкольного образования с учетом возрастных и индивидуальных особенностей воспитанников, специфики их образовательных потребностей и интересов.</w:t>
      </w:r>
    </w:p>
    <w:p w:rsidR="006F7170" w:rsidRPr="00772954" w:rsidRDefault="006F7170" w:rsidP="006F717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и направления поддержки детской инициативы.</w:t>
      </w:r>
    </w:p>
    <w:p w:rsidR="006F7170" w:rsidRPr="00772954" w:rsidRDefault="006F7170" w:rsidP="006F71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РП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</w:t>
      </w:r>
    </w:p>
    <w:p w:rsidR="006F7170" w:rsidRPr="00772954" w:rsidRDefault="006F7170" w:rsidP="006F71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социально-коммуникативное развитие; </w:t>
      </w:r>
    </w:p>
    <w:p w:rsidR="006F7170" w:rsidRPr="00772954" w:rsidRDefault="006F7170" w:rsidP="006F71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познавательное развитие; </w:t>
      </w:r>
    </w:p>
    <w:p w:rsidR="006F7170" w:rsidRPr="00772954" w:rsidRDefault="006F7170" w:rsidP="006F71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речевое развитие;</w:t>
      </w:r>
    </w:p>
    <w:p w:rsidR="006F7170" w:rsidRPr="00772954" w:rsidRDefault="006F7170" w:rsidP="006F71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художественно-эстетическое развитие; </w:t>
      </w:r>
    </w:p>
    <w:p w:rsidR="006F7170" w:rsidRPr="00772954" w:rsidRDefault="006F7170" w:rsidP="006F71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развитие. </w:t>
      </w:r>
    </w:p>
    <w:p w:rsidR="006F7170" w:rsidRPr="00772954" w:rsidRDefault="006F7170" w:rsidP="006F71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направления реализуются в следующих видах деятельности: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</w:t>
      </w:r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 двигательная (овладение основными движениями) формы активности ребенка.</w:t>
      </w:r>
    </w:p>
    <w:p w:rsidR="006F7170" w:rsidRPr="00772954" w:rsidRDefault="006F7170" w:rsidP="006F717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Общий объем времени, необходимого для реализации РП, рассчитан в соответствии с возрастными особенностями детей, спецификой дошкольного образования и включает время, отведенное </w:t>
      </w:r>
      <w:proofErr w:type="gramStart"/>
      <w:r w:rsidRPr="00772954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772954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F7170" w:rsidRPr="00772954" w:rsidRDefault="006F7170" w:rsidP="006F71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72954">
        <w:rPr>
          <w:rFonts w:ascii="Times New Roman" w:eastAsia="Times New Roman" w:hAnsi="Times New Roman"/>
          <w:sz w:val="24"/>
          <w:szCs w:val="24"/>
          <w:lang w:eastAsia="ru-RU"/>
        </w:rPr>
        <w:t>образовательную деятельность, осуществляемую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музыкальной, художественной, чтения художественной литературы;</w:t>
      </w:r>
      <w:proofErr w:type="gramEnd"/>
    </w:p>
    <w:p w:rsidR="006F7170" w:rsidRPr="00772954" w:rsidRDefault="006F7170" w:rsidP="006F71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/>
          <w:sz w:val="24"/>
          <w:szCs w:val="24"/>
          <w:lang w:eastAsia="ru-RU"/>
        </w:rPr>
        <w:t>образовательную деятельность, осуществляемую в ходе режимных моментов;</w:t>
      </w:r>
    </w:p>
    <w:p w:rsidR="006F7170" w:rsidRPr="00772954" w:rsidRDefault="006F7170" w:rsidP="006F71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/>
          <w:sz w:val="24"/>
          <w:szCs w:val="24"/>
          <w:lang w:eastAsia="ru-RU"/>
        </w:rPr>
        <w:t>самостоятельную деятельность детей;</w:t>
      </w:r>
    </w:p>
    <w:p w:rsidR="006F7170" w:rsidRPr="00772954" w:rsidRDefault="006F7170" w:rsidP="006F717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/>
          <w:sz w:val="24"/>
          <w:szCs w:val="24"/>
          <w:lang w:eastAsia="ru-RU"/>
        </w:rPr>
        <w:t>взаимодействие с семьями воспитанников по реализации основной образовательной программы дошкольного образования.</w:t>
      </w:r>
    </w:p>
    <w:p w:rsidR="006F7170" w:rsidRPr="00772954" w:rsidRDefault="006F7170" w:rsidP="006F7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Организационный раздел </w:t>
      </w: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описание материально-технического обеспечения Программы, включает расписание НОД, распорядок и режим дня, а также особенности традиционных событий, праздников, мероприятий; особенности организации предметно-пространственной среды, материально-техническое и методическое обеспечение Программы.</w:t>
      </w:r>
    </w:p>
    <w:p w:rsidR="006F7170" w:rsidRDefault="006F7170" w:rsidP="006F7170">
      <w:pPr>
        <w:jc w:val="both"/>
        <w:rPr>
          <w:rFonts w:ascii="Times New Roman" w:hAnsi="Times New Roman" w:cs="Times New Roman"/>
          <w:sz w:val="24"/>
          <w:szCs w:val="24"/>
        </w:rPr>
      </w:pPr>
      <w:r w:rsidRPr="00772954">
        <w:rPr>
          <w:rFonts w:ascii="Times New Roman" w:hAnsi="Times New Roman" w:cs="Times New Roman"/>
          <w:sz w:val="24"/>
          <w:szCs w:val="24"/>
        </w:rPr>
        <w:tab/>
        <w:t>В ДОУ группы оснащены необходимым оборудованием, игровым и дидактическим материалом для развития детей с учетом их возрастных и индивидуальных особенностей. Для группы определён участок для прогулок. Имеется спортивная площадка, музы</w:t>
      </w:r>
      <w:r>
        <w:rPr>
          <w:rFonts w:ascii="Times New Roman" w:hAnsi="Times New Roman" w:cs="Times New Roman"/>
          <w:sz w:val="24"/>
          <w:szCs w:val="24"/>
        </w:rPr>
        <w:t xml:space="preserve">кально-физкультурный зал. </w:t>
      </w:r>
    </w:p>
    <w:p w:rsidR="006F7170" w:rsidRDefault="006F7170" w:rsidP="006F7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7170" w:rsidRPr="00513CED" w:rsidRDefault="006F7170" w:rsidP="006F7170">
      <w:pPr>
        <w:spacing w:after="0" w:line="300" w:lineRule="atLeast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C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Гибкий календарно-тематический план образовательной деятельности</w:t>
      </w:r>
      <w:r w:rsidRPr="00513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7170" w:rsidRPr="00772954" w:rsidRDefault="006F7170" w:rsidP="006F717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не </w:t>
      </w:r>
      <w:proofErr w:type="gramStart"/>
      <w:r w:rsidRPr="00772954">
        <w:rPr>
          <w:rFonts w:ascii="Times New Roman" w:eastAsia="Calibri" w:hAnsi="Times New Roman" w:cs="Times New Roman"/>
          <w:sz w:val="24"/>
          <w:szCs w:val="24"/>
        </w:rPr>
        <w:t>предусматривает жесткого регламентирования образовательного процесса и календарно-тематического планирования ОД оставляя</w:t>
      </w:r>
      <w:proofErr w:type="gramEnd"/>
      <w:r w:rsidRPr="00772954">
        <w:rPr>
          <w:rFonts w:ascii="Times New Roman" w:eastAsia="Calibri" w:hAnsi="Times New Roman" w:cs="Times New Roman"/>
          <w:sz w:val="24"/>
          <w:szCs w:val="24"/>
        </w:rPr>
        <w:t xml:space="preserve"> пространство для гибкого планирования деятельности, исходя из особенностей реализуемой ООП ДО, условий ОД, потребностей, возможностей и готовностей, интересов и инициатив воспитанников и их семей.</w:t>
      </w:r>
    </w:p>
    <w:p w:rsidR="006F7170" w:rsidRPr="00772954" w:rsidRDefault="006F7170" w:rsidP="006F71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Календарно-тематический план организации образовательного процесса (циклограмма) с учётом двух периодов (образовательного и </w:t>
      </w:r>
      <w:proofErr w:type="spellStart"/>
      <w:proofErr w:type="gramStart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летнее-оздоровительного</w:t>
      </w:r>
      <w:proofErr w:type="spellEnd"/>
      <w:proofErr w:type="gramEnd"/>
      <w:r w:rsidRPr="0077295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F7170" w:rsidRPr="00772954" w:rsidRDefault="006F7170" w:rsidP="006F71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14992" w:type="dxa"/>
        <w:tblLook w:val="04A0"/>
      </w:tblPr>
      <w:tblGrid>
        <w:gridCol w:w="2093"/>
        <w:gridCol w:w="3709"/>
        <w:gridCol w:w="6497"/>
        <w:gridCol w:w="2693"/>
      </w:tblGrid>
      <w:tr w:rsidR="006F7170" w:rsidRPr="00772954" w:rsidTr="00EA1368">
        <w:trPr>
          <w:trHeight w:val="1200"/>
        </w:trPr>
        <w:tc>
          <w:tcPr>
            <w:tcW w:w="2093" w:type="dxa"/>
            <w:tcBorders>
              <w:tr2bl w:val="single" w:sz="4" w:space="0" w:color="auto"/>
            </w:tcBorders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 xml:space="preserve">Неделя </w:t>
            </w:r>
          </w:p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 xml:space="preserve">                               </w:t>
            </w:r>
          </w:p>
          <w:p w:rsidR="006F7170" w:rsidRPr="00772954" w:rsidRDefault="006F7170" w:rsidP="00EA1368">
            <w:pPr>
              <w:jc w:val="right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 xml:space="preserve">                             Месяц, </w:t>
            </w:r>
          </w:p>
          <w:p w:rsidR="006F7170" w:rsidRPr="00772954" w:rsidRDefault="006F7170" w:rsidP="00EA1368">
            <w:pPr>
              <w:jc w:val="right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 xml:space="preserve">           тема месяца 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Тема недели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Цели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Итоговое мероприятие</w:t>
            </w: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 xml:space="preserve">Сентябрь          </w:t>
            </w:r>
            <w:r w:rsidRPr="00772954">
              <w:rPr>
                <w:rFonts w:eastAsia="Calibri"/>
                <w:b/>
                <w:i/>
                <w:sz w:val="24"/>
                <w:szCs w:val="24"/>
              </w:rPr>
              <w:t>«Как мы растем»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Новая группа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Познакомить с элементарными правилами поведения в группе, вызвать симпатию к сверстникам. Развивать любознательность при посещении игровых центров группы.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 xml:space="preserve">Развлечение «До свиданья лето, </w:t>
            </w:r>
          </w:p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 xml:space="preserve">здравствуй </w:t>
            </w:r>
            <w:proofErr w:type="spellStart"/>
            <w:r w:rsidRPr="00772954">
              <w:rPr>
                <w:sz w:val="24"/>
                <w:szCs w:val="24"/>
              </w:rPr>
              <w:t>д</w:t>
            </w:r>
            <w:proofErr w:type="spellEnd"/>
            <w:r w:rsidRPr="00772954">
              <w:rPr>
                <w:sz w:val="24"/>
                <w:szCs w:val="24"/>
              </w:rPr>
              <w:t>/сад»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color w:val="000000" w:themeColor="text1"/>
                <w:sz w:val="24"/>
                <w:szCs w:val="24"/>
              </w:rPr>
              <w:t>Мы игрушками играем, мы игрушки не ломаем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Расширять представление об игрушках и их назначении. Развивать правильную речь, умение составлять предложения, отвечать на вопросы. Воспитывать бережное отношение к игрушкам (убирать их на свои места, не ломать), делиться игрушками.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widowControl w:val="0"/>
              <w:ind w:right="5"/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Музыкально-литературные развлечения «Концерт для кукол»</w:t>
            </w:r>
          </w:p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color w:val="000000" w:themeColor="text1"/>
                <w:sz w:val="24"/>
                <w:szCs w:val="24"/>
              </w:rPr>
              <w:t xml:space="preserve">Дружба крепкая 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Приучать детей к совместным играм, формировать дружеские, доброжелательные отношения между детьми. Учить договариваться друг с другом.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Выставку детского творчества «Веселые мальчишки, веселые девчонки»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Диагностика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Зафиксировать индивидуальную динамику каждого ребенка и перспективы его развития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Октябрь           «</w:t>
            </w:r>
            <w:r w:rsidRPr="00772954">
              <w:rPr>
                <w:b/>
                <w:i/>
                <w:sz w:val="24"/>
                <w:szCs w:val="24"/>
              </w:rPr>
              <w:t>Мир животных и растений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Что нам осень принесла?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Расширять знания о временах года (осень), основных приметах осени: пасмурно, дождь, опадают листья. </w:t>
            </w:r>
          </w:p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 Развивать представление о труде людей осенью – уборка урожая, закреплять знания о фруктах и овощах, о способах </w:t>
            </w: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их приготовления.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lastRenderedPageBreak/>
              <w:t>Игра «</w:t>
            </w:r>
            <w:proofErr w:type="gramStart"/>
            <w:r w:rsidRPr="00772954">
              <w:rPr>
                <w:sz w:val="24"/>
                <w:szCs w:val="24"/>
              </w:rPr>
              <w:t>Во</w:t>
            </w:r>
            <w:proofErr w:type="gramEnd"/>
            <w:r w:rsidRPr="00772954">
              <w:rPr>
                <w:sz w:val="24"/>
                <w:szCs w:val="24"/>
              </w:rPr>
              <w:t xml:space="preserve"> саду ли, в огороде»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Осень золотая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Расширять представление о характерных особенностях осени. Познакомить детей с природным явлением – листопад. Развивать умение замечать изменения в природе. Развить сообразительности, мышление, активность и речь.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Праздник «Здравствуй, осень!»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 xml:space="preserve">Домашние животные 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Формировать целостную картину мира, развивать умение называть домашних животных и их детенышей, называть их жилице и пользу для людей. Познакомить с особенностями их питания и поведения. Воспитывать желание проявлять о них заботу.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Игра «На бабушкином дворе»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  <w:highlight w:val="yellow"/>
              </w:rPr>
            </w:pPr>
            <w:r w:rsidRPr="00772954">
              <w:rPr>
                <w:sz w:val="24"/>
                <w:szCs w:val="24"/>
              </w:rPr>
              <w:t>Птичий двор</w:t>
            </w:r>
          </w:p>
        </w:tc>
        <w:tc>
          <w:tcPr>
            <w:tcW w:w="6497" w:type="dxa"/>
          </w:tcPr>
          <w:p w:rsidR="006F7170" w:rsidRPr="00772954" w:rsidRDefault="006F7170" w:rsidP="006F7170">
            <w:pPr>
              <w:numPr>
                <w:ilvl w:val="0"/>
                <w:numId w:val="12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</w:t>
            </w:r>
            <w:r w:rsidRPr="00772954">
              <w:rPr>
                <w:iCs/>
                <w:color w:val="000000"/>
                <w:sz w:val="24"/>
                <w:szCs w:val="24"/>
              </w:rPr>
              <w:t xml:space="preserve">ознакомить детей с домашними птицами, </w:t>
            </w:r>
            <w:proofErr w:type="gramStart"/>
            <w:r w:rsidRPr="00772954">
              <w:rPr>
                <w:iCs/>
                <w:color w:val="000000"/>
                <w:sz w:val="24"/>
                <w:szCs w:val="24"/>
              </w:rPr>
              <w:t>объяснить</w:t>
            </w:r>
            <w:proofErr w:type="gramEnd"/>
            <w:r w:rsidRPr="00772954">
              <w:rPr>
                <w:iCs/>
                <w:color w:val="000000"/>
                <w:sz w:val="24"/>
                <w:szCs w:val="24"/>
              </w:rPr>
              <w:t xml:space="preserve"> почему их называют домашними</w:t>
            </w:r>
            <w:r w:rsidRPr="00772954">
              <w:rPr>
                <w:color w:val="000000"/>
                <w:sz w:val="24"/>
                <w:szCs w:val="24"/>
              </w:rPr>
              <w:t xml:space="preserve">, </w:t>
            </w:r>
            <w:r w:rsidRPr="00772954">
              <w:rPr>
                <w:iCs/>
                <w:color w:val="000000"/>
                <w:sz w:val="24"/>
                <w:szCs w:val="24"/>
              </w:rPr>
              <w:t>с особенностями их жизни, где они живут, чем питаются, как человек за ними ухаживает и какую пользу они приносят человеку</w:t>
            </w:r>
            <w:r w:rsidRPr="00772954">
              <w:rPr>
                <w:color w:val="000000"/>
                <w:sz w:val="24"/>
                <w:szCs w:val="24"/>
              </w:rPr>
              <w:t xml:space="preserve">, </w:t>
            </w:r>
            <w:r w:rsidRPr="00772954">
              <w:rPr>
                <w:iCs/>
                <w:color w:val="000000"/>
                <w:sz w:val="24"/>
                <w:szCs w:val="24"/>
              </w:rPr>
              <w:t>закрепить знания детей об отличительных особенностях птиц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Игра – драматизация «На птичьем дворе»</w:t>
            </w: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Ноябрь             «</w:t>
            </w:r>
            <w:r w:rsidRPr="00772954">
              <w:rPr>
                <w:b/>
                <w:i/>
                <w:sz w:val="24"/>
                <w:szCs w:val="24"/>
              </w:rPr>
              <w:t>С чего начинается Родина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Дикие животные</w:t>
            </w:r>
            <w:r w:rsidRPr="007729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Учить устанавливать простейшие связи между сезонными изменениями в природе и поведение диких животных (запасаются на зиму, меняют </w:t>
            </w:r>
            <w:proofErr w:type="spell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шурку</w:t>
            </w:r>
            <w:proofErr w:type="spellEnd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, готовятся ко сну). Узнавать и называть животных и их детенышей, особенности внешнего вида.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Макет «Лесная поляна»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Наш любимый детский сад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Познакомить с детским садом, основными помещениями и сотрудниками. Закреплять правила поведения, этикой общения. Формировать </w:t>
            </w:r>
            <w:proofErr w:type="gram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уважительное</w:t>
            </w:r>
            <w:proofErr w:type="gramEnd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 отношения к работникам детского сада (младший воспитатель, воспитатель и т.д.)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Праздник «День рожденья детского сада»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Это улица родная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color w:val="111111"/>
                <w:sz w:val="24"/>
                <w:szCs w:val="24"/>
                <w:shd w:val="clear" w:color="auto" w:fill="FFFFFF"/>
              </w:rPr>
              <w:t>Учить рассказывать о доме, в котором живут, помочь детям запомнить свой адрес и какие рядом расположены запоминающие здания (магазин, аптека, школа и т.д.)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Спортивный досуг по ПДД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Семейный альбом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Формирование представлений о семье и своем месте в ней, побуждать называть членов семьи, род их занятий. Воспитывать желание проявлять заботу о родных и близких.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300" w:lineRule="atLeast"/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Кукольный спектакль «Волк и козлята»</w:t>
            </w:r>
          </w:p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Декабрь             «</w:t>
            </w:r>
            <w:r w:rsidRPr="00772954">
              <w:rPr>
                <w:b/>
                <w:i/>
                <w:sz w:val="24"/>
                <w:szCs w:val="24"/>
              </w:rPr>
              <w:t>Здравствуй гостья, зима!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Гостья Зима 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Формировать представление о временах года (зима), связях </w:t>
            </w: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между временами года и погодой. Учить называть основные приметы зимнего периода. Познакомить с временными понятиями день-ночь, учить различать части суток.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lastRenderedPageBreak/>
              <w:t>Настольный театр</w:t>
            </w:r>
          </w:p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772954">
              <w:rPr>
                <w:sz w:val="24"/>
                <w:szCs w:val="24"/>
              </w:rPr>
              <w:t>Заюшкина</w:t>
            </w:r>
            <w:proofErr w:type="spellEnd"/>
            <w:r w:rsidRPr="00772954">
              <w:rPr>
                <w:sz w:val="24"/>
                <w:szCs w:val="24"/>
              </w:rPr>
              <w:t xml:space="preserve"> избушка»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Птицы зимой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Расширять представления о птицах, называть их, части тела. Познакомить с зимующими и перелетными птицами. Формировать умение наблюдать за прилетающими на участок птицами, воспитывать доброе отношение </w:t>
            </w:r>
            <w:proofErr w:type="gram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пернатым</w:t>
            </w:r>
            <w:proofErr w:type="gramEnd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, оказывать помощь – подкармливать.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Выставка детского творчества «Крылатые друзья»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Игрушки собираются на праздник</w:t>
            </w:r>
          </w:p>
        </w:tc>
        <w:tc>
          <w:tcPr>
            <w:tcW w:w="6497" w:type="dxa"/>
            <w:vMerge w:val="restart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Познакомить с государственным  праздником Новым годам, приобщать к русской праздничной культуре.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Украшаем ёлку в группе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Мы у ёлки собрались</w:t>
            </w:r>
          </w:p>
        </w:tc>
        <w:tc>
          <w:tcPr>
            <w:tcW w:w="6497" w:type="dxa"/>
            <w:vMerge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Новогодний утренник</w:t>
            </w: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Январь             «</w:t>
            </w:r>
            <w:r w:rsidRPr="00772954">
              <w:rPr>
                <w:b/>
                <w:i/>
                <w:sz w:val="24"/>
                <w:szCs w:val="24"/>
              </w:rPr>
              <w:t>Зимние забавы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Зимняя сказка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shd w:val="clear" w:color="auto" w:fill="FFFFFF"/>
              <w:rPr>
                <w:color w:val="111111"/>
                <w:sz w:val="24"/>
                <w:szCs w:val="24"/>
              </w:rPr>
            </w:pPr>
            <w:r w:rsidRPr="00772954">
              <w:rPr>
                <w:color w:val="111111"/>
                <w:sz w:val="24"/>
                <w:szCs w:val="24"/>
              </w:rPr>
              <w:t xml:space="preserve">Закреплять знания детей о зиме, её признаках; расширять представление о снеге, его свойствах; развивать навыки наблюдательности; воспитывать любознательность. </w:t>
            </w:r>
            <w:r w:rsidRPr="00772954">
              <w:rPr>
                <w:color w:val="111111"/>
                <w:sz w:val="24"/>
                <w:szCs w:val="24"/>
                <w:shd w:val="clear" w:color="auto" w:fill="FFFFFF"/>
              </w:rPr>
              <w:t>Познакомить детей с </w:t>
            </w:r>
            <w:r w:rsidRPr="00772954">
              <w:rPr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зимними играми.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Фотоконкурс «Зимний отдых»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 xml:space="preserve">Мебель 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Познакомить с обобщающим понятием мебель, учить классифицировать предметы мебели по назначению (кухонная, мягкая и </w:t>
            </w:r>
            <w:proofErr w:type="spell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т.д</w:t>
            </w:r>
            <w:proofErr w:type="spellEnd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Игра «Построим дом для Кати»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Транспорт 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color w:val="000000"/>
                <w:sz w:val="24"/>
                <w:szCs w:val="24"/>
                <w:shd w:val="clear" w:color="auto" w:fill="FFFFFF"/>
              </w:rPr>
              <w:t>Познакомить детей с основными видами транспорта; различать основные части транспорта; уметь дифференцировать транспорт по назначению.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Мини-музей «Транспорт»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Одежда, посуда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Дать понятие обобщающего слова одежда, учить дифференцировать виды одежды по временам года, называть предметы одежды. Учить проводить элементарную классификацию посуды по назначению и использованию. 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Сюжетно-ролевые игры: «В Кафе», «Ателье»</w:t>
            </w: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Февраль           «</w:t>
            </w:r>
            <w:r w:rsidRPr="00772954">
              <w:rPr>
                <w:b/>
                <w:i/>
                <w:sz w:val="24"/>
                <w:szCs w:val="24"/>
              </w:rPr>
              <w:t>Профессии людей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 xml:space="preserve">Наш друг светофор 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Дать детям представление о работе светофора, о сигналах для машин и людей, учить различать сигналы. </w:t>
            </w:r>
            <w:proofErr w:type="gram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Расширить представления о пешеходном переходе и некоторых знаках дорожного движения (пешеходный </w:t>
            </w:r>
            <w:proofErr w:type="spell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переходРассказать</w:t>
            </w:r>
            <w:proofErr w:type="spellEnd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 о профессии полицейского</w:t>
            </w:r>
            <w:proofErr w:type="gramEnd"/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Выставка детско-родительского творчества «Первая игрушка»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Все работы хороши, выбирай на вкус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Познакомить детей с профессиями, формировать представлении о их значении в жизни (учитель учит, строитель строит и </w:t>
            </w:r>
            <w:proofErr w:type="spell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т</w:t>
            </w:r>
            <w:proofErr w:type="gram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.д</w:t>
            </w:r>
            <w:proofErr w:type="spellEnd"/>
            <w:proofErr w:type="gramEnd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proofErr w:type="gramStart"/>
            <w:r w:rsidRPr="00772954">
              <w:rPr>
                <w:sz w:val="24"/>
                <w:szCs w:val="24"/>
              </w:rPr>
              <w:t>Фото выставка</w:t>
            </w:r>
            <w:proofErr w:type="gramEnd"/>
            <w:r w:rsidRPr="00772954">
              <w:rPr>
                <w:sz w:val="24"/>
                <w:szCs w:val="24"/>
              </w:rPr>
              <w:t xml:space="preserve"> «Профессия моих </w:t>
            </w:r>
            <w:r w:rsidRPr="00772954">
              <w:rPr>
                <w:sz w:val="24"/>
                <w:szCs w:val="24"/>
              </w:rPr>
              <w:lastRenderedPageBreak/>
              <w:t>родителей»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Мой дом - моя крепость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Познакомить с государственным праздником – Днем защитника Отечества, воспитывать доброе отношение к папе, дедушке. Воспитывать стремление быть защитником своей семьи и Родины.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Спортивное развлечение «Рядом с папой»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Проводы зимы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rPr>
                <w:sz w:val="24"/>
                <w:szCs w:val="24"/>
              </w:rPr>
            </w:pPr>
            <w:r w:rsidRPr="00772954">
              <w:rPr>
                <w:rFonts w:eastAsia="+mn-ea"/>
                <w:bCs/>
                <w:kern w:val="24"/>
                <w:sz w:val="24"/>
                <w:szCs w:val="24"/>
              </w:rPr>
              <w:t>Познакомить детей с праздником «Масленица», приобщить всех участников к традиции проведения народного праздника.</w:t>
            </w:r>
            <w:r w:rsidRPr="00772954">
              <w:rPr>
                <w:sz w:val="24"/>
                <w:szCs w:val="24"/>
              </w:rPr>
              <w:t xml:space="preserve"> </w:t>
            </w:r>
            <w:r w:rsidRPr="00772954">
              <w:rPr>
                <w:rFonts w:eastAsia="+mn-ea"/>
                <w:bCs/>
                <w:kern w:val="24"/>
                <w:sz w:val="24"/>
                <w:szCs w:val="24"/>
              </w:rPr>
              <w:t>Воспитывать чувство патриотизма, основанного на русских традициях.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Праздник «Проводы зимы»</w:t>
            </w: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Март                 «</w:t>
            </w:r>
            <w:r w:rsidRPr="00772954">
              <w:rPr>
                <w:b/>
                <w:i/>
                <w:sz w:val="24"/>
                <w:szCs w:val="24"/>
              </w:rPr>
              <w:t>К нам весна пришла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Моя мамочка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Познакомить с государственным праздником 8 марта, воспитывать уважительное отношение к маме и бабушке, желание заботиться о них.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Праздник, посвященный 8 марту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Бытовые приборы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Формировать понятие бытовые приборы, учить дифференцировать бытовые приборы по их назначению (утюг гладит, пылесос собирает пыль, стиральная машина стирает). Донести до детей правила безопасного поведения с бытовыми приборами.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Выставка детского творчества «Я и моя семья»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Творчество К. Чуковского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 xml:space="preserve">Познакомить детей с произведениями </w:t>
            </w:r>
            <w:r w:rsidRPr="00772954">
              <w:rPr>
                <w:sz w:val="24"/>
                <w:szCs w:val="24"/>
              </w:rPr>
              <w:t>К. Чуковского, учить внимательно, слушать, вызывать желание обыгрывать произведения, вызывать интерес к художественной литературе.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Выставка книг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Деревья и кустарники нашего двора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Знакомить с характерными особенностями деревьев и кустарников (корень, стебель, ветки, листья, цветки, плоды). Воспитывать любовь к природе, желание заботится о ней.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Выставка творческих работ</w:t>
            </w: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Апрель              «</w:t>
            </w:r>
            <w:r w:rsidRPr="00772954">
              <w:rPr>
                <w:b/>
                <w:i/>
                <w:sz w:val="24"/>
                <w:szCs w:val="24"/>
              </w:rPr>
              <w:t>Земля - наш общий дом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Приди весна - красна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Формировать представление о временах года (весна), Познакомить с признаками весны (солнце светит, капель, на дорогах таит снег).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>Развлечение  «Весна пришла»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2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Мир чудес (День космонавтики)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gramStart"/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Познакомить детей с праздником – Днем космонавтики, профессиями – летчик, космонавт; неживой природой: небо, солнце, звезды, месяц-луна.</w:t>
            </w:r>
            <w:proofErr w:type="gramEnd"/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Мини-музей «Космос»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  <w:highlight w:val="yellow"/>
              </w:rPr>
            </w:pPr>
            <w:r w:rsidRPr="00772954">
              <w:rPr>
                <w:sz w:val="24"/>
                <w:szCs w:val="24"/>
              </w:rPr>
              <w:t>Жизнь животных и птиц весной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t xml:space="preserve">Устанавливать простейшие связи между условиями наступающего весеннего времени года и поведением животных, птиц, состоянием растительности. Развивать  </w:t>
            </w:r>
            <w:r w:rsidRPr="00772954">
              <w:rPr>
                <w:sz w:val="24"/>
                <w:szCs w:val="24"/>
              </w:rPr>
              <w:lastRenderedPageBreak/>
              <w:t>познавательный интерес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sz w:val="24"/>
                <w:szCs w:val="24"/>
              </w:rPr>
              <w:lastRenderedPageBreak/>
              <w:t>Игра ситуация «</w:t>
            </w:r>
            <w:proofErr w:type="spellStart"/>
            <w:r w:rsidRPr="00772954">
              <w:rPr>
                <w:sz w:val="24"/>
                <w:szCs w:val="24"/>
              </w:rPr>
              <w:t>Зайкино</w:t>
            </w:r>
            <w:proofErr w:type="spellEnd"/>
            <w:r w:rsidRPr="00772954">
              <w:rPr>
                <w:sz w:val="24"/>
                <w:szCs w:val="24"/>
              </w:rPr>
              <w:t xml:space="preserve"> новоселье»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Диагностика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 xml:space="preserve">Зафиксировать индивидуальную динамику каждого ребенка и перспективы его развития 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6F7170" w:rsidRPr="00772954" w:rsidTr="00EA1368">
        <w:tc>
          <w:tcPr>
            <w:tcW w:w="14992" w:type="dxa"/>
            <w:gridSpan w:val="4"/>
          </w:tcPr>
          <w:p w:rsidR="006F7170" w:rsidRPr="00772954" w:rsidRDefault="006F7170" w:rsidP="00EA1368">
            <w:pPr>
              <w:spacing w:line="259" w:lineRule="auto"/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b/>
                <w:sz w:val="24"/>
                <w:szCs w:val="24"/>
              </w:rPr>
              <w:t>Май                        «</w:t>
            </w:r>
            <w:r w:rsidRPr="00772954">
              <w:rPr>
                <w:b/>
                <w:i/>
                <w:sz w:val="24"/>
                <w:szCs w:val="24"/>
              </w:rPr>
              <w:t>Ходит весна по полям и лугам</w:t>
            </w:r>
            <w:r w:rsidRPr="00772954">
              <w:rPr>
                <w:rFonts w:eastAsia="Calibri"/>
                <w:b/>
                <w:sz w:val="24"/>
                <w:szCs w:val="24"/>
              </w:rPr>
              <w:t>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1-2неделя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Скоро праздник придет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color w:val="111111"/>
                <w:sz w:val="24"/>
                <w:szCs w:val="24"/>
                <w:shd w:val="clear" w:color="auto" w:fill="FFFFFF"/>
              </w:rPr>
              <w:t>Сообщить детям первоначальные сведения о Великой Отечественной Войне. Дать знания о защитниках отечества, о функциях армии. Воспитывать у </w:t>
            </w:r>
            <w:r w:rsidRPr="00772954">
              <w:rPr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772954">
              <w:rPr>
                <w:color w:val="111111"/>
                <w:sz w:val="24"/>
                <w:szCs w:val="24"/>
                <w:shd w:val="clear" w:color="auto" w:fill="FFFFFF"/>
              </w:rPr>
              <w:t> гордость и уважение к ветеранам ВОВ, чувство гордости за Родину, умение слушать взрослых.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Праздник «Этот день Победы!»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3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Где мы живем?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Формировать понятие город, познакомить с достопримечательностями родного города. Воспитывать любовь к своей малой родине.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Проект «Мой любимый город»</w:t>
            </w:r>
          </w:p>
        </w:tc>
      </w:tr>
      <w:tr w:rsidR="006F7170" w:rsidRPr="00772954" w:rsidTr="00EA1368">
        <w:tc>
          <w:tcPr>
            <w:tcW w:w="2093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4 неделя</w:t>
            </w:r>
          </w:p>
        </w:tc>
        <w:tc>
          <w:tcPr>
            <w:tcW w:w="3709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Скоро лето (цветы, насекомые)</w:t>
            </w:r>
          </w:p>
        </w:tc>
        <w:tc>
          <w:tcPr>
            <w:tcW w:w="6497" w:type="dxa"/>
          </w:tcPr>
          <w:p w:rsidR="006F7170" w:rsidRPr="00772954" w:rsidRDefault="006F7170" w:rsidP="00EA1368">
            <w:pPr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772954">
              <w:rPr>
                <w:rFonts w:eastAsia="Calibri"/>
                <w:color w:val="000000" w:themeColor="text1"/>
                <w:sz w:val="24"/>
                <w:szCs w:val="24"/>
              </w:rPr>
              <w:t>Познакомить детей с полевыми и садовыми цветами, их строением, формировать умение называть их. Учить устанавливать отличие между насекомыми. Воспитывать желание любоваться природой.</w:t>
            </w:r>
          </w:p>
        </w:tc>
        <w:tc>
          <w:tcPr>
            <w:tcW w:w="2693" w:type="dxa"/>
          </w:tcPr>
          <w:p w:rsidR="006F7170" w:rsidRPr="00772954" w:rsidRDefault="006F7170" w:rsidP="00EA1368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772954">
              <w:rPr>
                <w:rFonts w:eastAsia="Calibri"/>
                <w:sz w:val="24"/>
                <w:szCs w:val="24"/>
              </w:rPr>
              <w:t>Музыкально – спортивный праздник «Возьмемся за руки, друзья!»</w:t>
            </w:r>
          </w:p>
        </w:tc>
      </w:tr>
    </w:tbl>
    <w:p w:rsidR="006F7170" w:rsidRPr="00772954" w:rsidRDefault="006F7170" w:rsidP="006F717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7170" w:rsidRPr="00772954" w:rsidRDefault="006F7170" w:rsidP="006F7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170" w:rsidRPr="00772954" w:rsidRDefault="006F7170" w:rsidP="006F7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основных мероприятий с детьми на летний период</w:t>
      </w:r>
    </w:p>
    <w:p w:rsidR="006F7170" w:rsidRPr="00772954" w:rsidRDefault="006F7170" w:rsidP="006F7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00"/>
        <w:tblW w:w="15451" w:type="dxa"/>
        <w:tblInd w:w="108" w:type="dxa"/>
        <w:tblLook w:val="04A0"/>
      </w:tblPr>
      <w:tblGrid>
        <w:gridCol w:w="872"/>
        <w:gridCol w:w="351"/>
        <w:gridCol w:w="3455"/>
        <w:gridCol w:w="10773"/>
      </w:tblGrid>
      <w:tr w:rsidR="006F7170" w:rsidRPr="00772954" w:rsidTr="00EA1368">
        <w:trPr>
          <w:trHeight w:val="236"/>
        </w:trPr>
        <w:tc>
          <w:tcPr>
            <w:tcW w:w="1223" w:type="dxa"/>
            <w:gridSpan w:val="2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Неделя </w:t>
            </w:r>
          </w:p>
        </w:tc>
        <w:tc>
          <w:tcPr>
            <w:tcW w:w="3455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</w:t>
            </w:r>
          </w:p>
        </w:tc>
      </w:tr>
      <w:tr w:rsidR="006F7170" w:rsidRPr="00772954" w:rsidTr="00EA1368">
        <w:trPr>
          <w:trHeight w:val="236"/>
        </w:trPr>
        <w:tc>
          <w:tcPr>
            <w:tcW w:w="15451" w:type="dxa"/>
            <w:gridSpan w:val="4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«Здравствуй, лето»</w:t>
            </w:r>
          </w:p>
          <w:p w:rsidR="006F7170" w:rsidRPr="00772954" w:rsidRDefault="006F7170" w:rsidP="00EA136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 июня –   День защиты детей)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10"/>
              </w:numPr>
              <w:ind w:left="4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праздник «Подари детям улыбку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6F7170" w:rsidRPr="00772954" w:rsidRDefault="006F7170" w:rsidP="00EA1368">
            <w:pPr>
              <w:numPr>
                <w:ilvl w:val="0"/>
                <w:numId w:val="10"/>
              </w:numPr>
              <w:ind w:left="4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детского творчества  </w:t>
            </w: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«Счастливое детство»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 живём в России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Коллективный</w:t>
            </w:r>
            <w:proofErr w:type="gramEnd"/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«Вперед, Россия!»</w:t>
            </w:r>
          </w:p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Интеллектуальная  игра</w:t>
            </w:r>
            <w:r w:rsidRPr="007729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Люблю тебя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мой город!».</w:t>
            </w:r>
          </w:p>
        </w:tc>
      </w:tr>
      <w:tr w:rsidR="006F7170" w:rsidRPr="00772954" w:rsidTr="00EA1368">
        <w:trPr>
          <w:trHeight w:val="236"/>
        </w:trPr>
        <w:tc>
          <w:tcPr>
            <w:tcW w:w="15451" w:type="dxa"/>
            <w:gridSpan w:val="4"/>
          </w:tcPr>
          <w:p w:rsidR="006F7170" w:rsidRPr="00772954" w:rsidRDefault="006F7170" w:rsidP="00EA136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ИЮЛЬ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Азбука дорожного движения</w:t>
            </w:r>
          </w:p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 июля – День ГАИ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Развлечение «Веселый светофор»;</w:t>
            </w:r>
          </w:p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Викторина «Знает вся моя семья, знаю ПДД и я».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Моя семья</w:t>
            </w:r>
          </w:p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7729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8июля - Всероссийский день семьи</w:t>
            </w: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любви и верности)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Семейный проект «Вся семья вместе – душа на месте» (посвященный </w:t>
            </w: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Всероссийскому дню семьи</w:t>
            </w: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любви и верности).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 опытов и экспериментов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Игры-эксперименты;</w:t>
            </w:r>
          </w:p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Выставка детского творчества «Пуговичный мир»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IV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Дружбой дорожить умейте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Стенгазета «Ты и я – мы друзья».</w:t>
            </w:r>
          </w:p>
        </w:tc>
      </w:tr>
      <w:tr w:rsidR="006F7170" w:rsidRPr="00772954" w:rsidTr="00EA1368">
        <w:trPr>
          <w:trHeight w:val="236"/>
        </w:trPr>
        <w:tc>
          <w:tcPr>
            <w:tcW w:w="15451" w:type="dxa"/>
            <w:gridSpan w:val="4"/>
          </w:tcPr>
          <w:p w:rsidR="006F7170" w:rsidRPr="00772954" w:rsidRDefault="006F7170" w:rsidP="00EA136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Будь здоров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11"/>
              </w:numPr>
              <w:ind w:left="4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«Мой веселый, звонкий мяч».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Сказки добрые и злые 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Мини-музей «Моя любимая сказка»;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Огонь </w:t>
            </w:r>
            <w:proofErr w:type="gramStart"/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–о</w:t>
            </w:r>
            <w:proofErr w:type="gramEnd"/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пасная игра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11"/>
              </w:numPr>
              <w:ind w:left="4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Драматизация </w:t>
            </w:r>
            <w:proofErr w:type="spellStart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«Кошкин дом»</w:t>
            </w:r>
          </w:p>
        </w:tc>
      </w:tr>
      <w:tr w:rsidR="006F7170" w:rsidRPr="00772954" w:rsidTr="00EA1368">
        <w:trPr>
          <w:trHeight w:val="236"/>
        </w:trPr>
        <w:tc>
          <w:tcPr>
            <w:tcW w:w="872" w:type="dxa"/>
          </w:tcPr>
          <w:p w:rsidR="006F7170" w:rsidRPr="00772954" w:rsidRDefault="006F7170" w:rsidP="00EA1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729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3806" w:type="dxa"/>
            <w:gridSpan w:val="2"/>
          </w:tcPr>
          <w:p w:rsidR="006F7170" w:rsidRPr="00772954" w:rsidRDefault="006F7170" w:rsidP="00EA13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«Лето красное пропело…»</w:t>
            </w:r>
          </w:p>
        </w:tc>
        <w:tc>
          <w:tcPr>
            <w:tcW w:w="10773" w:type="dxa"/>
          </w:tcPr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Музыкально-спортивное мероприятие «Лето красное пришло - отдых радость принесло!»</w:t>
            </w:r>
          </w:p>
          <w:p w:rsidR="006F7170" w:rsidRPr="00772954" w:rsidRDefault="006F7170" w:rsidP="00EA1368">
            <w:pPr>
              <w:numPr>
                <w:ilvl w:val="0"/>
                <w:numId w:val="9"/>
              </w:numPr>
              <w:ind w:left="4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Фоторепортаж «Отдохнули просто класс – полюбуйтесь-ка на нас!»</w:t>
            </w:r>
          </w:p>
        </w:tc>
      </w:tr>
    </w:tbl>
    <w:p w:rsidR="006F7170" w:rsidRPr="00772954" w:rsidRDefault="006F7170" w:rsidP="006F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7170" w:rsidRDefault="006F7170"/>
    <w:p w:rsidR="006F7170" w:rsidRDefault="006F7170"/>
    <w:p w:rsidR="006F7170" w:rsidRDefault="006F7170"/>
    <w:sectPr w:rsidR="006F7170" w:rsidSect="006F717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0D4" w:rsidRDefault="007420D4" w:rsidP="006F7170">
      <w:pPr>
        <w:spacing w:after="0" w:line="240" w:lineRule="auto"/>
      </w:pPr>
      <w:r>
        <w:separator/>
      </w:r>
    </w:p>
  </w:endnote>
  <w:endnote w:type="continuationSeparator" w:id="0">
    <w:p w:rsidR="007420D4" w:rsidRDefault="007420D4" w:rsidP="006F7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3431431"/>
      <w:docPartObj>
        <w:docPartGallery w:val="Page Numbers (Bottom of Page)"/>
        <w:docPartUnique/>
      </w:docPartObj>
    </w:sdtPr>
    <w:sdtContent>
      <w:p w:rsidR="006F7170" w:rsidRDefault="00DC00D4">
        <w:pPr>
          <w:pStyle w:val="aa"/>
          <w:jc w:val="right"/>
        </w:pPr>
        <w:fldSimple w:instr="PAGE   \* MERGEFORMAT">
          <w:r w:rsidR="006277FF">
            <w:rPr>
              <w:noProof/>
            </w:rPr>
            <w:t>20</w:t>
          </w:r>
        </w:fldSimple>
      </w:p>
    </w:sdtContent>
  </w:sdt>
  <w:p w:rsidR="006F7170" w:rsidRDefault="006F717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170" w:rsidRDefault="006F7170" w:rsidP="003F3EA2">
    <w:pPr>
      <w:pStyle w:val="a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0D4" w:rsidRDefault="007420D4" w:rsidP="006F7170">
      <w:pPr>
        <w:spacing w:after="0" w:line="240" w:lineRule="auto"/>
      </w:pPr>
      <w:r>
        <w:separator/>
      </w:r>
    </w:p>
  </w:footnote>
  <w:footnote w:type="continuationSeparator" w:id="0">
    <w:p w:rsidR="007420D4" w:rsidRDefault="007420D4" w:rsidP="006F7170">
      <w:pPr>
        <w:spacing w:after="0" w:line="240" w:lineRule="auto"/>
      </w:pPr>
      <w:r>
        <w:continuationSeparator/>
      </w:r>
    </w:p>
  </w:footnote>
  <w:footnote w:id="1">
    <w:p w:rsidR="006F7170" w:rsidRPr="007A0B72" w:rsidRDefault="006F7170" w:rsidP="006F7170">
      <w:pPr>
        <w:widowControl w:val="0"/>
        <w:autoSpaceDE w:val="0"/>
        <w:autoSpaceDN w:val="0"/>
        <w:adjustRightInd w:val="0"/>
        <w:spacing w:after="280" w:line="240" w:lineRule="auto"/>
        <w:jc w:val="both"/>
        <w:rPr>
          <w:rFonts w:ascii="Times New Roman" w:hAnsi="Times New Roman"/>
          <w:color w:val="2A2A2A"/>
          <w:sz w:val="20"/>
          <w:szCs w:val="20"/>
        </w:rPr>
      </w:pPr>
      <w:r>
        <w:rPr>
          <w:rStyle w:val="afa"/>
        </w:rPr>
        <w:footnoteRef/>
      </w:r>
      <w:r w:rsidRPr="007A0B72">
        <w:rPr>
          <w:rFonts w:ascii="Times New Roman" w:hAnsi="Times New Roman"/>
          <w:color w:val="2A2A2A"/>
          <w:sz w:val="20"/>
          <w:szCs w:val="20"/>
        </w:rPr>
        <w:t xml:space="preserve">Федеральный закон Российской Федерации от 29 декабря 2012 г. </w:t>
      </w:r>
      <w:r w:rsidRPr="00D422A8">
        <w:rPr>
          <w:rFonts w:ascii="Times New Roman" w:hAnsi="Times New Roman"/>
          <w:color w:val="2A2A2A"/>
          <w:sz w:val="20"/>
          <w:szCs w:val="20"/>
          <w:lang w:val="en-US"/>
        </w:rPr>
        <w:t>N</w:t>
      </w:r>
      <w:r w:rsidRPr="007A0B72">
        <w:rPr>
          <w:rFonts w:ascii="Times New Roman" w:hAnsi="Times New Roman"/>
          <w:color w:val="2A2A2A"/>
          <w:sz w:val="20"/>
          <w:szCs w:val="20"/>
        </w:rPr>
        <w:t xml:space="preserve"> 273-ФЗ</w:t>
      </w:r>
      <w:r w:rsidRPr="007A0B72">
        <w:rPr>
          <w:rFonts w:ascii="Times New Roman" w:hAnsi="Times New Roman"/>
          <w:bCs/>
          <w:color w:val="2A2A2A"/>
          <w:sz w:val="20"/>
          <w:szCs w:val="20"/>
        </w:rPr>
        <w:t>Ст.3. Основные принципы государственной политики и правового регулирования отношений в сфере образования.</w:t>
      </w:r>
    </w:p>
    <w:p w:rsidR="006F7170" w:rsidRPr="005C4B04" w:rsidRDefault="006F7170" w:rsidP="006F7170">
      <w:pPr>
        <w:pStyle w:val="af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14457B4"/>
    <w:lvl w:ilvl="0">
      <w:start w:val="1"/>
      <w:numFmt w:val="bullet"/>
      <w:lvlText w:val="•"/>
      <w:lvlJc w:val="left"/>
      <w:rPr>
        <w:sz w:val="32"/>
        <w:szCs w:val="32"/>
      </w:rPr>
    </w:lvl>
    <w:lvl w:ilvl="1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2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3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4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5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6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7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8">
      <w:start w:val="1"/>
      <w:numFmt w:val="decimal"/>
      <w:lvlText w:val="%2."/>
      <w:lvlJc w:val="left"/>
      <w:rPr>
        <w:rFonts w:cs="Times New Roman"/>
        <w:sz w:val="26"/>
        <w:szCs w:val="26"/>
      </w:rPr>
    </w:lvl>
  </w:abstractNum>
  <w:abstractNum w:abstractNumId="1">
    <w:nsid w:val="007A733B"/>
    <w:multiLevelType w:val="multilevel"/>
    <w:tmpl w:val="DD300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88" w:hanging="1800"/>
      </w:pPr>
      <w:rPr>
        <w:rFonts w:hint="default"/>
      </w:rPr>
    </w:lvl>
  </w:abstractNum>
  <w:abstractNum w:abstractNumId="2">
    <w:nsid w:val="020A7AB8"/>
    <w:multiLevelType w:val="hybridMultilevel"/>
    <w:tmpl w:val="A31CE5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D5CB6"/>
    <w:multiLevelType w:val="hybridMultilevel"/>
    <w:tmpl w:val="FAECB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3824896"/>
    <w:multiLevelType w:val="hybridMultilevel"/>
    <w:tmpl w:val="B2948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AE630B"/>
    <w:multiLevelType w:val="multilevel"/>
    <w:tmpl w:val="B2CCBE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3BC631B"/>
    <w:multiLevelType w:val="multilevel"/>
    <w:tmpl w:val="F6523C2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05036200"/>
    <w:multiLevelType w:val="hybridMultilevel"/>
    <w:tmpl w:val="E534A822"/>
    <w:lvl w:ilvl="0" w:tplc="4D229156">
      <w:start w:val="2"/>
      <w:numFmt w:val="bullet"/>
      <w:lvlText w:val="-"/>
      <w:lvlJc w:val="left"/>
      <w:pPr>
        <w:tabs>
          <w:tab w:val="num" w:pos="825"/>
        </w:tabs>
        <w:ind w:left="82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742A67"/>
    <w:multiLevelType w:val="hybridMultilevel"/>
    <w:tmpl w:val="B7FEFE2A"/>
    <w:lvl w:ilvl="0" w:tplc="B5E0CCC0">
      <w:start w:val="1"/>
      <w:numFmt w:val="bullet"/>
      <w:pStyle w:val="1"/>
      <w:lvlText w:val=""/>
      <w:lvlJc w:val="left"/>
      <w:pPr>
        <w:tabs>
          <w:tab w:val="num" w:pos="360"/>
        </w:tabs>
        <w:ind w:left="76" w:firstLine="284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8250CD"/>
    <w:multiLevelType w:val="hybridMultilevel"/>
    <w:tmpl w:val="CE9A7E88"/>
    <w:lvl w:ilvl="0" w:tplc="1C0C6972">
      <w:start w:val="3"/>
      <w:numFmt w:val="bullet"/>
      <w:lvlText w:val="-"/>
      <w:lvlJc w:val="left"/>
      <w:pPr>
        <w:ind w:left="1204" w:hanging="9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AE74F05"/>
    <w:multiLevelType w:val="hybridMultilevel"/>
    <w:tmpl w:val="9BA0E6FC"/>
    <w:lvl w:ilvl="0" w:tplc="D9DC8E9C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C20446"/>
    <w:multiLevelType w:val="multilevel"/>
    <w:tmpl w:val="4E6CF00E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1DCD6A57"/>
    <w:multiLevelType w:val="multilevel"/>
    <w:tmpl w:val="54E094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1F47298D"/>
    <w:multiLevelType w:val="hybridMultilevel"/>
    <w:tmpl w:val="81169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811CDF"/>
    <w:multiLevelType w:val="hybridMultilevel"/>
    <w:tmpl w:val="997A7C6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EA76EB"/>
    <w:multiLevelType w:val="hybridMultilevel"/>
    <w:tmpl w:val="D1A2B77A"/>
    <w:lvl w:ilvl="0" w:tplc="4D229156">
      <w:start w:val="2"/>
      <w:numFmt w:val="bullet"/>
      <w:lvlText w:val="-"/>
      <w:lvlJc w:val="left"/>
      <w:pPr>
        <w:tabs>
          <w:tab w:val="num" w:pos="1084"/>
        </w:tabs>
        <w:ind w:left="1084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3B1EF0"/>
    <w:multiLevelType w:val="hybridMultilevel"/>
    <w:tmpl w:val="371EDB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BA1002"/>
    <w:multiLevelType w:val="hybridMultilevel"/>
    <w:tmpl w:val="BBA08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832055"/>
    <w:multiLevelType w:val="hybridMultilevel"/>
    <w:tmpl w:val="034832F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6731CDC"/>
    <w:multiLevelType w:val="hybridMultilevel"/>
    <w:tmpl w:val="B5FAA5B8"/>
    <w:lvl w:ilvl="0" w:tplc="08227D10">
      <w:numFmt w:val="bullet"/>
      <w:lvlText w:val="-"/>
      <w:lvlJc w:val="left"/>
      <w:pPr>
        <w:ind w:left="516" w:hanging="317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</w:rPr>
    </w:lvl>
    <w:lvl w:ilvl="1" w:tplc="2C4A9A06">
      <w:numFmt w:val="bullet"/>
      <w:lvlText w:val="•"/>
      <w:lvlJc w:val="left"/>
      <w:pPr>
        <w:ind w:left="1960" w:hanging="317"/>
      </w:pPr>
      <w:rPr>
        <w:rFonts w:hint="default"/>
      </w:rPr>
    </w:lvl>
    <w:lvl w:ilvl="2" w:tplc="499C7448">
      <w:numFmt w:val="bullet"/>
      <w:lvlText w:val="•"/>
      <w:lvlJc w:val="left"/>
      <w:pPr>
        <w:ind w:left="3401" w:hanging="317"/>
      </w:pPr>
      <w:rPr>
        <w:rFonts w:hint="default"/>
      </w:rPr>
    </w:lvl>
    <w:lvl w:ilvl="3" w:tplc="7D802812">
      <w:numFmt w:val="bullet"/>
      <w:lvlText w:val="•"/>
      <w:lvlJc w:val="left"/>
      <w:pPr>
        <w:ind w:left="4842" w:hanging="317"/>
      </w:pPr>
      <w:rPr>
        <w:rFonts w:hint="default"/>
      </w:rPr>
    </w:lvl>
    <w:lvl w:ilvl="4" w:tplc="BFE657EE">
      <w:numFmt w:val="bullet"/>
      <w:lvlText w:val="•"/>
      <w:lvlJc w:val="left"/>
      <w:pPr>
        <w:ind w:left="6283" w:hanging="317"/>
      </w:pPr>
      <w:rPr>
        <w:rFonts w:hint="default"/>
      </w:rPr>
    </w:lvl>
    <w:lvl w:ilvl="5" w:tplc="CB1C95FA">
      <w:numFmt w:val="bullet"/>
      <w:lvlText w:val="•"/>
      <w:lvlJc w:val="left"/>
      <w:pPr>
        <w:ind w:left="7724" w:hanging="317"/>
      </w:pPr>
      <w:rPr>
        <w:rFonts w:hint="default"/>
      </w:rPr>
    </w:lvl>
    <w:lvl w:ilvl="6" w:tplc="1D90A73C">
      <w:numFmt w:val="bullet"/>
      <w:lvlText w:val="•"/>
      <w:lvlJc w:val="left"/>
      <w:pPr>
        <w:ind w:left="9165" w:hanging="317"/>
      </w:pPr>
      <w:rPr>
        <w:rFonts w:hint="default"/>
      </w:rPr>
    </w:lvl>
    <w:lvl w:ilvl="7" w:tplc="1324B0E2">
      <w:numFmt w:val="bullet"/>
      <w:lvlText w:val="•"/>
      <w:lvlJc w:val="left"/>
      <w:pPr>
        <w:ind w:left="10606" w:hanging="317"/>
      </w:pPr>
      <w:rPr>
        <w:rFonts w:hint="default"/>
      </w:rPr>
    </w:lvl>
    <w:lvl w:ilvl="8" w:tplc="6A5A568C">
      <w:numFmt w:val="bullet"/>
      <w:lvlText w:val="•"/>
      <w:lvlJc w:val="left"/>
      <w:pPr>
        <w:ind w:left="12047" w:hanging="317"/>
      </w:pPr>
      <w:rPr>
        <w:rFonts w:hint="default"/>
      </w:rPr>
    </w:lvl>
  </w:abstractNum>
  <w:abstractNum w:abstractNumId="20">
    <w:nsid w:val="481477F4"/>
    <w:multiLevelType w:val="multilevel"/>
    <w:tmpl w:val="6960FDB2"/>
    <w:lvl w:ilvl="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8" w:hanging="1440"/>
      </w:pPr>
      <w:rPr>
        <w:rFonts w:hint="default"/>
      </w:rPr>
    </w:lvl>
  </w:abstractNum>
  <w:abstractNum w:abstractNumId="21">
    <w:nsid w:val="493257C4"/>
    <w:multiLevelType w:val="hybridMultilevel"/>
    <w:tmpl w:val="7012B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A5A2223"/>
    <w:multiLevelType w:val="multilevel"/>
    <w:tmpl w:val="3B6636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9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4AF01AF4"/>
    <w:multiLevelType w:val="hybridMultilevel"/>
    <w:tmpl w:val="620A8B76"/>
    <w:lvl w:ilvl="0" w:tplc="7E748B9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B7AA8EA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FCCD7E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0CA75D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F1CC33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B3A745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72A3EF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9D6F56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4C622345"/>
    <w:multiLevelType w:val="multilevel"/>
    <w:tmpl w:val="83A4C10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2E60138"/>
    <w:multiLevelType w:val="hybridMultilevel"/>
    <w:tmpl w:val="C8783076"/>
    <w:lvl w:ilvl="0" w:tplc="6EEE0058">
      <w:numFmt w:val="bullet"/>
      <w:lvlText w:val="-"/>
      <w:lvlJc w:val="left"/>
      <w:pPr>
        <w:ind w:left="384" w:hanging="284"/>
      </w:pPr>
      <w:rPr>
        <w:rFonts w:hint="default"/>
        <w:spacing w:val="-9"/>
        <w:w w:val="99"/>
      </w:rPr>
    </w:lvl>
    <w:lvl w:ilvl="1" w:tplc="91726CAA">
      <w:numFmt w:val="bullet"/>
      <w:lvlText w:val=""/>
      <w:lvlJc w:val="left"/>
      <w:pPr>
        <w:ind w:left="668" w:hanging="285"/>
      </w:pPr>
      <w:rPr>
        <w:rFonts w:hint="default"/>
        <w:w w:val="100"/>
      </w:rPr>
    </w:lvl>
    <w:lvl w:ilvl="2" w:tplc="572E0CB0">
      <w:numFmt w:val="bullet"/>
      <w:lvlText w:val="-"/>
      <w:lvlJc w:val="left"/>
      <w:pPr>
        <w:ind w:left="952" w:hanging="284"/>
      </w:pPr>
      <w:rPr>
        <w:rFonts w:ascii="Times New Roman" w:eastAsia="Times New Roman" w:hAnsi="Times New Roman" w:cs="Times New Roman" w:hint="default"/>
        <w:spacing w:val="-25"/>
        <w:w w:val="99"/>
        <w:sz w:val="22"/>
        <w:szCs w:val="22"/>
      </w:rPr>
    </w:lvl>
    <w:lvl w:ilvl="3" w:tplc="1B26E67A">
      <w:numFmt w:val="bullet"/>
      <w:lvlText w:val=""/>
      <w:lvlJc w:val="left"/>
      <w:pPr>
        <w:ind w:left="952" w:hanging="156"/>
      </w:pPr>
      <w:rPr>
        <w:rFonts w:ascii="Symbol" w:eastAsia="Symbol" w:hAnsi="Symbol" w:cs="Symbol" w:hint="default"/>
        <w:w w:val="100"/>
        <w:sz w:val="22"/>
        <w:szCs w:val="22"/>
      </w:rPr>
    </w:lvl>
    <w:lvl w:ilvl="4" w:tplc="57A01E82">
      <w:numFmt w:val="bullet"/>
      <w:lvlText w:val="•"/>
      <w:lvlJc w:val="left"/>
      <w:pPr>
        <w:ind w:left="1080" w:hanging="156"/>
      </w:pPr>
      <w:rPr>
        <w:rFonts w:hint="default"/>
      </w:rPr>
    </w:lvl>
    <w:lvl w:ilvl="5" w:tplc="CBC246BC">
      <w:numFmt w:val="bullet"/>
      <w:lvlText w:val="•"/>
      <w:lvlJc w:val="left"/>
      <w:pPr>
        <w:ind w:left="3502" w:hanging="156"/>
      </w:pPr>
      <w:rPr>
        <w:rFonts w:hint="default"/>
      </w:rPr>
    </w:lvl>
    <w:lvl w:ilvl="6" w:tplc="29948EB8">
      <w:numFmt w:val="bullet"/>
      <w:lvlText w:val="•"/>
      <w:lvlJc w:val="left"/>
      <w:pPr>
        <w:ind w:left="5925" w:hanging="156"/>
      </w:pPr>
      <w:rPr>
        <w:rFonts w:hint="default"/>
      </w:rPr>
    </w:lvl>
    <w:lvl w:ilvl="7" w:tplc="931AE774">
      <w:numFmt w:val="bullet"/>
      <w:lvlText w:val="•"/>
      <w:lvlJc w:val="left"/>
      <w:pPr>
        <w:ind w:left="8348" w:hanging="156"/>
      </w:pPr>
      <w:rPr>
        <w:rFonts w:hint="default"/>
      </w:rPr>
    </w:lvl>
    <w:lvl w:ilvl="8" w:tplc="E112091C">
      <w:numFmt w:val="bullet"/>
      <w:lvlText w:val="•"/>
      <w:lvlJc w:val="left"/>
      <w:pPr>
        <w:ind w:left="10770" w:hanging="156"/>
      </w:pPr>
      <w:rPr>
        <w:rFonts w:hint="default"/>
      </w:rPr>
    </w:lvl>
  </w:abstractNum>
  <w:abstractNum w:abstractNumId="26">
    <w:nsid w:val="55237622"/>
    <w:multiLevelType w:val="hybridMultilevel"/>
    <w:tmpl w:val="D25EF5D6"/>
    <w:lvl w:ilvl="0" w:tplc="0D56E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A8C667E"/>
    <w:multiLevelType w:val="hybridMultilevel"/>
    <w:tmpl w:val="B4DA7C6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0C4BFA"/>
    <w:multiLevelType w:val="hybridMultilevel"/>
    <w:tmpl w:val="FE58035A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>
    <w:nsid w:val="68AB37D1"/>
    <w:multiLevelType w:val="multilevel"/>
    <w:tmpl w:val="F606EEB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AC437B2"/>
    <w:multiLevelType w:val="multilevel"/>
    <w:tmpl w:val="D32CC33E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DBC1C43"/>
    <w:multiLevelType w:val="hybridMultilevel"/>
    <w:tmpl w:val="D3225BD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>
    <w:nsid w:val="70832BB4"/>
    <w:multiLevelType w:val="multilevel"/>
    <w:tmpl w:val="BE4AC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A669E1"/>
    <w:multiLevelType w:val="multilevel"/>
    <w:tmpl w:val="6682245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753A0264"/>
    <w:multiLevelType w:val="hybridMultilevel"/>
    <w:tmpl w:val="DC74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993CDC"/>
    <w:multiLevelType w:val="hybridMultilevel"/>
    <w:tmpl w:val="C0809C8E"/>
    <w:lvl w:ilvl="0" w:tplc="9C3A0E3C">
      <w:start w:val="1"/>
      <w:numFmt w:val="decimal"/>
      <w:lvlText w:val="%1."/>
      <w:lvlJc w:val="left"/>
      <w:pPr>
        <w:ind w:left="1068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F177CB0"/>
    <w:multiLevelType w:val="hybridMultilevel"/>
    <w:tmpl w:val="3A0C54B6"/>
    <w:lvl w:ilvl="0" w:tplc="8A30E0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34"/>
  </w:num>
  <w:num w:numId="5">
    <w:abstractNumId w:val="17"/>
  </w:num>
  <w:num w:numId="6">
    <w:abstractNumId w:val="22"/>
  </w:num>
  <w:num w:numId="7">
    <w:abstractNumId w:val="19"/>
  </w:num>
  <w:num w:numId="8">
    <w:abstractNumId w:val="25"/>
  </w:num>
  <w:num w:numId="9">
    <w:abstractNumId w:val="2"/>
  </w:num>
  <w:num w:numId="10">
    <w:abstractNumId w:val="31"/>
  </w:num>
  <w:num w:numId="11">
    <w:abstractNumId w:val="28"/>
  </w:num>
  <w:num w:numId="12">
    <w:abstractNumId w:val="32"/>
  </w:num>
  <w:num w:numId="13">
    <w:abstractNumId w:val="4"/>
  </w:num>
  <w:num w:numId="14">
    <w:abstractNumId w:val="20"/>
  </w:num>
  <w:num w:numId="15">
    <w:abstractNumId w:val="5"/>
  </w:num>
  <w:num w:numId="16">
    <w:abstractNumId w:val="30"/>
  </w:num>
  <w:num w:numId="17">
    <w:abstractNumId w:val="11"/>
  </w:num>
  <w:num w:numId="18">
    <w:abstractNumId w:val="18"/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9"/>
  </w:num>
  <w:num w:numId="24">
    <w:abstractNumId w:val="35"/>
  </w:num>
  <w:num w:numId="25">
    <w:abstractNumId w:val="26"/>
  </w:num>
  <w:num w:numId="26">
    <w:abstractNumId w:val="13"/>
  </w:num>
  <w:num w:numId="27">
    <w:abstractNumId w:val="6"/>
  </w:num>
  <w:num w:numId="28">
    <w:abstractNumId w:val="27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0"/>
  </w:num>
  <w:num w:numId="33">
    <w:abstractNumId w:val="24"/>
  </w:num>
  <w:num w:numId="34">
    <w:abstractNumId w:val="23"/>
  </w:num>
  <w:num w:numId="35">
    <w:abstractNumId w:val="1"/>
  </w:num>
  <w:num w:numId="36">
    <w:abstractNumId w:val="12"/>
  </w:num>
  <w:num w:numId="3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170"/>
    <w:rsid w:val="000C5B05"/>
    <w:rsid w:val="005B0061"/>
    <w:rsid w:val="005E1B19"/>
    <w:rsid w:val="006277FF"/>
    <w:rsid w:val="006F7170"/>
    <w:rsid w:val="00713307"/>
    <w:rsid w:val="007420D4"/>
    <w:rsid w:val="007A4BF1"/>
    <w:rsid w:val="007F49FC"/>
    <w:rsid w:val="008709DC"/>
    <w:rsid w:val="00A01445"/>
    <w:rsid w:val="00DC0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45"/>
  </w:style>
  <w:style w:type="paragraph" w:styleId="10">
    <w:name w:val="heading 1"/>
    <w:basedOn w:val="a"/>
    <w:next w:val="a"/>
    <w:link w:val="11"/>
    <w:qFormat/>
    <w:rsid w:val="006F717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6F717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F717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6F717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F717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6F717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F7170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F717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01445"/>
    <w:pPr>
      <w:ind w:left="720"/>
      <w:contextualSpacing/>
    </w:pPr>
  </w:style>
  <w:style w:type="paragraph" w:styleId="a5">
    <w:name w:val="Balloon Text"/>
    <w:basedOn w:val="a"/>
    <w:link w:val="a6"/>
    <w:unhideWhenUsed/>
    <w:rsid w:val="006F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F7170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6F717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6F7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F7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F71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F717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F71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6F71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F71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F7170"/>
    <w:rPr>
      <w:rFonts w:ascii="Arial" w:eastAsia="Times New Roman" w:hAnsi="Arial" w:cs="Arial"/>
      <w:lang w:eastAsia="ru-RU"/>
    </w:rPr>
  </w:style>
  <w:style w:type="paragraph" w:styleId="a7">
    <w:name w:val="Normal (Web)"/>
    <w:aliases w:val="Знак Знак"/>
    <w:basedOn w:val="a"/>
    <w:link w:val="a8"/>
    <w:uiPriority w:val="99"/>
    <w:rsid w:val="006F7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6F7170"/>
  </w:style>
  <w:style w:type="numbering" w:customStyle="1" w:styleId="12">
    <w:name w:val="Нет списка1"/>
    <w:next w:val="a2"/>
    <w:semiHidden/>
    <w:rsid w:val="006F7170"/>
  </w:style>
  <w:style w:type="paragraph" w:styleId="aa">
    <w:name w:val="footer"/>
    <w:basedOn w:val="a"/>
    <w:link w:val="ab"/>
    <w:uiPriority w:val="99"/>
    <w:rsid w:val="006F71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6F71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F7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6F71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 Indent"/>
    <w:basedOn w:val="a"/>
    <w:link w:val="ae"/>
    <w:rsid w:val="006F7170"/>
    <w:pPr>
      <w:spacing w:after="0" w:line="360" w:lineRule="auto"/>
      <w:ind w:right="-76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6F717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3">
    <w:name w:val="Обычный1"/>
    <w:rsid w:val="006F717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6F7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F71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2">
    <w:name w:val="Body Text 2"/>
    <w:basedOn w:val="a"/>
    <w:link w:val="23"/>
    <w:rsid w:val="006F71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6F71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F717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F717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">
    <w:name w:val="Hyperlink"/>
    <w:rsid w:val="006F7170"/>
    <w:rPr>
      <w:color w:val="0000FF"/>
      <w:u w:val="single"/>
    </w:rPr>
  </w:style>
  <w:style w:type="paragraph" w:styleId="af0">
    <w:name w:val="caption"/>
    <w:basedOn w:val="a"/>
    <w:next w:val="a"/>
    <w:qFormat/>
    <w:rsid w:val="006F71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1">
    <w:name w:val="header"/>
    <w:basedOn w:val="a"/>
    <w:link w:val="af2"/>
    <w:rsid w:val="006F71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rsid w:val="006F71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6F717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6F71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6F717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6F71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7">
    <w:name w:val="FollowedHyperlink"/>
    <w:rsid w:val="006F7170"/>
    <w:rPr>
      <w:color w:val="800080"/>
      <w:u w:val="single"/>
    </w:rPr>
  </w:style>
  <w:style w:type="paragraph" w:customStyle="1" w:styleId="ConsCell">
    <w:name w:val="ConsCell"/>
    <w:rsid w:val="006F7170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text1">
    <w:name w:val="text1"/>
    <w:rsid w:val="006F7170"/>
    <w:rPr>
      <w:rFonts w:ascii="Arial" w:hAnsi="Arial" w:cs="Arial" w:hint="default"/>
      <w:sz w:val="14"/>
      <w:szCs w:val="14"/>
    </w:rPr>
  </w:style>
  <w:style w:type="paragraph" w:styleId="24">
    <w:name w:val="Body Text Indent 2"/>
    <w:basedOn w:val="a"/>
    <w:link w:val="25"/>
    <w:rsid w:val="006F717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6F71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6F717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6F71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footnote text"/>
    <w:basedOn w:val="a"/>
    <w:link w:val="af9"/>
    <w:semiHidden/>
    <w:rsid w:val="006F7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semiHidden/>
    <w:rsid w:val="006F71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rsid w:val="006F7170"/>
    <w:rPr>
      <w:vertAlign w:val="superscript"/>
    </w:rPr>
  </w:style>
  <w:style w:type="paragraph" w:customStyle="1" w:styleId="1">
    <w:name w:val="Стиль1"/>
    <w:basedOn w:val="a"/>
    <w:rsid w:val="006F7170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trong"/>
    <w:uiPriority w:val="22"/>
    <w:qFormat/>
    <w:rsid w:val="006F7170"/>
    <w:rPr>
      <w:b/>
      <w:bCs/>
    </w:rPr>
  </w:style>
  <w:style w:type="character" w:styleId="afc">
    <w:name w:val="Emphasis"/>
    <w:qFormat/>
    <w:rsid w:val="006F7170"/>
    <w:rPr>
      <w:i/>
      <w:iCs/>
    </w:rPr>
  </w:style>
  <w:style w:type="paragraph" w:customStyle="1" w:styleId="ConsNonformat">
    <w:name w:val="ConsNonformat"/>
    <w:rsid w:val="006F717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d">
    <w:name w:val="Знак Знак Знак Знак Знак Знак Знак Знак Знак Знак Знак Знак Знак Знак Знак Знак"/>
    <w:basedOn w:val="a"/>
    <w:rsid w:val="006F717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e">
    <w:name w:val="Знак Знак Знак Знак"/>
    <w:basedOn w:val="a"/>
    <w:rsid w:val="006F7170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">
    <w:name w:val="Plain Text"/>
    <w:basedOn w:val="a"/>
    <w:link w:val="aff0"/>
    <w:rsid w:val="006F71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6F71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rsid w:val="006F717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заголовок 1"/>
    <w:basedOn w:val="a"/>
    <w:next w:val="a"/>
    <w:rsid w:val="006F7170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1">
    <w:name w:val="No Spacing"/>
    <w:link w:val="aff2"/>
    <w:uiPriority w:val="1"/>
    <w:qFormat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Без интервала Знак"/>
    <w:link w:val="aff1"/>
    <w:uiPriority w:val="1"/>
    <w:locked/>
    <w:rsid w:val="006F717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Знак1"/>
    <w:basedOn w:val="a"/>
    <w:rsid w:val="006F71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listparagraph0">
    <w:name w:val="msolistparagraph"/>
    <w:basedOn w:val="a"/>
    <w:rsid w:val="006F717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Абзац списка1"/>
    <w:basedOn w:val="a"/>
    <w:rsid w:val="006F71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rsid w:val="006F7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">
    <w:name w:val="#all"/>
    <w:basedOn w:val="a"/>
    <w:autoRedefine/>
    <w:rsid w:val="006F7170"/>
    <w:pPr>
      <w:spacing w:after="120" w:line="360" w:lineRule="auto"/>
      <w:ind w:left="-357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2">
    <w:name w:val="#2"/>
    <w:basedOn w:val="all"/>
    <w:autoRedefine/>
    <w:rsid w:val="006F7170"/>
    <w:pPr>
      <w:numPr>
        <w:numId w:val="3"/>
      </w:numPr>
      <w:spacing w:after="0" w:line="240" w:lineRule="auto"/>
    </w:pPr>
  </w:style>
  <w:style w:type="paragraph" w:customStyle="1" w:styleId="Style8">
    <w:name w:val="Style8"/>
    <w:basedOn w:val="a"/>
    <w:rsid w:val="006F7170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6F7170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sid w:val="006F7170"/>
    <w:rPr>
      <w:rFonts w:ascii="Century Schoolbook" w:hAnsi="Century Schoolbook" w:cs="Century Schoolbook"/>
      <w:sz w:val="18"/>
      <w:szCs w:val="18"/>
    </w:rPr>
  </w:style>
  <w:style w:type="paragraph" w:customStyle="1" w:styleId="Style52">
    <w:name w:val="Style52"/>
    <w:basedOn w:val="a"/>
    <w:rsid w:val="006F7170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rsid w:val="006F7170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4">
    <w:name w:val="Style4"/>
    <w:basedOn w:val="a"/>
    <w:rsid w:val="006F71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rsid w:val="006F7170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11">
    <w:name w:val="Font Style211"/>
    <w:rsid w:val="006F7170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"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6F7170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Text">
    <w:name w:val="Text"/>
    <w:basedOn w:val="a"/>
    <w:rsid w:val="006F7170"/>
    <w:pPr>
      <w:widowControl w:val="0"/>
      <w:tabs>
        <w:tab w:val="right" w:leader="underscore" w:pos="9356"/>
      </w:tabs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F7170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rsid w:val="006F717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6F7170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1">
    <w:name w:val="Style181"/>
    <w:basedOn w:val="a"/>
    <w:rsid w:val="006F7170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rsid w:val="006F7170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94">
    <w:name w:val="Style94"/>
    <w:basedOn w:val="a"/>
    <w:rsid w:val="006F717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rsid w:val="006F7170"/>
    <w:rPr>
      <w:rFonts w:ascii="Franklin Gothic Medium" w:hAnsi="Franklin Gothic Medium" w:cs="Franklin Gothic Medium"/>
      <w:sz w:val="20"/>
      <w:szCs w:val="20"/>
    </w:rPr>
  </w:style>
  <w:style w:type="paragraph" w:customStyle="1" w:styleId="Style86">
    <w:name w:val="Style86"/>
    <w:basedOn w:val="a"/>
    <w:rsid w:val="006F71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6F7170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6F7170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6F7170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"/>
    <w:rsid w:val="006F7170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rsid w:val="006F7170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53">
    <w:name w:val="Font Style253"/>
    <w:rsid w:val="006F7170"/>
    <w:rPr>
      <w:rFonts w:ascii="Microsoft Sans Serif" w:hAnsi="Microsoft Sans Serif" w:cs="Microsoft Sans Serif"/>
      <w:sz w:val="18"/>
      <w:szCs w:val="18"/>
    </w:rPr>
  </w:style>
  <w:style w:type="paragraph" w:customStyle="1" w:styleId="Style164">
    <w:name w:val="Style164"/>
    <w:basedOn w:val="a"/>
    <w:rsid w:val="006F717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0">
    <w:name w:val="Style50"/>
    <w:basedOn w:val="a"/>
    <w:rsid w:val="006F717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6F7170"/>
    <w:rPr>
      <w:rFonts w:ascii="Microsoft Sans Serif" w:hAnsi="Microsoft Sans Serif" w:cs="Microsoft Sans Serif"/>
      <w:sz w:val="14"/>
      <w:szCs w:val="14"/>
    </w:rPr>
  </w:style>
  <w:style w:type="paragraph" w:customStyle="1" w:styleId="Style81">
    <w:name w:val="Style81"/>
    <w:basedOn w:val="a"/>
    <w:rsid w:val="006F7170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rsid w:val="006F7170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6F7170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6F717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rsid w:val="006F7170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rsid w:val="006F7170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28">
    <w:name w:val="Style28"/>
    <w:basedOn w:val="a"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8">
    <w:name w:val="Обычный (веб) Знак"/>
    <w:aliases w:val="Знак Знак Знак"/>
    <w:link w:val="a7"/>
    <w:uiPriority w:val="99"/>
    <w:locked/>
    <w:rsid w:val="006F71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6F7170"/>
    <w:pPr>
      <w:widowControl w:val="0"/>
      <w:autoSpaceDE w:val="0"/>
      <w:autoSpaceDN w:val="0"/>
      <w:adjustRightInd w:val="0"/>
      <w:spacing w:before="240" w:after="0" w:line="300" w:lineRule="auto"/>
      <w:ind w:right="400" w:firstLine="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F71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NormalWebChar">
    <w:name w:val="Normal (Web) Char"/>
    <w:locked/>
    <w:rsid w:val="006F7170"/>
    <w:rPr>
      <w:rFonts w:ascii="Times New Roman CYR" w:hAnsi="Times New Roman CYR"/>
      <w:color w:val="000000"/>
      <w:sz w:val="24"/>
      <w:lang w:eastAsia="ru-RU"/>
    </w:rPr>
  </w:style>
  <w:style w:type="character" w:customStyle="1" w:styleId="17">
    <w:name w:val="Знак Знак1"/>
    <w:locked/>
    <w:rsid w:val="006F7170"/>
    <w:rPr>
      <w:b/>
      <w:bCs/>
      <w:sz w:val="28"/>
      <w:szCs w:val="24"/>
      <w:lang w:val="ru-RU" w:eastAsia="ru-RU" w:bidi="ar-SA"/>
    </w:rPr>
  </w:style>
  <w:style w:type="character" w:customStyle="1" w:styleId="41">
    <w:name w:val="Основной текст (4)"/>
    <w:link w:val="410"/>
    <w:locked/>
    <w:rsid w:val="006F7170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6F7170"/>
    <w:pPr>
      <w:shd w:val="clear" w:color="auto" w:fill="FFFFFF"/>
      <w:spacing w:after="0" w:line="322" w:lineRule="exact"/>
      <w:ind w:hanging="340"/>
      <w:jc w:val="both"/>
    </w:pPr>
    <w:rPr>
      <w:sz w:val="26"/>
      <w:szCs w:val="26"/>
      <w:shd w:val="clear" w:color="auto" w:fill="FFFFFF"/>
    </w:rPr>
  </w:style>
  <w:style w:type="character" w:customStyle="1" w:styleId="42">
    <w:name w:val="Основной текст (4) + Курсив"/>
    <w:rsid w:val="006F7170"/>
    <w:rPr>
      <w:rFonts w:ascii="Times New Roman" w:hAnsi="Times New Roman" w:cs="Times New Roman" w:hint="default"/>
      <w:i/>
      <w:iCs/>
      <w:sz w:val="18"/>
      <w:szCs w:val="18"/>
      <w:shd w:val="clear" w:color="auto" w:fill="FFFFFF"/>
      <w:lang w:bidi="ar-SA"/>
    </w:rPr>
  </w:style>
  <w:style w:type="character" w:customStyle="1" w:styleId="FontStyle215">
    <w:name w:val="Font Style215"/>
    <w:uiPriority w:val="99"/>
    <w:rsid w:val="006F7170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29">
    <w:name w:val="Font Style229"/>
    <w:uiPriority w:val="99"/>
    <w:rsid w:val="006F7170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paragraph" w:customStyle="1" w:styleId="Style77">
    <w:name w:val="Style77"/>
    <w:basedOn w:val="a"/>
    <w:uiPriority w:val="99"/>
    <w:rsid w:val="006F71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uiPriority w:val="99"/>
    <w:rsid w:val="006F7170"/>
    <w:rPr>
      <w:rFonts w:ascii="Microsoft Sans Serif" w:hAnsi="Microsoft Sans Serif" w:cs="Microsoft Sans Serif" w:hint="default"/>
      <w:b/>
      <w:bCs/>
      <w:sz w:val="32"/>
      <w:szCs w:val="32"/>
    </w:rPr>
  </w:style>
  <w:style w:type="paragraph" w:styleId="aff3">
    <w:name w:val="Block Text"/>
    <w:basedOn w:val="a"/>
    <w:rsid w:val="006F7170"/>
    <w:pPr>
      <w:widowControl w:val="0"/>
      <w:spacing w:after="0" w:line="240" w:lineRule="auto"/>
      <w:ind w:left="360" w:right="40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8">
    <w:name w:val="Сетка таблицы1"/>
    <w:basedOn w:val="a1"/>
    <w:next w:val="ac"/>
    <w:uiPriority w:val="59"/>
    <w:rsid w:val="006F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)_"/>
    <w:basedOn w:val="a0"/>
    <w:link w:val="27"/>
    <w:uiPriority w:val="99"/>
    <w:rsid w:val="006F717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6F7170"/>
    <w:pPr>
      <w:widowControl w:val="0"/>
      <w:shd w:val="clear" w:color="auto" w:fill="FFFFFF"/>
      <w:spacing w:after="0" w:line="274" w:lineRule="exact"/>
      <w:ind w:hanging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8">
    <w:name w:val="Основной текст (2) + Полужирный"/>
    <w:basedOn w:val="26"/>
    <w:uiPriority w:val="99"/>
    <w:rsid w:val="006F717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">
    <w:name w:val="Основной текст (3)"/>
    <w:basedOn w:val="a0"/>
    <w:rsid w:val="006F717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link w:val="212"/>
    <w:rsid w:val="006F7170"/>
    <w:rPr>
      <w:rFonts w:ascii="Arial" w:eastAsia="Arial" w:hAnsi="Arial" w:cs="Arial"/>
      <w:shd w:val="clear" w:color="auto" w:fill="FFFFFF"/>
    </w:rPr>
  </w:style>
  <w:style w:type="paragraph" w:customStyle="1" w:styleId="212">
    <w:name w:val="Основной текст (21)"/>
    <w:basedOn w:val="a"/>
    <w:link w:val="21Exact"/>
    <w:rsid w:val="006F7170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</w:rPr>
  </w:style>
  <w:style w:type="paragraph" w:styleId="aff4">
    <w:name w:val="endnote text"/>
    <w:basedOn w:val="a"/>
    <w:link w:val="aff5"/>
    <w:uiPriority w:val="99"/>
    <w:semiHidden/>
    <w:unhideWhenUsed/>
    <w:rsid w:val="006F7170"/>
    <w:pPr>
      <w:spacing w:after="0" w:line="240" w:lineRule="auto"/>
    </w:pPr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6F7170"/>
    <w:rPr>
      <w:sz w:val="20"/>
      <w:szCs w:val="20"/>
    </w:rPr>
  </w:style>
  <w:style w:type="character" w:styleId="aff6">
    <w:name w:val="endnote reference"/>
    <w:basedOn w:val="a0"/>
    <w:uiPriority w:val="99"/>
    <w:semiHidden/>
    <w:unhideWhenUsed/>
    <w:rsid w:val="006F7170"/>
    <w:rPr>
      <w:vertAlign w:val="superscript"/>
    </w:rPr>
  </w:style>
  <w:style w:type="character" w:customStyle="1" w:styleId="apple-converted-space">
    <w:name w:val="apple-converted-space"/>
    <w:basedOn w:val="a0"/>
    <w:rsid w:val="006F7170"/>
  </w:style>
  <w:style w:type="character" w:customStyle="1" w:styleId="105pt0pt">
    <w:name w:val="Основной текст + 10;5 pt;Полужирный;Интервал 0 pt"/>
    <w:basedOn w:val="a0"/>
    <w:rsid w:val="006F7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aff7">
    <w:name w:val="Основной текст_"/>
    <w:basedOn w:val="a0"/>
    <w:link w:val="36"/>
    <w:rsid w:val="006F7170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19">
    <w:name w:val="Основной текст1"/>
    <w:basedOn w:val="aff7"/>
    <w:rsid w:val="006F7170"/>
    <w:rPr>
      <w:color w:val="000000"/>
      <w:w w:val="100"/>
      <w:position w:val="0"/>
      <w:lang w:val="ru-RU"/>
    </w:rPr>
  </w:style>
  <w:style w:type="paragraph" w:customStyle="1" w:styleId="36">
    <w:name w:val="Основной текст3"/>
    <w:basedOn w:val="a"/>
    <w:link w:val="aff7"/>
    <w:rsid w:val="006F7170"/>
    <w:pPr>
      <w:widowControl w:val="0"/>
      <w:shd w:val="clear" w:color="auto" w:fill="FFFFFF"/>
      <w:spacing w:after="7320" w:line="221" w:lineRule="exact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71">
    <w:name w:val="Заголовок №7_"/>
    <w:basedOn w:val="a0"/>
    <w:rsid w:val="006F7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72">
    <w:name w:val="Заголовок №7"/>
    <w:basedOn w:val="71"/>
    <w:rsid w:val="006F7170"/>
    <w:rPr>
      <w:color w:val="000000"/>
      <w:w w:val="100"/>
      <w:position w:val="0"/>
      <w:lang w:val="ru-RU"/>
    </w:rPr>
  </w:style>
  <w:style w:type="numbering" w:customStyle="1" w:styleId="29">
    <w:name w:val="Нет списка2"/>
    <w:next w:val="a2"/>
    <w:semiHidden/>
    <w:rsid w:val="006F7170"/>
  </w:style>
  <w:style w:type="table" w:customStyle="1" w:styleId="2a">
    <w:name w:val="Сетка таблицы2"/>
    <w:basedOn w:val="a1"/>
    <w:next w:val="ac"/>
    <w:rsid w:val="006F7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0">
    <w:name w:val="Основной текст 22"/>
    <w:basedOn w:val="a"/>
    <w:rsid w:val="006F71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b">
    <w:name w:val="Обычный2"/>
    <w:rsid w:val="006F717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c">
    <w:name w:val="Абзац списка2"/>
    <w:basedOn w:val="a"/>
    <w:rsid w:val="006F717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7">
    <w:name w:val="Нет списка3"/>
    <w:next w:val="a2"/>
    <w:uiPriority w:val="99"/>
    <w:semiHidden/>
    <w:unhideWhenUsed/>
    <w:rsid w:val="006F7170"/>
  </w:style>
  <w:style w:type="table" w:customStyle="1" w:styleId="38">
    <w:name w:val="Сетка таблицы3"/>
    <w:basedOn w:val="a1"/>
    <w:next w:val="ac"/>
    <w:uiPriority w:val="59"/>
    <w:rsid w:val="006F717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unhideWhenUsed/>
    <w:rsid w:val="006F7170"/>
  </w:style>
  <w:style w:type="table" w:customStyle="1" w:styleId="111">
    <w:name w:val="Сетка таблицы11"/>
    <w:basedOn w:val="a1"/>
    <w:next w:val="ac"/>
    <w:rsid w:val="006F7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6F7170"/>
  </w:style>
  <w:style w:type="table" w:customStyle="1" w:styleId="44">
    <w:name w:val="Сетка таблицы4"/>
    <w:basedOn w:val="a1"/>
    <w:next w:val="ac"/>
    <w:uiPriority w:val="59"/>
    <w:rsid w:val="006F717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unhideWhenUsed/>
    <w:rsid w:val="006F7170"/>
  </w:style>
  <w:style w:type="table" w:customStyle="1" w:styleId="121">
    <w:name w:val="Сетка таблицы12"/>
    <w:basedOn w:val="a1"/>
    <w:next w:val="ac"/>
    <w:rsid w:val="006F7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6F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54">
    <w:name w:val="Font Style254"/>
    <w:basedOn w:val="a0"/>
    <w:uiPriority w:val="99"/>
    <w:rsid w:val="006F7170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7">
    <w:name w:val="Font Style247"/>
    <w:basedOn w:val="a0"/>
    <w:uiPriority w:val="99"/>
    <w:rsid w:val="006F7170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8">
    <w:name w:val="Font Style248"/>
    <w:basedOn w:val="a0"/>
    <w:uiPriority w:val="99"/>
    <w:rsid w:val="006F7170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basedOn w:val="a0"/>
    <w:uiPriority w:val="99"/>
    <w:rsid w:val="006F7170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61MicrosoftSansSerif85pt0pt">
    <w:name w:val="Основной текст (61) + Microsoft Sans Serif;8;5 pt;Полужирный;Интервал 0 pt"/>
    <w:rsid w:val="006F717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paragraph" w:customStyle="1" w:styleId="2110">
    <w:name w:val="Основной текст (21)1"/>
    <w:basedOn w:val="a"/>
    <w:rsid w:val="006F7170"/>
    <w:pPr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70">
    <w:name w:val="Основной текст (27)"/>
    <w:link w:val="271"/>
    <w:uiPriority w:val="99"/>
    <w:locked/>
    <w:rsid w:val="006F7170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0"/>
    <w:uiPriority w:val="99"/>
    <w:rsid w:val="006F7170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  <w:style w:type="character" w:customStyle="1" w:styleId="130">
    <w:name w:val="Основной текст (13)"/>
    <w:basedOn w:val="a0"/>
    <w:rsid w:val="006F7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1">
    <w:name w:val="Основной текст (13) + Не полужирный"/>
    <w:basedOn w:val="a0"/>
    <w:rsid w:val="006F7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numbering" w:customStyle="1" w:styleId="52">
    <w:name w:val="Нет списка5"/>
    <w:next w:val="a2"/>
    <w:semiHidden/>
    <w:rsid w:val="006F7170"/>
  </w:style>
  <w:style w:type="table" w:customStyle="1" w:styleId="61">
    <w:name w:val="Сетка таблицы6"/>
    <w:basedOn w:val="a1"/>
    <w:next w:val="ac"/>
    <w:rsid w:val="006F7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0">
    <w:name w:val="Основной текст 23"/>
    <w:basedOn w:val="a"/>
    <w:rsid w:val="006F71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9">
    <w:name w:val="Обычный3"/>
    <w:rsid w:val="006F717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a">
    <w:name w:val="Абзац списка3"/>
    <w:basedOn w:val="a"/>
    <w:rsid w:val="006F717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3b">
    <w:name w:val="Заголовок №3_"/>
    <w:basedOn w:val="a0"/>
    <w:link w:val="3c"/>
    <w:rsid w:val="006F7170"/>
    <w:rPr>
      <w:rFonts w:ascii="Arial" w:eastAsia="Arial" w:hAnsi="Arial" w:cs="Arial"/>
      <w:b/>
      <w:bCs/>
      <w:sz w:val="36"/>
      <w:szCs w:val="36"/>
      <w:shd w:val="clear" w:color="auto" w:fill="FFFFFF"/>
    </w:rPr>
  </w:style>
  <w:style w:type="paragraph" w:customStyle="1" w:styleId="3c">
    <w:name w:val="Заголовок №3"/>
    <w:basedOn w:val="a"/>
    <w:link w:val="3b"/>
    <w:rsid w:val="006F7170"/>
    <w:pPr>
      <w:widowControl w:val="0"/>
      <w:shd w:val="clear" w:color="auto" w:fill="FFFFFF"/>
      <w:spacing w:after="3420" w:line="0" w:lineRule="atLeast"/>
      <w:outlineLvl w:val="2"/>
    </w:pPr>
    <w:rPr>
      <w:rFonts w:ascii="Arial" w:eastAsia="Arial" w:hAnsi="Arial" w:cs="Arial"/>
      <w:b/>
      <w:bCs/>
      <w:sz w:val="36"/>
      <w:szCs w:val="36"/>
    </w:rPr>
  </w:style>
  <w:style w:type="character" w:customStyle="1" w:styleId="160">
    <w:name w:val="Основной текст (16)_"/>
    <w:basedOn w:val="a0"/>
    <w:link w:val="161"/>
    <w:rsid w:val="006F7170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6F7170"/>
    <w:pPr>
      <w:widowControl w:val="0"/>
      <w:shd w:val="clear" w:color="auto" w:fill="FFFFFF"/>
      <w:spacing w:before="120" w:after="0" w:line="259" w:lineRule="exact"/>
      <w:jc w:val="both"/>
    </w:pPr>
    <w:rPr>
      <w:rFonts w:ascii="Arial" w:eastAsia="Arial" w:hAnsi="Arial" w:cs="Arial"/>
      <w:sz w:val="20"/>
      <w:szCs w:val="20"/>
    </w:rPr>
  </w:style>
  <w:style w:type="table" w:customStyle="1" w:styleId="610">
    <w:name w:val="Сетка таблицы61"/>
    <w:basedOn w:val="a1"/>
    <w:uiPriority w:val="39"/>
    <w:rsid w:val="006F717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l">
    <w:name w:val="Ul"/>
    <w:basedOn w:val="a"/>
    <w:rsid w:val="006F7170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table" w:customStyle="1" w:styleId="73">
    <w:name w:val="Сетка таблицы7"/>
    <w:basedOn w:val="a1"/>
    <w:next w:val="ac"/>
    <w:uiPriority w:val="39"/>
    <w:rsid w:val="006F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c"/>
    <w:uiPriority w:val="39"/>
    <w:rsid w:val="006F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line number"/>
    <w:basedOn w:val="a0"/>
    <w:uiPriority w:val="99"/>
    <w:semiHidden/>
    <w:unhideWhenUsed/>
    <w:rsid w:val="006F7170"/>
  </w:style>
  <w:style w:type="table" w:customStyle="1" w:styleId="TableNormal">
    <w:name w:val="Table Normal"/>
    <w:uiPriority w:val="2"/>
    <w:semiHidden/>
    <w:unhideWhenUsed/>
    <w:qFormat/>
    <w:rsid w:val="006F717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Сетка таблицы9"/>
    <w:basedOn w:val="a1"/>
    <w:next w:val="ac"/>
    <w:uiPriority w:val="59"/>
    <w:rsid w:val="006F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F7170"/>
    <w:pPr>
      <w:widowControl w:val="0"/>
      <w:spacing w:after="0" w:line="240" w:lineRule="auto"/>
      <w:ind w:left="104"/>
    </w:pPr>
    <w:rPr>
      <w:rFonts w:ascii="Times New Roman" w:eastAsia="Times New Roman" w:hAnsi="Times New Roman" w:cs="Times New Roman"/>
      <w:lang w:val="en-US"/>
    </w:rPr>
  </w:style>
  <w:style w:type="table" w:customStyle="1" w:styleId="100">
    <w:name w:val="Сетка таблицы10"/>
    <w:basedOn w:val="a1"/>
    <w:next w:val="ac"/>
    <w:uiPriority w:val="59"/>
    <w:rsid w:val="006F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Основной текст (2)1"/>
    <w:basedOn w:val="a"/>
    <w:uiPriority w:val="99"/>
    <w:rsid w:val="006F7170"/>
    <w:pPr>
      <w:widowControl w:val="0"/>
      <w:shd w:val="clear" w:color="auto" w:fill="FFFFFF"/>
      <w:spacing w:after="0" w:line="274" w:lineRule="exact"/>
      <w:ind w:hanging="44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4">
    <w:name w:val="Абзац списка Знак"/>
    <w:link w:val="a3"/>
    <w:uiPriority w:val="34"/>
    <w:locked/>
    <w:rsid w:val="006F7170"/>
  </w:style>
  <w:style w:type="character" w:customStyle="1" w:styleId="2d">
    <w:name w:val="Заголовок №2_"/>
    <w:basedOn w:val="a0"/>
    <w:link w:val="2e"/>
    <w:uiPriority w:val="99"/>
    <w:locked/>
    <w:rsid w:val="006F7170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e">
    <w:name w:val="Заголовок №2"/>
    <w:basedOn w:val="a"/>
    <w:link w:val="2d"/>
    <w:uiPriority w:val="99"/>
    <w:rsid w:val="006F7170"/>
    <w:pPr>
      <w:widowControl w:val="0"/>
      <w:shd w:val="clear" w:color="auto" w:fill="FFFFFF"/>
      <w:spacing w:after="1200" w:line="278" w:lineRule="exact"/>
      <w:ind w:hanging="420"/>
      <w:outlineLvl w:val="1"/>
    </w:pPr>
    <w:rPr>
      <w:rFonts w:ascii="Times New Roman" w:hAnsi="Times New Roman" w:cs="Times New Roman"/>
      <w:b/>
      <w:bCs/>
    </w:rPr>
  </w:style>
  <w:style w:type="character" w:customStyle="1" w:styleId="3d">
    <w:name w:val="Основной текст (3)_"/>
    <w:basedOn w:val="a0"/>
    <w:uiPriority w:val="99"/>
    <w:locked/>
    <w:rsid w:val="006F717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111">
    <w:name w:val="Основной текст (2) + 11"/>
    <w:aliases w:val="5 pt9,Курсив8"/>
    <w:basedOn w:val="26"/>
    <w:uiPriority w:val="99"/>
    <w:rsid w:val="006F7170"/>
    <w:rPr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paragraph" w:customStyle="1" w:styleId="body">
    <w:name w:val="body"/>
    <w:basedOn w:val="a"/>
    <w:uiPriority w:val="99"/>
    <w:rsid w:val="006F7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25468</Words>
  <Characters>145171</Characters>
  <Application>Microsoft Office Word</Application>
  <DocSecurity>0</DocSecurity>
  <Lines>1209</Lines>
  <Paragraphs>340</Paragraphs>
  <ScaleCrop>false</ScaleCrop>
  <Company/>
  <LinksUpToDate>false</LinksUpToDate>
  <CharactersWithSpaces>170299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2019-11-04T12:06:00Z</dcterms:created>
  <dcterms:modified xsi:type="dcterms:W3CDTF">2019-11-04T14:29:00Z</dcterms:modified>
</cp:coreProperties>
</file>